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26D" w:rsidRPr="00C75A4A" w:rsidRDefault="002A326D" w:rsidP="002A326D">
      <w:pPr>
        <w:jc w:val="center"/>
        <w:rPr>
          <w:rFonts w:ascii="Franklin Gothic Medium Cond" w:hAnsi="Franklin Gothic Medium Cond" w:cs="DejaVu Sans Condensed"/>
          <w:sz w:val="40"/>
          <w:szCs w:val="40"/>
        </w:rPr>
      </w:pPr>
      <w:r w:rsidRPr="00C75A4A">
        <w:rPr>
          <w:rFonts w:ascii="Franklin Gothic Medium Cond" w:hAnsi="Franklin Gothic Medium Cond" w:cs="DejaVu Sans Condensed"/>
          <w:sz w:val="40"/>
          <w:szCs w:val="40"/>
        </w:rPr>
        <w:t xml:space="preserve">MATERIAŁY PRASOWE </w:t>
      </w:r>
    </w:p>
    <w:p w:rsidR="002A326D" w:rsidRDefault="002A326D" w:rsidP="002A326D">
      <w:pPr>
        <w:jc w:val="center"/>
        <w:rPr>
          <w:noProof/>
          <w:lang w:eastAsia="pl-PL"/>
        </w:rPr>
      </w:pPr>
    </w:p>
    <w:p w:rsidR="002A326D" w:rsidRDefault="002A326D" w:rsidP="002A326D">
      <w:pPr>
        <w:jc w:val="center"/>
        <w:rPr>
          <w:noProof/>
          <w:lang w:eastAsia="pl-PL"/>
        </w:rPr>
      </w:pPr>
    </w:p>
    <w:p w:rsidR="002A326D" w:rsidRDefault="002A326D" w:rsidP="002A326D">
      <w:pPr>
        <w:jc w:val="center"/>
        <w:rPr>
          <w:noProof/>
          <w:lang w:eastAsia="pl-PL"/>
        </w:rPr>
      </w:pPr>
    </w:p>
    <w:p w:rsidR="002A326D" w:rsidRDefault="002A326D" w:rsidP="002A326D">
      <w:pPr>
        <w:jc w:val="center"/>
        <w:rPr>
          <w:noProof/>
          <w:lang w:eastAsia="pl-PL"/>
        </w:rPr>
      </w:pPr>
    </w:p>
    <w:p w:rsidR="002A326D" w:rsidRDefault="002A326D" w:rsidP="002A326D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B70599E" wp14:editId="502AF44A">
            <wp:extent cx="3305175" cy="69088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6D" w:rsidRDefault="002A326D" w:rsidP="002A326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4E248AC" wp14:editId="680AC1E1">
            <wp:extent cx="5758180" cy="3748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6D" w:rsidRDefault="002A326D" w:rsidP="002A326D">
      <w:pPr>
        <w:jc w:val="center"/>
        <w:rPr>
          <w:noProof/>
          <w:lang w:eastAsia="pl-PL"/>
        </w:rPr>
      </w:pPr>
    </w:p>
    <w:p w:rsidR="002A326D" w:rsidRDefault="002A326D" w:rsidP="002A326D">
      <w:pPr>
        <w:jc w:val="center"/>
        <w:rPr>
          <w:noProof/>
          <w:lang w:eastAsia="pl-PL"/>
        </w:rPr>
      </w:pPr>
    </w:p>
    <w:p w:rsidR="002A326D" w:rsidRDefault="002A326D" w:rsidP="002A326D">
      <w:pPr>
        <w:jc w:val="center"/>
        <w:rPr>
          <w:rFonts w:ascii="Arial Narrow" w:hAnsi="Arial Narrow"/>
          <w:b/>
          <w:color w:val="D0161C"/>
          <w:sz w:val="40"/>
          <w:szCs w:val="40"/>
        </w:rPr>
      </w:pPr>
    </w:p>
    <w:p w:rsidR="002A326D" w:rsidRPr="001944CB" w:rsidRDefault="002A326D" w:rsidP="002A326D">
      <w:pPr>
        <w:jc w:val="center"/>
        <w:rPr>
          <w:rFonts w:ascii="Arial Narrow" w:hAnsi="Arial Narrow"/>
          <w:b/>
          <w:color w:val="D0161C"/>
          <w:sz w:val="40"/>
          <w:szCs w:val="40"/>
        </w:rPr>
      </w:pPr>
    </w:p>
    <w:p w:rsidR="002A326D" w:rsidRPr="0018328A" w:rsidRDefault="002A326D" w:rsidP="002A326D">
      <w:pPr>
        <w:jc w:val="center"/>
        <w:rPr>
          <w:rFonts w:ascii="Franklin Gothic Medium Cond" w:hAnsi="Franklin Gothic Medium Cond" w:cs="DejaVu Sans Condensed"/>
          <w:sz w:val="40"/>
          <w:szCs w:val="40"/>
        </w:rPr>
      </w:pPr>
      <w:r w:rsidRPr="0018328A">
        <w:rPr>
          <w:rFonts w:ascii="Franklin Gothic Medium Cond" w:hAnsi="Franklin Gothic Medium Cond" w:cs="DejaVu Sans Condensed"/>
          <w:sz w:val="40"/>
          <w:szCs w:val="40"/>
        </w:rPr>
        <w:t xml:space="preserve">9 GRUDNIA, 2016 r. </w:t>
      </w:r>
    </w:p>
    <w:p w:rsidR="00C16AFF" w:rsidRPr="00830794" w:rsidRDefault="00C16AFF" w:rsidP="00C16AFF">
      <w:pPr>
        <w:rPr>
          <w:rFonts w:ascii="Garamond" w:hAnsi="Garamond"/>
          <w:sz w:val="26"/>
          <w:szCs w:val="26"/>
        </w:rPr>
      </w:pPr>
      <w:r>
        <w:rPr>
          <w:rFonts w:ascii="Garamond" w:hAnsi="Garamond"/>
          <w:b/>
          <w:noProof/>
          <w:sz w:val="26"/>
          <w:szCs w:val="26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5DE772FD" wp14:editId="13333060">
            <wp:simplePos x="0" y="0"/>
            <wp:positionH relativeFrom="column">
              <wp:posOffset>-433070</wp:posOffset>
            </wp:positionH>
            <wp:positionV relativeFrom="paragraph">
              <wp:posOffset>-542925</wp:posOffset>
            </wp:positionV>
            <wp:extent cx="6667500" cy="1533525"/>
            <wp:effectExtent l="19050" t="0" r="0" b="0"/>
            <wp:wrapSquare wrapText="bothSides"/>
            <wp:docPr id="1" name="Obraz 7" descr="powstanie_250x57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stanie_250x57_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b/>
          <w:sz w:val="24"/>
          <w:szCs w:val="26"/>
        </w:rPr>
      </w:pPr>
      <w:r w:rsidRPr="005302BE">
        <w:rPr>
          <w:rFonts w:ascii="Garamond" w:hAnsi="Garamond"/>
          <w:b/>
          <w:sz w:val="24"/>
          <w:szCs w:val="26"/>
        </w:rPr>
        <w:t xml:space="preserve">26 GRUDNIA 2016 ROKU, POZNAŃ DWORZEC LETNI PKP </w:t>
      </w:r>
    </w:p>
    <w:p w:rsidR="00C16AFF" w:rsidRDefault="00C16AFF" w:rsidP="00C16AFF">
      <w:pPr>
        <w:pStyle w:val="HTML-wstpniesformatowany"/>
        <w:jc w:val="center"/>
        <w:rPr>
          <w:rFonts w:ascii="Garamond" w:hAnsi="Garamond"/>
          <w:b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>16.00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 xml:space="preserve">PRZYJAZD IGNACEGO JANA PADEREWSKIEGO DO POZNANIA </w:t>
      </w:r>
    </w:p>
    <w:p w:rsidR="00C16AFF" w:rsidRDefault="00C16AF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Cs w:val="26"/>
        </w:rPr>
      </w:pPr>
      <w:r w:rsidRPr="005302BE">
        <w:rPr>
          <w:rFonts w:ascii="Garamond" w:hAnsi="Garamond"/>
          <w:szCs w:val="26"/>
        </w:rPr>
        <w:t>ORGANIZATOR INSCENIZACJI: POZNAŃSKI CHÓR NAUCZYCIELI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Cs w:val="26"/>
        </w:rPr>
      </w:pPr>
      <w:r w:rsidRPr="005302BE">
        <w:rPr>
          <w:rFonts w:ascii="Garamond" w:hAnsi="Garamond"/>
          <w:szCs w:val="26"/>
        </w:rPr>
        <w:t xml:space="preserve"> IM. IGNACEGO JANA PADEREWSKIEGO </w:t>
      </w: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/>
          <w:b/>
          <w:szCs w:val="26"/>
        </w:rPr>
      </w:pP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/>
          <w:b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b/>
          <w:sz w:val="24"/>
          <w:szCs w:val="26"/>
        </w:rPr>
      </w:pPr>
      <w:r w:rsidRPr="005302BE">
        <w:rPr>
          <w:rFonts w:ascii="Garamond" w:hAnsi="Garamond"/>
          <w:b/>
          <w:sz w:val="24"/>
          <w:szCs w:val="26"/>
        </w:rPr>
        <w:t>27 GRUDNIA 2016, POZNAŃ</w:t>
      </w: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/>
          <w:b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>10.</w:t>
      </w:r>
      <w:r>
        <w:rPr>
          <w:rFonts w:ascii="Garamond" w:hAnsi="Garamond"/>
          <w:sz w:val="24"/>
          <w:szCs w:val="26"/>
        </w:rPr>
        <w:t>15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 xml:space="preserve">ZŁOŻENIE KWIATÓW NA MOGILE GENERAŁA STANISŁAWA TACZAKA 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 xml:space="preserve"> CMENTARZ ZASŁUŻONYCH WIELKOPOLAN</w:t>
      </w: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b/>
          <w:sz w:val="24"/>
          <w:szCs w:val="26"/>
        </w:rPr>
      </w:pPr>
      <w:r>
        <w:rPr>
          <w:rFonts w:ascii="Garamond" w:hAnsi="Garamond"/>
          <w:b/>
          <w:sz w:val="24"/>
          <w:szCs w:val="26"/>
        </w:rPr>
        <w:t>11.00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b/>
          <w:sz w:val="24"/>
          <w:szCs w:val="26"/>
        </w:rPr>
      </w:pPr>
      <w:r w:rsidRPr="005302BE">
        <w:rPr>
          <w:rFonts w:ascii="Garamond" w:hAnsi="Garamond"/>
          <w:b/>
          <w:sz w:val="24"/>
          <w:szCs w:val="26"/>
        </w:rPr>
        <w:t>UROCZYSTOŚCI I ZŁOŻENIE WIĄZANEK PRZY POMNIKU POWSTAŃCÓW WIELKOPOLSKICH</w:t>
      </w: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/>
          <w:b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 xml:space="preserve">PRZEMARSZ DO FARY POZNAŃSKIEJ </w:t>
      </w: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>
        <w:rPr>
          <w:rFonts w:ascii="Garamond" w:hAnsi="Garamond"/>
          <w:sz w:val="24"/>
          <w:szCs w:val="26"/>
        </w:rPr>
        <w:t>12.45</w:t>
      </w:r>
      <w:r w:rsidRPr="005302BE">
        <w:rPr>
          <w:rFonts w:ascii="Garamond" w:hAnsi="Garamond"/>
          <w:sz w:val="24"/>
          <w:szCs w:val="26"/>
        </w:rPr>
        <w:t xml:space="preserve"> 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 xml:space="preserve">MSZA ŚWIĘTA W INTENCJI POWSTAŃCÓW WIELKOPOLSKICH 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 xml:space="preserve"> FARA POZNAŃSKA</w:t>
      </w: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>
        <w:rPr>
          <w:rFonts w:ascii="Garamond" w:hAnsi="Garamond"/>
          <w:sz w:val="24"/>
          <w:szCs w:val="26"/>
        </w:rPr>
        <w:t>16.30</w:t>
      </w:r>
      <w:r w:rsidRPr="005302BE">
        <w:rPr>
          <w:rFonts w:ascii="Garamond" w:hAnsi="Garamond"/>
          <w:sz w:val="24"/>
          <w:szCs w:val="26"/>
        </w:rPr>
        <w:t xml:space="preserve"> 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 xml:space="preserve">OBÓZ POWSTAŃCZY 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>PLAC WOLNOŚCI</w:t>
      </w: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b/>
          <w:sz w:val="24"/>
          <w:szCs w:val="26"/>
        </w:rPr>
      </w:pPr>
      <w:r w:rsidRPr="005302BE">
        <w:rPr>
          <w:rFonts w:ascii="Garamond" w:hAnsi="Garamond"/>
          <w:b/>
          <w:sz w:val="24"/>
          <w:szCs w:val="26"/>
        </w:rPr>
        <w:t>28 GRUDNIA 2016, WARSZAWA</w:t>
      </w: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/>
          <w:b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>
        <w:rPr>
          <w:rFonts w:ascii="Garamond" w:hAnsi="Garamond"/>
          <w:sz w:val="24"/>
          <w:szCs w:val="26"/>
        </w:rPr>
        <w:t>12.00</w:t>
      </w:r>
      <w:r w:rsidRPr="005302BE">
        <w:rPr>
          <w:rFonts w:ascii="Garamond" w:hAnsi="Garamond"/>
          <w:sz w:val="24"/>
          <w:szCs w:val="26"/>
        </w:rPr>
        <w:t xml:space="preserve"> 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>MSZA ŚWIĘTA W INTENCJI POWSTAŃCÓW WIELKOPOLSKICH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>KOŚCIÓŁ OO.</w:t>
      </w:r>
      <w:r>
        <w:rPr>
          <w:rFonts w:ascii="Garamond" w:hAnsi="Garamond"/>
          <w:sz w:val="24"/>
          <w:szCs w:val="26"/>
        </w:rPr>
        <w:t xml:space="preserve"> </w:t>
      </w:r>
      <w:r w:rsidRPr="005302BE">
        <w:rPr>
          <w:rFonts w:ascii="Garamond" w:hAnsi="Garamond"/>
          <w:sz w:val="24"/>
          <w:szCs w:val="26"/>
        </w:rPr>
        <w:t>DOMINIKANÓW UL. FRETA 10</w:t>
      </w: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 xml:space="preserve">BEZPOŚREDNIO PO MSZY ŚWIĘTEJ 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b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>ZŁOŻENIE WIĄZANEK</w:t>
      </w:r>
      <w:r w:rsidRPr="005302BE">
        <w:rPr>
          <w:rFonts w:ascii="Garamond" w:hAnsi="Garamond"/>
          <w:b/>
          <w:sz w:val="24"/>
          <w:szCs w:val="26"/>
        </w:rPr>
        <w:t xml:space="preserve"> </w:t>
      </w:r>
      <w:r w:rsidRPr="005302BE">
        <w:rPr>
          <w:rFonts w:ascii="Garamond" w:hAnsi="Garamond"/>
          <w:sz w:val="24"/>
          <w:szCs w:val="26"/>
        </w:rPr>
        <w:t xml:space="preserve">PRZY GROBIE NIEZNANEGO ŻOŁNIERZA </w:t>
      </w: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 xml:space="preserve"> PLAC MARSZAŁKA JÓZEFA PIŁSUDSKIEGO</w:t>
      </w:r>
    </w:p>
    <w:p w:rsidR="00C16AFF" w:rsidRPr="005302BE" w:rsidRDefault="00C16AFF" w:rsidP="00C16AFF">
      <w:pPr>
        <w:pStyle w:val="HTML-wstpniesformatowany"/>
        <w:jc w:val="center"/>
        <w:rPr>
          <w:rFonts w:ascii="Garamond" w:hAnsi="Garamond" w:cs="Courier New"/>
          <w:sz w:val="24"/>
          <w:szCs w:val="26"/>
        </w:rPr>
      </w:pPr>
    </w:p>
    <w:p w:rsidR="00C16AFF" w:rsidRPr="005302BE" w:rsidRDefault="00DD1E9F" w:rsidP="00C16AFF">
      <w:pPr>
        <w:pStyle w:val="HTML-wstpniesformatowany"/>
        <w:jc w:val="center"/>
        <w:rPr>
          <w:rFonts w:ascii="Garamond" w:hAnsi="Garamond"/>
          <w:sz w:val="24"/>
          <w:szCs w:val="26"/>
        </w:rPr>
      </w:pPr>
      <w:r w:rsidRPr="005302BE">
        <w:rPr>
          <w:rFonts w:ascii="Garamond" w:hAnsi="Garamond"/>
          <w:sz w:val="24"/>
          <w:szCs w:val="26"/>
        </w:rPr>
        <w:t>14.15</w:t>
      </w:r>
    </w:p>
    <w:p w:rsidR="00C16AFF" w:rsidRPr="005302BE" w:rsidRDefault="00DD1E9F" w:rsidP="00C16AFF">
      <w:pPr>
        <w:spacing w:after="0" w:line="240" w:lineRule="auto"/>
        <w:jc w:val="center"/>
        <w:rPr>
          <w:rFonts w:ascii="Garamond" w:eastAsia="Times New Roman" w:hAnsi="Garamond"/>
          <w:sz w:val="24"/>
          <w:szCs w:val="26"/>
          <w:lang w:eastAsia="pl-PL"/>
        </w:rPr>
      </w:pPr>
      <w:r w:rsidRPr="005302BE">
        <w:rPr>
          <w:rFonts w:ascii="Garamond" w:eastAsia="Times New Roman" w:hAnsi="Garamond"/>
          <w:sz w:val="24"/>
          <w:szCs w:val="26"/>
          <w:lang w:eastAsia="pl-PL"/>
        </w:rPr>
        <w:t xml:space="preserve">UROCZYSTOŚCI NA CMENTARZU WOJSKOWYM </w:t>
      </w:r>
    </w:p>
    <w:p w:rsidR="00C16AFF" w:rsidRDefault="00DD1E9F" w:rsidP="00C16AFF">
      <w:pPr>
        <w:spacing w:after="0" w:line="240" w:lineRule="auto"/>
        <w:jc w:val="center"/>
        <w:rPr>
          <w:rFonts w:ascii="Garamond" w:eastAsia="Times New Roman" w:hAnsi="Garamond"/>
          <w:sz w:val="24"/>
          <w:szCs w:val="26"/>
          <w:lang w:eastAsia="pl-PL"/>
        </w:rPr>
      </w:pPr>
      <w:r w:rsidRPr="005302BE">
        <w:rPr>
          <w:rFonts w:ascii="Garamond" w:eastAsia="Times New Roman" w:hAnsi="Garamond"/>
          <w:sz w:val="24"/>
          <w:szCs w:val="26"/>
          <w:lang w:eastAsia="pl-PL"/>
        </w:rPr>
        <w:t>UL. POWĄZKOWSKA 43/45</w:t>
      </w:r>
    </w:p>
    <w:p w:rsidR="0074032C" w:rsidRPr="005302BE" w:rsidRDefault="0074032C" w:rsidP="0074032C">
      <w:pPr>
        <w:pStyle w:val="Cytatintensywny"/>
      </w:pPr>
    </w:p>
    <w:p w:rsidR="000A5BAD" w:rsidRDefault="00C27424" w:rsidP="00DE7D66">
      <w:pPr>
        <w:spacing w:after="120" w:line="80" w:lineRule="atLeast"/>
        <w:jc w:val="center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noProof/>
          <w:sz w:val="26"/>
          <w:szCs w:val="26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-404495</wp:posOffset>
            </wp:positionV>
            <wp:extent cx="6667500" cy="1533525"/>
            <wp:effectExtent l="19050" t="0" r="0" b="0"/>
            <wp:wrapSquare wrapText="bothSides"/>
            <wp:docPr id="8" name="Obraz 7" descr="powstanie_250x57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stanie_250x57_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D66" w:rsidRPr="008E5785" w:rsidRDefault="00DE7D66" w:rsidP="000A5BAD">
      <w:pPr>
        <w:spacing w:after="120" w:line="80" w:lineRule="atLeast"/>
        <w:rPr>
          <w:rFonts w:ascii="Garamond" w:hAnsi="Garamond"/>
          <w:b/>
          <w:sz w:val="26"/>
          <w:szCs w:val="26"/>
        </w:rPr>
      </w:pPr>
      <w:r w:rsidRPr="008E5785">
        <w:rPr>
          <w:rFonts w:ascii="Garamond" w:hAnsi="Garamond"/>
          <w:b/>
          <w:sz w:val="26"/>
          <w:szCs w:val="26"/>
        </w:rPr>
        <w:t>PROGRAM</w:t>
      </w:r>
    </w:p>
    <w:p w:rsidR="00DE7D66" w:rsidRPr="00C75A4A" w:rsidRDefault="00755C4A" w:rsidP="00DE7D66">
      <w:pPr>
        <w:spacing w:after="120" w:line="80" w:lineRule="atLeast"/>
        <w:jc w:val="both"/>
        <w:rPr>
          <w:rFonts w:ascii="Garamond" w:hAnsi="Garamond"/>
          <w:b/>
          <w:sz w:val="26"/>
          <w:szCs w:val="26"/>
          <w:u w:val="single"/>
        </w:rPr>
      </w:pPr>
      <w:r w:rsidRPr="00C75A4A">
        <w:rPr>
          <w:rFonts w:ascii="Garamond" w:hAnsi="Garamond"/>
          <w:b/>
          <w:sz w:val="26"/>
          <w:szCs w:val="26"/>
          <w:u w:val="single"/>
        </w:rPr>
        <w:t>Poznań</w:t>
      </w:r>
    </w:p>
    <w:p w:rsidR="00B25FAF" w:rsidRPr="008E5785" w:rsidRDefault="00303327" w:rsidP="00DE7D66">
      <w:pPr>
        <w:spacing w:after="120" w:line="80" w:lineRule="atLeast"/>
        <w:jc w:val="both"/>
        <w:rPr>
          <w:rFonts w:ascii="Garamond" w:hAnsi="Garamond"/>
          <w:sz w:val="26"/>
          <w:szCs w:val="26"/>
        </w:rPr>
      </w:pPr>
      <w:r w:rsidRPr="00E50A7D">
        <w:rPr>
          <w:rFonts w:ascii="Garamond" w:hAnsi="Garamond"/>
          <w:sz w:val="26"/>
          <w:szCs w:val="26"/>
        </w:rPr>
        <w:t>W</w:t>
      </w:r>
      <w:r w:rsidR="00C27424" w:rsidRPr="00E50A7D">
        <w:rPr>
          <w:rFonts w:ascii="Garamond" w:hAnsi="Garamond"/>
          <w:sz w:val="26"/>
          <w:szCs w:val="26"/>
        </w:rPr>
        <w:t>e</w:t>
      </w:r>
      <w:r w:rsidRPr="00E50A7D">
        <w:rPr>
          <w:rFonts w:ascii="Garamond" w:hAnsi="Garamond"/>
          <w:sz w:val="26"/>
          <w:szCs w:val="26"/>
        </w:rPr>
        <w:t xml:space="preserve"> </w:t>
      </w:r>
      <w:r w:rsidR="00C27424" w:rsidRPr="00E50A7D">
        <w:rPr>
          <w:rFonts w:ascii="Garamond" w:hAnsi="Garamond"/>
          <w:sz w:val="26"/>
          <w:szCs w:val="26"/>
        </w:rPr>
        <w:t>wtorek</w:t>
      </w:r>
      <w:r w:rsidRPr="00E50A7D">
        <w:rPr>
          <w:rFonts w:ascii="Garamond" w:hAnsi="Garamond"/>
          <w:sz w:val="26"/>
          <w:szCs w:val="26"/>
        </w:rPr>
        <w:t xml:space="preserve"> </w:t>
      </w:r>
      <w:r w:rsidR="00DE7D66" w:rsidRPr="00BA2311">
        <w:rPr>
          <w:rFonts w:ascii="Garamond" w:hAnsi="Garamond"/>
          <w:b/>
          <w:sz w:val="26"/>
          <w:szCs w:val="26"/>
        </w:rPr>
        <w:t>27 grudnia</w:t>
      </w:r>
      <w:r w:rsidR="000A5BAD" w:rsidRPr="00BA2311">
        <w:rPr>
          <w:rFonts w:ascii="Garamond" w:hAnsi="Garamond"/>
          <w:b/>
          <w:sz w:val="26"/>
          <w:szCs w:val="26"/>
        </w:rPr>
        <w:t xml:space="preserve"> 201</w:t>
      </w:r>
      <w:r w:rsidR="00C27424" w:rsidRPr="00BA2311">
        <w:rPr>
          <w:rFonts w:ascii="Garamond" w:hAnsi="Garamond"/>
          <w:b/>
          <w:sz w:val="26"/>
          <w:szCs w:val="26"/>
        </w:rPr>
        <w:t>6</w:t>
      </w:r>
      <w:r w:rsidR="000A5BAD" w:rsidRPr="00BA2311">
        <w:rPr>
          <w:rFonts w:ascii="Garamond" w:hAnsi="Garamond"/>
          <w:b/>
          <w:sz w:val="26"/>
          <w:szCs w:val="26"/>
        </w:rPr>
        <w:t xml:space="preserve"> roku</w:t>
      </w:r>
      <w:r w:rsidR="00DE7D66" w:rsidRPr="00BA2311">
        <w:rPr>
          <w:rFonts w:ascii="Garamond" w:hAnsi="Garamond"/>
          <w:b/>
          <w:sz w:val="26"/>
          <w:szCs w:val="26"/>
        </w:rPr>
        <w:t xml:space="preserve"> </w:t>
      </w:r>
      <w:r w:rsidR="00DE7D66" w:rsidRPr="00C75A4A">
        <w:rPr>
          <w:rFonts w:ascii="Garamond" w:hAnsi="Garamond"/>
          <w:sz w:val="26"/>
          <w:szCs w:val="26"/>
        </w:rPr>
        <w:t>w stolicy Wielkopolski</w:t>
      </w:r>
      <w:r w:rsidR="00DE7D66" w:rsidRPr="008E5785">
        <w:rPr>
          <w:rFonts w:ascii="Garamond" w:hAnsi="Garamond"/>
          <w:sz w:val="26"/>
          <w:szCs w:val="26"/>
        </w:rPr>
        <w:t xml:space="preserve"> odbędą się centralne uroczystości poświęcone 9</w:t>
      </w:r>
      <w:r w:rsidR="00C27424">
        <w:rPr>
          <w:rFonts w:ascii="Garamond" w:hAnsi="Garamond"/>
          <w:sz w:val="26"/>
          <w:szCs w:val="26"/>
        </w:rPr>
        <w:t>8</w:t>
      </w:r>
      <w:r w:rsidR="00DE7D66" w:rsidRPr="008E5785">
        <w:rPr>
          <w:rFonts w:ascii="Garamond" w:hAnsi="Garamond"/>
          <w:sz w:val="26"/>
          <w:szCs w:val="26"/>
        </w:rPr>
        <w:t>. rocznicy wybuchu Powstania Wielkopolskiego</w:t>
      </w:r>
      <w:r w:rsidR="00B25FAF" w:rsidRPr="008E5785">
        <w:rPr>
          <w:rFonts w:ascii="Garamond" w:hAnsi="Garamond"/>
          <w:sz w:val="26"/>
          <w:szCs w:val="26"/>
        </w:rPr>
        <w:t>.</w:t>
      </w:r>
    </w:p>
    <w:p w:rsidR="00DE7D66" w:rsidRPr="008E5785" w:rsidRDefault="00B25FAF" w:rsidP="00DE7D66">
      <w:pPr>
        <w:spacing w:after="120" w:line="80" w:lineRule="atLeast"/>
        <w:jc w:val="both"/>
        <w:rPr>
          <w:rFonts w:ascii="Garamond" w:eastAsia="Times New Roman" w:hAnsi="Garamond"/>
          <w:sz w:val="26"/>
          <w:szCs w:val="26"/>
          <w:lang w:eastAsia="pl-PL"/>
        </w:rPr>
      </w:pPr>
      <w:r w:rsidRPr="008E5785">
        <w:rPr>
          <w:rFonts w:ascii="Garamond" w:hAnsi="Garamond"/>
          <w:sz w:val="26"/>
          <w:szCs w:val="26"/>
        </w:rPr>
        <w:t>W</w:t>
      </w:r>
      <w:r w:rsidR="00DE7D66" w:rsidRPr="008E5785">
        <w:rPr>
          <w:rFonts w:ascii="Garamond" w:hAnsi="Garamond"/>
          <w:sz w:val="26"/>
          <w:szCs w:val="26"/>
        </w:rPr>
        <w:t xml:space="preserve"> godzinac</w:t>
      </w:r>
      <w:r w:rsidR="00C8399C">
        <w:rPr>
          <w:rFonts w:ascii="Garamond" w:hAnsi="Garamond"/>
          <w:sz w:val="26"/>
          <w:szCs w:val="26"/>
        </w:rPr>
        <w:t>h porannych w hołdzie powstańcom</w:t>
      </w:r>
      <w:r w:rsidR="00DE7D66" w:rsidRPr="008E5785">
        <w:rPr>
          <w:rFonts w:ascii="Garamond" w:hAnsi="Garamond"/>
          <w:sz w:val="26"/>
          <w:szCs w:val="26"/>
        </w:rPr>
        <w:t xml:space="preserve">  zostaną złożone kwiaty od władz województwa w miejscach pamięci: </w:t>
      </w:r>
      <w:r w:rsidR="00E50A7D">
        <w:rPr>
          <w:rFonts w:ascii="Garamond" w:eastAsia="Times New Roman" w:hAnsi="Garamond"/>
          <w:sz w:val="26"/>
          <w:szCs w:val="26"/>
          <w:lang w:eastAsia="pl-PL"/>
        </w:rPr>
        <w:t xml:space="preserve"> na c</w:t>
      </w:r>
      <w:r w:rsidR="00DE7D66" w:rsidRPr="008E5785">
        <w:rPr>
          <w:rFonts w:ascii="Garamond" w:eastAsia="Times New Roman" w:hAnsi="Garamond"/>
          <w:sz w:val="26"/>
          <w:szCs w:val="26"/>
          <w:lang w:eastAsia="pl-PL"/>
        </w:rPr>
        <w:t>mentarzu G</w:t>
      </w:r>
      <w:r w:rsidR="00E50A7D">
        <w:rPr>
          <w:rFonts w:ascii="Garamond" w:eastAsia="Times New Roman" w:hAnsi="Garamond"/>
          <w:sz w:val="26"/>
          <w:szCs w:val="26"/>
          <w:lang w:eastAsia="pl-PL"/>
        </w:rPr>
        <w:t xml:space="preserve">órczyńskim i na </w:t>
      </w:r>
      <w:proofErr w:type="spellStart"/>
      <w:r w:rsidR="00E50A7D">
        <w:rPr>
          <w:rFonts w:ascii="Garamond" w:eastAsia="Times New Roman" w:hAnsi="Garamond"/>
          <w:sz w:val="26"/>
          <w:szCs w:val="26"/>
          <w:lang w:eastAsia="pl-PL"/>
        </w:rPr>
        <w:t>Junikowie</w:t>
      </w:r>
      <w:proofErr w:type="spellEnd"/>
      <w:r w:rsidR="00E50A7D">
        <w:rPr>
          <w:rFonts w:ascii="Garamond" w:eastAsia="Times New Roman" w:hAnsi="Garamond"/>
          <w:sz w:val="26"/>
          <w:szCs w:val="26"/>
          <w:lang w:eastAsia="pl-PL"/>
        </w:rPr>
        <w:t>, pod h</w:t>
      </w:r>
      <w:r w:rsidR="00DE7D66" w:rsidRPr="008E5785">
        <w:rPr>
          <w:rFonts w:ascii="Garamond" w:eastAsia="Times New Roman" w:hAnsi="Garamond"/>
          <w:sz w:val="26"/>
          <w:szCs w:val="26"/>
          <w:lang w:eastAsia="pl-PL"/>
        </w:rPr>
        <w:t xml:space="preserve">otelem </w:t>
      </w:r>
      <w:proofErr w:type="spellStart"/>
      <w:r w:rsidR="00DE7D66" w:rsidRPr="008E5785">
        <w:rPr>
          <w:rFonts w:ascii="Garamond" w:eastAsia="Times New Roman" w:hAnsi="Garamond"/>
          <w:sz w:val="26"/>
          <w:szCs w:val="26"/>
          <w:lang w:eastAsia="pl-PL"/>
        </w:rPr>
        <w:t>Royal</w:t>
      </w:r>
      <w:proofErr w:type="spellEnd"/>
      <w:r w:rsidR="00DE7D66" w:rsidRPr="008E5785">
        <w:rPr>
          <w:rFonts w:ascii="Garamond" w:eastAsia="Times New Roman" w:hAnsi="Garamond"/>
          <w:sz w:val="26"/>
          <w:szCs w:val="26"/>
          <w:lang w:eastAsia="pl-PL"/>
        </w:rPr>
        <w:t>, pod pomnikiem Stanisława Mikołajczyka oraz przy głazie na Cytadeli.</w:t>
      </w:r>
    </w:p>
    <w:p w:rsidR="00DE7D66" w:rsidRPr="008E5785" w:rsidRDefault="00C8399C" w:rsidP="00DE7D66">
      <w:pPr>
        <w:spacing w:after="120" w:line="80" w:lineRule="atLeast"/>
        <w:jc w:val="both"/>
        <w:rPr>
          <w:rFonts w:ascii="Garamond" w:eastAsia="Times New Roman" w:hAnsi="Garamond"/>
          <w:sz w:val="26"/>
          <w:szCs w:val="26"/>
          <w:lang w:eastAsia="pl-PL"/>
        </w:rPr>
      </w:pPr>
      <w:r>
        <w:rPr>
          <w:rFonts w:ascii="Garamond" w:eastAsia="Times New Roman" w:hAnsi="Garamond"/>
          <w:sz w:val="26"/>
          <w:szCs w:val="26"/>
          <w:lang w:eastAsia="pl-PL"/>
        </w:rPr>
        <w:t>Główne uroczystości pod p</w:t>
      </w:r>
      <w:r w:rsidR="00DE7D66" w:rsidRPr="008E5785">
        <w:rPr>
          <w:rFonts w:ascii="Garamond" w:eastAsia="Times New Roman" w:hAnsi="Garamond"/>
          <w:sz w:val="26"/>
          <w:szCs w:val="26"/>
          <w:lang w:eastAsia="pl-PL"/>
        </w:rPr>
        <w:t xml:space="preserve">omnikiem Powstańców Wielkopolskich poprzedzi chwila </w:t>
      </w:r>
      <w:r w:rsidR="000A5BAD">
        <w:rPr>
          <w:rFonts w:ascii="Garamond" w:eastAsia="Times New Roman" w:hAnsi="Garamond"/>
          <w:sz w:val="26"/>
          <w:szCs w:val="26"/>
          <w:lang w:eastAsia="pl-PL"/>
        </w:rPr>
        <w:t>zadumy</w:t>
      </w:r>
      <w:r w:rsidR="00DE7D66" w:rsidRPr="008E5785">
        <w:rPr>
          <w:rFonts w:ascii="Garamond" w:eastAsia="Times New Roman" w:hAnsi="Garamond"/>
          <w:sz w:val="26"/>
          <w:szCs w:val="26"/>
          <w:lang w:eastAsia="pl-PL"/>
        </w:rPr>
        <w:t xml:space="preserve"> </w:t>
      </w:r>
      <w:r w:rsidR="00DE7D66" w:rsidRPr="00E50A7D">
        <w:rPr>
          <w:rFonts w:ascii="Garamond" w:eastAsia="Times New Roman" w:hAnsi="Garamond"/>
          <w:sz w:val="26"/>
          <w:szCs w:val="26"/>
          <w:lang w:eastAsia="pl-PL"/>
        </w:rPr>
        <w:t>przy grobie generała Stanisława Taczaka</w:t>
      </w:r>
      <w:r w:rsidR="00011201" w:rsidRPr="00E50A7D">
        <w:rPr>
          <w:rFonts w:ascii="Garamond" w:eastAsia="Times New Roman" w:hAnsi="Garamond"/>
          <w:sz w:val="26"/>
          <w:szCs w:val="26"/>
          <w:lang w:eastAsia="pl-PL"/>
        </w:rPr>
        <w:t>.</w:t>
      </w:r>
      <w:r w:rsidR="00011201" w:rsidRPr="008E5785">
        <w:rPr>
          <w:rFonts w:ascii="Garamond" w:eastAsia="Times New Roman" w:hAnsi="Garamond"/>
          <w:sz w:val="26"/>
          <w:szCs w:val="26"/>
          <w:lang w:eastAsia="pl-PL"/>
        </w:rPr>
        <w:t xml:space="preserve"> O</w:t>
      </w:r>
      <w:r w:rsidR="00DE7D66" w:rsidRPr="008E5785">
        <w:rPr>
          <w:rFonts w:ascii="Garamond" w:eastAsia="Times New Roman" w:hAnsi="Garamond"/>
          <w:sz w:val="26"/>
          <w:szCs w:val="26"/>
          <w:lang w:eastAsia="pl-PL"/>
        </w:rPr>
        <w:t xml:space="preserve"> </w:t>
      </w:r>
      <w:r w:rsidR="00E50A7D">
        <w:rPr>
          <w:rFonts w:ascii="Garamond" w:eastAsia="Times New Roman" w:hAnsi="Garamond"/>
          <w:sz w:val="26"/>
          <w:szCs w:val="26"/>
          <w:lang w:eastAsia="pl-PL"/>
        </w:rPr>
        <w:t>godz. 10.15</w:t>
      </w:r>
      <w:r>
        <w:rPr>
          <w:rFonts w:ascii="Garamond" w:eastAsia="Times New Roman" w:hAnsi="Garamond"/>
          <w:sz w:val="26"/>
          <w:szCs w:val="26"/>
          <w:lang w:eastAsia="pl-PL"/>
        </w:rPr>
        <w:t>,</w:t>
      </w:r>
      <w:r w:rsidR="00DE7D66" w:rsidRPr="008E5785">
        <w:rPr>
          <w:rFonts w:ascii="Garamond" w:eastAsia="Times New Roman" w:hAnsi="Garamond"/>
          <w:sz w:val="26"/>
          <w:szCs w:val="26"/>
          <w:lang w:eastAsia="pl-PL"/>
        </w:rPr>
        <w:t xml:space="preserve"> </w:t>
      </w:r>
      <w:r w:rsidR="00011201" w:rsidRPr="008E5785">
        <w:rPr>
          <w:rFonts w:ascii="Garamond" w:hAnsi="Garamond"/>
          <w:sz w:val="26"/>
          <w:szCs w:val="26"/>
        </w:rPr>
        <w:t>t</w:t>
      </w:r>
      <w:r w:rsidR="000A5BAD">
        <w:rPr>
          <w:rFonts w:ascii="Garamond" w:hAnsi="Garamond"/>
          <w:sz w:val="26"/>
          <w:szCs w:val="26"/>
        </w:rPr>
        <w:t>radycyjnie</w:t>
      </w:r>
      <w:r w:rsidR="000A5BAD">
        <w:rPr>
          <w:rFonts w:ascii="Garamond" w:hAnsi="Garamond"/>
          <w:sz w:val="26"/>
          <w:szCs w:val="26"/>
        </w:rPr>
        <w:br/>
      </w:r>
      <w:r w:rsidR="003F38B9" w:rsidRPr="008E5785">
        <w:rPr>
          <w:rFonts w:ascii="Garamond" w:hAnsi="Garamond"/>
          <w:sz w:val="26"/>
          <w:szCs w:val="26"/>
        </w:rPr>
        <w:t>w asyście harcerzy</w:t>
      </w:r>
      <w:r>
        <w:rPr>
          <w:rFonts w:ascii="Garamond" w:hAnsi="Garamond"/>
          <w:sz w:val="26"/>
          <w:szCs w:val="26"/>
        </w:rPr>
        <w:t>,</w:t>
      </w:r>
      <w:r w:rsidR="003F38B9" w:rsidRPr="008E5785">
        <w:rPr>
          <w:rFonts w:ascii="Garamond" w:hAnsi="Garamond"/>
          <w:sz w:val="26"/>
          <w:szCs w:val="26"/>
        </w:rPr>
        <w:t xml:space="preserve"> </w:t>
      </w:r>
      <w:r w:rsidR="00E50A7D" w:rsidRPr="008E5785">
        <w:rPr>
          <w:rFonts w:ascii="Garamond" w:hAnsi="Garamond"/>
          <w:sz w:val="26"/>
          <w:szCs w:val="26"/>
        </w:rPr>
        <w:t xml:space="preserve">zostaną </w:t>
      </w:r>
      <w:r w:rsidR="003F38B9" w:rsidRPr="008E5785">
        <w:rPr>
          <w:rFonts w:ascii="Garamond" w:hAnsi="Garamond"/>
          <w:sz w:val="26"/>
          <w:szCs w:val="26"/>
        </w:rPr>
        <w:t>złoż</w:t>
      </w:r>
      <w:r w:rsidR="00011201" w:rsidRPr="008E5785">
        <w:rPr>
          <w:rFonts w:ascii="Garamond" w:hAnsi="Garamond"/>
          <w:sz w:val="26"/>
          <w:szCs w:val="26"/>
        </w:rPr>
        <w:t xml:space="preserve">one </w:t>
      </w:r>
      <w:r w:rsidR="003F38B9" w:rsidRPr="008E5785">
        <w:rPr>
          <w:rFonts w:ascii="Garamond" w:hAnsi="Garamond"/>
          <w:sz w:val="26"/>
          <w:szCs w:val="26"/>
        </w:rPr>
        <w:t>kwiaty i zapal</w:t>
      </w:r>
      <w:r w:rsidR="00011201" w:rsidRPr="008E5785">
        <w:rPr>
          <w:rFonts w:ascii="Garamond" w:hAnsi="Garamond"/>
          <w:sz w:val="26"/>
          <w:szCs w:val="26"/>
        </w:rPr>
        <w:t xml:space="preserve">ony </w:t>
      </w:r>
      <w:r w:rsidR="008E5785">
        <w:rPr>
          <w:rFonts w:ascii="Garamond" w:hAnsi="Garamond"/>
          <w:sz w:val="26"/>
          <w:szCs w:val="26"/>
        </w:rPr>
        <w:t xml:space="preserve">znicz </w:t>
      </w:r>
      <w:r w:rsidR="00E50A7D">
        <w:rPr>
          <w:rFonts w:ascii="Garamond" w:hAnsi="Garamond"/>
          <w:sz w:val="26"/>
          <w:szCs w:val="26"/>
        </w:rPr>
        <w:t>na mogile pierwszego dowódcy p</w:t>
      </w:r>
      <w:r w:rsidR="003F38B9" w:rsidRPr="008E5785">
        <w:rPr>
          <w:rFonts w:ascii="Garamond" w:hAnsi="Garamond"/>
          <w:sz w:val="26"/>
          <w:szCs w:val="26"/>
        </w:rPr>
        <w:t>owstania</w:t>
      </w:r>
      <w:r w:rsidR="00E50A7D">
        <w:rPr>
          <w:rFonts w:ascii="Garamond" w:hAnsi="Garamond"/>
          <w:sz w:val="26"/>
          <w:szCs w:val="26"/>
        </w:rPr>
        <w:t xml:space="preserve"> na c</w:t>
      </w:r>
      <w:r w:rsidR="00C27424">
        <w:rPr>
          <w:rFonts w:ascii="Garamond" w:hAnsi="Garamond"/>
          <w:sz w:val="26"/>
          <w:szCs w:val="26"/>
        </w:rPr>
        <w:t>mentarzu Zasłużonych Wielkopolan</w:t>
      </w:r>
      <w:r w:rsidR="00493A85">
        <w:rPr>
          <w:rFonts w:ascii="Garamond" w:hAnsi="Garamond"/>
          <w:sz w:val="26"/>
          <w:szCs w:val="26"/>
        </w:rPr>
        <w:t>.</w:t>
      </w:r>
    </w:p>
    <w:p w:rsidR="008F0EBE" w:rsidRDefault="008F0EBE" w:rsidP="00DE7D66">
      <w:pPr>
        <w:spacing w:after="120" w:line="80" w:lineRule="atLeast"/>
        <w:jc w:val="both"/>
        <w:rPr>
          <w:rFonts w:ascii="Garamond" w:eastAsia="Times New Roman" w:hAnsi="Garamond"/>
          <w:b/>
          <w:sz w:val="26"/>
          <w:szCs w:val="26"/>
          <w:lang w:eastAsia="pl-PL"/>
        </w:rPr>
      </w:pPr>
    </w:p>
    <w:p w:rsidR="008F0EBE" w:rsidRDefault="008F0EBE" w:rsidP="00DE7D66">
      <w:pPr>
        <w:spacing w:after="120" w:line="80" w:lineRule="atLeast"/>
        <w:jc w:val="both"/>
        <w:rPr>
          <w:rFonts w:ascii="Garamond" w:eastAsia="Times New Roman" w:hAnsi="Garamond"/>
          <w:b/>
          <w:sz w:val="26"/>
          <w:szCs w:val="26"/>
          <w:lang w:eastAsia="pl-PL"/>
        </w:rPr>
      </w:pPr>
      <w:r>
        <w:rPr>
          <w:rFonts w:ascii="Garamond" w:eastAsia="Times New Roman" w:hAnsi="Garamond"/>
          <w:b/>
          <w:noProof/>
          <w:sz w:val="26"/>
          <w:szCs w:val="26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218440</wp:posOffset>
            </wp:positionV>
            <wp:extent cx="2762250" cy="2071370"/>
            <wp:effectExtent l="19050" t="0" r="0" b="0"/>
            <wp:wrapSquare wrapText="bothSides"/>
            <wp:docPr id="14" name="Obraz 13" descr="1909_P_15187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9_P_1518737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EC" w:rsidRPr="00E50A7D" w:rsidRDefault="00D13BEC" w:rsidP="00DE7D66">
      <w:pPr>
        <w:spacing w:after="120" w:line="80" w:lineRule="atLeast"/>
        <w:jc w:val="both"/>
        <w:rPr>
          <w:rFonts w:ascii="Garamond" w:hAnsi="Garamond"/>
          <w:sz w:val="26"/>
          <w:szCs w:val="26"/>
        </w:rPr>
      </w:pPr>
      <w:r w:rsidRPr="00C75A4A">
        <w:rPr>
          <w:rFonts w:ascii="Garamond" w:eastAsia="Times New Roman" w:hAnsi="Garamond"/>
          <w:b/>
          <w:sz w:val="26"/>
          <w:szCs w:val="26"/>
          <w:lang w:eastAsia="pl-PL"/>
        </w:rPr>
        <w:t>O godz. 11.00 p</w:t>
      </w:r>
      <w:r w:rsidR="00E50A7D" w:rsidRPr="00C75A4A">
        <w:rPr>
          <w:rFonts w:ascii="Garamond" w:eastAsia="Times New Roman" w:hAnsi="Garamond"/>
          <w:b/>
          <w:sz w:val="26"/>
          <w:szCs w:val="26"/>
          <w:lang w:eastAsia="pl-PL"/>
        </w:rPr>
        <w:t>rzy p</w:t>
      </w:r>
      <w:r w:rsidR="00DE7D66" w:rsidRPr="00C75A4A">
        <w:rPr>
          <w:rFonts w:ascii="Garamond" w:eastAsia="Times New Roman" w:hAnsi="Garamond"/>
          <w:b/>
          <w:sz w:val="26"/>
          <w:szCs w:val="26"/>
          <w:lang w:eastAsia="pl-PL"/>
        </w:rPr>
        <w:t>omniku Powstańców Wielkopolskich</w:t>
      </w:r>
      <w:r w:rsidR="00DE7D66" w:rsidRPr="00E50A7D">
        <w:rPr>
          <w:rFonts w:ascii="Garamond" w:eastAsia="Times New Roman" w:hAnsi="Garamond"/>
          <w:sz w:val="26"/>
          <w:szCs w:val="26"/>
          <w:lang w:eastAsia="pl-PL"/>
        </w:rPr>
        <w:t xml:space="preserve"> rozpoczną się centralne uroczystości </w:t>
      </w:r>
      <w:r w:rsidR="00DE7D66" w:rsidRPr="00E50A7D">
        <w:rPr>
          <w:rFonts w:ascii="Garamond" w:hAnsi="Garamond"/>
          <w:sz w:val="26"/>
          <w:szCs w:val="26"/>
        </w:rPr>
        <w:t>9</w:t>
      </w:r>
      <w:r w:rsidR="00C27424" w:rsidRPr="00E50A7D">
        <w:rPr>
          <w:rFonts w:ascii="Garamond" w:hAnsi="Garamond"/>
          <w:sz w:val="26"/>
          <w:szCs w:val="26"/>
        </w:rPr>
        <w:t>8</w:t>
      </w:r>
      <w:r w:rsidR="00DE7D66" w:rsidRPr="00E50A7D">
        <w:rPr>
          <w:rFonts w:ascii="Garamond" w:hAnsi="Garamond"/>
          <w:sz w:val="26"/>
          <w:szCs w:val="26"/>
        </w:rPr>
        <w:t xml:space="preserve">. rocznicy wybuchu Powstania Wielkopolskiego. </w:t>
      </w:r>
    </w:p>
    <w:p w:rsidR="000632C3" w:rsidRDefault="000632C3" w:rsidP="00DE7D66">
      <w:pPr>
        <w:spacing w:after="120" w:line="80" w:lineRule="atLeast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W uroczystościach wezmą udział grupy rekonstrukcyjne oraz harcerze Chorągwi Wielkopolskiej Związku Harcerstwa Polskiego m.in.</w:t>
      </w:r>
      <w:r w:rsidR="00EC6E55">
        <w:rPr>
          <w:rFonts w:ascii="Garamond" w:hAnsi="Garamond"/>
          <w:sz w:val="26"/>
          <w:szCs w:val="26"/>
        </w:rPr>
        <w:t xml:space="preserve"> z Poznania, Jarocina, Mikstatu</w:t>
      </w:r>
      <w:r w:rsidR="00EC6E55">
        <w:rPr>
          <w:rFonts w:ascii="Garamond" w:hAnsi="Garamond"/>
          <w:sz w:val="26"/>
          <w:szCs w:val="26"/>
        </w:rPr>
        <w:br/>
      </w:r>
      <w:r>
        <w:rPr>
          <w:rFonts w:ascii="Garamond" w:hAnsi="Garamond"/>
          <w:sz w:val="26"/>
          <w:szCs w:val="26"/>
        </w:rPr>
        <w:t xml:space="preserve">i Koronowa w województwie kujawsko-pomorskim. </w:t>
      </w:r>
    </w:p>
    <w:p w:rsidR="000632C3" w:rsidRPr="008E5785" w:rsidRDefault="000632C3" w:rsidP="00DE7D66">
      <w:pPr>
        <w:spacing w:after="120" w:line="80" w:lineRule="atLeast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Oprawę muzyczną tegorocznych obchodów </w:t>
      </w:r>
      <w:r w:rsidRPr="001A3F7A">
        <w:rPr>
          <w:rFonts w:ascii="Garamond" w:hAnsi="Garamond"/>
          <w:sz w:val="26"/>
          <w:szCs w:val="26"/>
        </w:rPr>
        <w:t>przygot</w:t>
      </w:r>
      <w:r w:rsidR="001A3F7A" w:rsidRPr="001A3F7A">
        <w:rPr>
          <w:rFonts w:ascii="Garamond" w:hAnsi="Garamond"/>
          <w:sz w:val="26"/>
          <w:szCs w:val="26"/>
        </w:rPr>
        <w:t>uje</w:t>
      </w:r>
      <w:r>
        <w:rPr>
          <w:rFonts w:ascii="Garamond" w:hAnsi="Garamond"/>
          <w:sz w:val="26"/>
          <w:szCs w:val="26"/>
        </w:rPr>
        <w:t xml:space="preserve"> Orkiestra Miasta Poznania działająca przy MPK. </w:t>
      </w:r>
    </w:p>
    <w:p w:rsidR="00D13BEC" w:rsidRPr="008E5785" w:rsidRDefault="00DE7D66" w:rsidP="00DE7D66">
      <w:pPr>
        <w:spacing w:after="120" w:line="80" w:lineRule="atLeast"/>
        <w:jc w:val="both"/>
        <w:rPr>
          <w:rFonts w:ascii="Garamond" w:eastAsia="Times New Roman" w:hAnsi="Garamond"/>
          <w:sz w:val="26"/>
          <w:szCs w:val="26"/>
          <w:lang w:eastAsia="pl-PL"/>
        </w:rPr>
      </w:pPr>
      <w:r w:rsidRPr="008E5785">
        <w:rPr>
          <w:rFonts w:ascii="Garamond" w:eastAsia="Times New Roman" w:hAnsi="Garamond"/>
          <w:sz w:val="26"/>
          <w:szCs w:val="26"/>
          <w:lang w:eastAsia="pl-PL"/>
        </w:rPr>
        <w:t xml:space="preserve">Po uroczystościach zebrani goście przejdą w pochodzie na </w:t>
      </w:r>
      <w:r w:rsidR="00E50A7D" w:rsidRPr="00E50A7D">
        <w:rPr>
          <w:rFonts w:ascii="Garamond" w:eastAsia="Times New Roman" w:hAnsi="Garamond"/>
          <w:sz w:val="26"/>
          <w:szCs w:val="26"/>
          <w:lang w:eastAsia="pl-PL"/>
        </w:rPr>
        <w:t>m</w:t>
      </w:r>
      <w:r w:rsidRPr="00E50A7D">
        <w:rPr>
          <w:rFonts w:ascii="Garamond" w:eastAsia="Times New Roman" w:hAnsi="Garamond"/>
          <w:sz w:val="26"/>
          <w:szCs w:val="26"/>
          <w:lang w:eastAsia="pl-PL"/>
        </w:rPr>
        <w:t>szę świętą</w:t>
      </w:r>
      <w:r w:rsidRPr="008E5785">
        <w:rPr>
          <w:rFonts w:ascii="Garamond" w:eastAsia="Times New Roman" w:hAnsi="Garamond"/>
          <w:sz w:val="26"/>
          <w:szCs w:val="26"/>
          <w:lang w:eastAsia="pl-PL"/>
        </w:rPr>
        <w:t xml:space="preserve"> w intencji powstańców do poznańskie</w:t>
      </w:r>
      <w:r w:rsidR="00E50A7D">
        <w:rPr>
          <w:rFonts w:ascii="Garamond" w:eastAsia="Times New Roman" w:hAnsi="Garamond"/>
          <w:sz w:val="26"/>
          <w:szCs w:val="26"/>
          <w:lang w:eastAsia="pl-PL"/>
        </w:rPr>
        <w:t>go kościoła f</w:t>
      </w:r>
      <w:r w:rsidR="00E6422E" w:rsidRPr="008E5785">
        <w:rPr>
          <w:rFonts w:ascii="Garamond" w:eastAsia="Times New Roman" w:hAnsi="Garamond"/>
          <w:sz w:val="26"/>
          <w:szCs w:val="26"/>
          <w:lang w:eastAsia="pl-PL"/>
        </w:rPr>
        <w:t>arnego</w:t>
      </w:r>
      <w:r w:rsidRPr="008E5785">
        <w:rPr>
          <w:rFonts w:ascii="Garamond" w:eastAsia="Times New Roman" w:hAnsi="Garamond"/>
          <w:sz w:val="26"/>
          <w:szCs w:val="26"/>
          <w:lang w:eastAsia="pl-PL"/>
        </w:rPr>
        <w:t xml:space="preserve">, którą </w:t>
      </w:r>
      <w:r w:rsidRPr="00E50A7D">
        <w:rPr>
          <w:rFonts w:ascii="Garamond" w:eastAsia="Times New Roman" w:hAnsi="Garamond"/>
          <w:sz w:val="26"/>
          <w:szCs w:val="26"/>
          <w:lang w:eastAsia="pl-PL"/>
        </w:rPr>
        <w:t>o godz. 12.45</w:t>
      </w:r>
      <w:r w:rsidRPr="008E5785">
        <w:rPr>
          <w:rFonts w:ascii="Garamond" w:eastAsia="Times New Roman" w:hAnsi="Garamond"/>
          <w:sz w:val="26"/>
          <w:szCs w:val="26"/>
          <w:lang w:eastAsia="pl-PL"/>
        </w:rPr>
        <w:t xml:space="preserve"> będzie koncelebrował Jego Ekscelencja  Ksiądz </w:t>
      </w:r>
      <w:r w:rsidR="000A5BAD">
        <w:rPr>
          <w:rFonts w:ascii="Garamond" w:eastAsia="Times New Roman" w:hAnsi="Garamond"/>
          <w:sz w:val="26"/>
          <w:szCs w:val="26"/>
          <w:lang w:eastAsia="pl-PL"/>
        </w:rPr>
        <w:t>Biskup</w:t>
      </w:r>
      <w:r w:rsidRPr="008E5785">
        <w:rPr>
          <w:rFonts w:ascii="Garamond" w:eastAsia="Times New Roman" w:hAnsi="Garamond"/>
          <w:sz w:val="26"/>
          <w:szCs w:val="26"/>
          <w:lang w:eastAsia="pl-PL"/>
        </w:rPr>
        <w:t xml:space="preserve"> </w:t>
      </w:r>
      <w:r w:rsidR="000A5BAD">
        <w:rPr>
          <w:rFonts w:ascii="Garamond" w:eastAsia="Times New Roman" w:hAnsi="Garamond"/>
          <w:sz w:val="26"/>
          <w:szCs w:val="26"/>
          <w:lang w:eastAsia="pl-PL"/>
        </w:rPr>
        <w:t>Grzegorz Balcerek.</w:t>
      </w:r>
      <w:r w:rsidRPr="008E5785">
        <w:rPr>
          <w:rFonts w:ascii="Garamond" w:eastAsia="Times New Roman" w:hAnsi="Garamond"/>
          <w:sz w:val="26"/>
          <w:szCs w:val="26"/>
          <w:lang w:eastAsia="pl-PL"/>
        </w:rPr>
        <w:t xml:space="preserve"> </w:t>
      </w:r>
    </w:p>
    <w:p w:rsidR="00E50A7D" w:rsidRDefault="00DE7D66" w:rsidP="00DE7D66">
      <w:pPr>
        <w:spacing w:after="120" w:line="80" w:lineRule="atLeast"/>
        <w:jc w:val="both"/>
        <w:rPr>
          <w:rFonts w:ascii="Garamond" w:hAnsi="Garamond"/>
          <w:color w:val="000000"/>
          <w:sz w:val="26"/>
          <w:szCs w:val="26"/>
        </w:rPr>
      </w:pPr>
      <w:r w:rsidRPr="008E5785">
        <w:rPr>
          <w:rFonts w:ascii="Garamond" w:eastAsia="Times New Roman" w:hAnsi="Garamond"/>
          <w:sz w:val="26"/>
          <w:szCs w:val="26"/>
          <w:lang w:eastAsia="pl-PL"/>
        </w:rPr>
        <w:lastRenderedPageBreak/>
        <w:t xml:space="preserve">W trakcie pochodu zostaną złożone </w:t>
      </w:r>
      <w:r w:rsidR="00CF126F">
        <w:rPr>
          <w:rFonts w:ascii="Garamond" w:eastAsia="Times New Roman" w:hAnsi="Garamond"/>
          <w:sz w:val="26"/>
          <w:szCs w:val="26"/>
          <w:lang w:eastAsia="pl-PL"/>
        </w:rPr>
        <w:t xml:space="preserve">wspólne </w:t>
      </w:r>
      <w:r w:rsidRPr="008E5785">
        <w:rPr>
          <w:rFonts w:ascii="Garamond" w:eastAsia="Times New Roman" w:hAnsi="Garamond"/>
          <w:sz w:val="26"/>
          <w:szCs w:val="26"/>
          <w:lang w:eastAsia="pl-PL"/>
        </w:rPr>
        <w:t>wiązanki kwiatów pod tablicami</w:t>
      </w:r>
      <w:r w:rsidR="00CF126F">
        <w:rPr>
          <w:rFonts w:ascii="Garamond" w:eastAsia="Times New Roman" w:hAnsi="Garamond"/>
          <w:sz w:val="26"/>
          <w:szCs w:val="26"/>
          <w:lang w:eastAsia="pl-PL"/>
        </w:rPr>
        <w:t xml:space="preserve"> pamiątkowymi</w:t>
      </w:r>
      <w:r w:rsidRPr="008E5785">
        <w:rPr>
          <w:rFonts w:ascii="Garamond" w:eastAsia="Times New Roman" w:hAnsi="Garamond"/>
          <w:sz w:val="26"/>
          <w:szCs w:val="26"/>
          <w:lang w:eastAsia="pl-PL"/>
        </w:rPr>
        <w:t xml:space="preserve">: </w:t>
      </w:r>
      <w:r w:rsidR="00E50A7D">
        <w:rPr>
          <w:rFonts w:ascii="Garamond" w:hAnsi="Garamond"/>
          <w:color w:val="000000"/>
          <w:sz w:val="26"/>
          <w:szCs w:val="26"/>
        </w:rPr>
        <w:t>Franciszka Ratajczaka,  d</w:t>
      </w:r>
      <w:r w:rsidRPr="008E5785">
        <w:rPr>
          <w:rFonts w:ascii="Garamond" w:hAnsi="Garamond"/>
          <w:color w:val="000000"/>
          <w:sz w:val="26"/>
          <w:szCs w:val="26"/>
        </w:rPr>
        <w:t>owódców Powstania Wielkopolskiego, Ignacego Jana Paderewskiego oraz p</w:t>
      </w:r>
      <w:r w:rsidR="00E50A7D">
        <w:rPr>
          <w:rFonts w:ascii="Garamond" w:hAnsi="Garamond"/>
          <w:color w:val="000000"/>
          <w:sz w:val="26"/>
          <w:szCs w:val="26"/>
        </w:rPr>
        <w:t>rzy p</w:t>
      </w:r>
      <w:r w:rsidRPr="008E5785">
        <w:rPr>
          <w:rFonts w:ascii="Garamond" w:hAnsi="Garamond"/>
          <w:color w:val="000000"/>
          <w:sz w:val="26"/>
          <w:szCs w:val="26"/>
        </w:rPr>
        <w:t>omniku 15. Pułku Ułanów Poznańskich</w:t>
      </w:r>
      <w:r w:rsidR="00E50A7D">
        <w:rPr>
          <w:rFonts w:ascii="Garamond" w:hAnsi="Garamond"/>
          <w:color w:val="000000"/>
          <w:sz w:val="26"/>
          <w:szCs w:val="26"/>
        </w:rPr>
        <w:t>.</w:t>
      </w:r>
    </w:p>
    <w:p w:rsidR="00DE7D66" w:rsidRPr="008E5785" w:rsidRDefault="008F0EBE" w:rsidP="00DE7D66">
      <w:pPr>
        <w:spacing w:after="120" w:line="80" w:lineRule="atLeast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>(zdjęcie: www.fluidi.pl)</w:t>
      </w:r>
      <w:r w:rsidR="00DE7D66" w:rsidRPr="008E5785">
        <w:rPr>
          <w:rFonts w:ascii="Garamond" w:hAnsi="Garamond"/>
          <w:color w:val="000000"/>
          <w:sz w:val="26"/>
          <w:szCs w:val="26"/>
        </w:rPr>
        <w:t xml:space="preserve">. </w:t>
      </w:r>
    </w:p>
    <w:p w:rsidR="00D13BEC" w:rsidRPr="008E5785" w:rsidRDefault="00D13BEC" w:rsidP="00DE7D66">
      <w:pPr>
        <w:spacing w:after="120" w:line="80" w:lineRule="atLeast"/>
        <w:jc w:val="both"/>
        <w:rPr>
          <w:rFonts w:ascii="Garamond" w:hAnsi="Garamond"/>
          <w:color w:val="000000"/>
          <w:sz w:val="26"/>
          <w:szCs w:val="26"/>
        </w:rPr>
      </w:pPr>
    </w:p>
    <w:p w:rsidR="008F0EBE" w:rsidRDefault="008F0EBE" w:rsidP="00DE7D66">
      <w:pPr>
        <w:spacing w:after="120" w:line="80" w:lineRule="atLeast"/>
        <w:jc w:val="both"/>
        <w:rPr>
          <w:rFonts w:ascii="Garamond" w:hAnsi="Garamond"/>
          <w:color w:val="000000"/>
          <w:sz w:val="26"/>
          <w:szCs w:val="26"/>
          <w:u w:val="single"/>
        </w:rPr>
      </w:pPr>
    </w:p>
    <w:p w:rsidR="008F0EBE" w:rsidRDefault="008F0EBE" w:rsidP="00DE7D66">
      <w:pPr>
        <w:spacing w:after="120" w:line="80" w:lineRule="atLeast"/>
        <w:jc w:val="both"/>
        <w:rPr>
          <w:rFonts w:ascii="Garamond" w:hAnsi="Garamond"/>
          <w:color w:val="000000"/>
          <w:sz w:val="26"/>
          <w:szCs w:val="26"/>
          <w:u w:val="single"/>
        </w:rPr>
      </w:pPr>
    </w:p>
    <w:p w:rsidR="00DE7D66" w:rsidRPr="00BA2311" w:rsidRDefault="0074032C" w:rsidP="00DE7D66">
      <w:pPr>
        <w:spacing w:after="120" w:line="80" w:lineRule="atLeast"/>
        <w:jc w:val="both"/>
        <w:rPr>
          <w:rFonts w:ascii="Garamond" w:hAnsi="Garamond"/>
          <w:b/>
          <w:color w:val="000000"/>
          <w:sz w:val="26"/>
          <w:szCs w:val="26"/>
          <w:u w:val="single"/>
        </w:rPr>
      </w:pPr>
      <w:r w:rsidRPr="00BA2311">
        <w:rPr>
          <w:rFonts w:ascii="Garamond" w:hAnsi="Garamond"/>
          <w:b/>
          <w:noProof/>
          <w:color w:val="000000"/>
          <w:sz w:val="26"/>
          <w:szCs w:val="26"/>
          <w:u w:val="single"/>
          <w:lang w:eastAsia="pl-PL"/>
        </w:rPr>
        <w:drawing>
          <wp:anchor distT="0" distB="0" distL="114300" distR="114300" simplePos="0" relativeHeight="251681792" behindDoc="0" locked="0" layoutInCell="1" allowOverlap="1" wp14:anchorId="40B69FE4" wp14:editId="3920B23D">
            <wp:simplePos x="0" y="0"/>
            <wp:positionH relativeFrom="column">
              <wp:posOffset>-271145</wp:posOffset>
            </wp:positionH>
            <wp:positionV relativeFrom="paragraph">
              <wp:posOffset>104775</wp:posOffset>
            </wp:positionV>
            <wp:extent cx="2467610" cy="1642745"/>
            <wp:effectExtent l="19050" t="0" r="8890" b="0"/>
            <wp:wrapSquare wrapText="bothSides"/>
            <wp:docPr id="13" name="Obraz 12" descr="b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D66" w:rsidRPr="00BA2311">
        <w:rPr>
          <w:rFonts w:ascii="Garamond" w:hAnsi="Garamond"/>
          <w:b/>
          <w:color w:val="000000"/>
          <w:sz w:val="26"/>
          <w:szCs w:val="26"/>
          <w:u w:val="single"/>
        </w:rPr>
        <w:t xml:space="preserve">PLAC WOLNOŚCI </w:t>
      </w:r>
    </w:p>
    <w:p w:rsidR="00DF22E8" w:rsidRPr="00C1337F" w:rsidRDefault="004F1FF0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 w:rsidRPr="00C75A4A">
        <w:rPr>
          <w:rFonts w:ascii="Garamond" w:hAnsi="Garamond"/>
          <w:b/>
          <w:sz w:val="26"/>
          <w:szCs w:val="26"/>
        </w:rPr>
        <w:t xml:space="preserve">Od godz. 16.30 </w:t>
      </w:r>
      <w:r w:rsidRPr="00C75A4A">
        <w:rPr>
          <w:rFonts w:ascii="Garamond" w:hAnsi="Garamond"/>
          <w:sz w:val="26"/>
          <w:szCs w:val="26"/>
        </w:rPr>
        <w:t>n</w:t>
      </w:r>
      <w:r w:rsidR="00E50A7D" w:rsidRPr="00C75A4A">
        <w:rPr>
          <w:rFonts w:ascii="Garamond" w:hAnsi="Garamond"/>
          <w:sz w:val="26"/>
          <w:szCs w:val="26"/>
        </w:rPr>
        <w:t>a p</w:t>
      </w:r>
      <w:r w:rsidR="00DF22E8" w:rsidRPr="00C75A4A">
        <w:rPr>
          <w:rFonts w:ascii="Garamond" w:hAnsi="Garamond"/>
          <w:sz w:val="26"/>
          <w:szCs w:val="26"/>
        </w:rPr>
        <w:t>lacu Wolności</w:t>
      </w:r>
      <w:r w:rsidR="00DF22E8" w:rsidRPr="00C1337F">
        <w:rPr>
          <w:rFonts w:ascii="Garamond" w:hAnsi="Garamond"/>
          <w:sz w:val="26"/>
          <w:szCs w:val="26"/>
        </w:rPr>
        <w:t xml:space="preserve"> zagości </w:t>
      </w:r>
      <w:r w:rsidR="00C1337F">
        <w:rPr>
          <w:rFonts w:ascii="Garamond" w:hAnsi="Garamond"/>
          <w:sz w:val="26"/>
          <w:szCs w:val="26"/>
        </w:rPr>
        <w:t xml:space="preserve">m.in. </w:t>
      </w:r>
      <w:r w:rsidR="00C1337F" w:rsidRPr="00E50A7D">
        <w:rPr>
          <w:rFonts w:ascii="Garamond" w:hAnsi="Garamond"/>
          <w:sz w:val="26"/>
          <w:szCs w:val="26"/>
        </w:rPr>
        <w:t>p</w:t>
      </w:r>
      <w:r w:rsidR="00DF22E8" w:rsidRPr="00E50A7D">
        <w:rPr>
          <w:rFonts w:ascii="Garamond" w:hAnsi="Garamond"/>
          <w:sz w:val="26"/>
          <w:szCs w:val="26"/>
        </w:rPr>
        <w:t xml:space="preserve">owstańcze </w:t>
      </w:r>
      <w:r w:rsidR="00C1337F" w:rsidRPr="00E50A7D">
        <w:rPr>
          <w:rFonts w:ascii="Garamond" w:hAnsi="Garamond"/>
          <w:sz w:val="26"/>
          <w:szCs w:val="26"/>
        </w:rPr>
        <w:t>s</w:t>
      </w:r>
      <w:r w:rsidR="00DF22E8" w:rsidRPr="00E50A7D">
        <w:rPr>
          <w:rFonts w:ascii="Garamond" w:hAnsi="Garamond"/>
          <w:sz w:val="26"/>
          <w:szCs w:val="26"/>
        </w:rPr>
        <w:t xml:space="preserve">tudio </w:t>
      </w:r>
      <w:r w:rsidR="00C1337F" w:rsidRPr="00E50A7D">
        <w:rPr>
          <w:rFonts w:ascii="Garamond" w:hAnsi="Garamond"/>
          <w:sz w:val="26"/>
          <w:szCs w:val="26"/>
        </w:rPr>
        <w:t>f</w:t>
      </w:r>
      <w:r w:rsidR="00DF22E8" w:rsidRPr="00E50A7D">
        <w:rPr>
          <w:rFonts w:ascii="Garamond" w:hAnsi="Garamond"/>
          <w:sz w:val="26"/>
          <w:szCs w:val="26"/>
        </w:rPr>
        <w:t>otograficzne.</w:t>
      </w:r>
      <w:r w:rsidR="00DF22E8" w:rsidRPr="00C1337F">
        <w:rPr>
          <w:rFonts w:ascii="Garamond" w:hAnsi="Garamond"/>
          <w:sz w:val="26"/>
          <w:szCs w:val="26"/>
        </w:rPr>
        <w:t xml:space="preserve"> Centralnym miejscem wydarzeń, podobnie jak w roku ubiegłym, będzie namiot sferyczny o powierzchni 75m2. Jego </w:t>
      </w:r>
      <w:r w:rsidR="00C8399C">
        <w:rPr>
          <w:rFonts w:ascii="Garamond" w:hAnsi="Garamond"/>
          <w:sz w:val="26"/>
          <w:szCs w:val="26"/>
        </w:rPr>
        <w:t xml:space="preserve">architektura, podświetlenie </w:t>
      </w:r>
      <w:r w:rsidR="00DF22E8" w:rsidRPr="00C1337F">
        <w:rPr>
          <w:rFonts w:ascii="Garamond" w:hAnsi="Garamond"/>
          <w:sz w:val="26"/>
          <w:szCs w:val="26"/>
        </w:rPr>
        <w:t xml:space="preserve">w barwach nawiązujących do </w:t>
      </w:r>
      <w:r w:rsidR="00E50A7D" w:rsidRPr="00C1337F">
        <w:rPr>
          <w:rFonts w:ascii="Garamond" w:hAnsi="Garamond"/>
          <w:sz w:val="26"/>
          <w:szCs w:val="26"/>
        </w:rPr>
        <w:t xml:space="preserve">powstańczego </w:t>
      </w:r>
      <w:r w:rsidR="00DF22E8" w:rsidRPr="00C1337F">
        <w:rPr>
          <w:rFonts w:ascii="Garamond" w:hAnsi="Garamond"/>
          <w:sz w:val="26"/>
          <w:szCs w:val="26"/>
        </w:rPr>
        <w:t xml:space="preserve">logo oraz powiewające flagi stworzą widoczne, </w:t>
      </w:r>
      <w:r w:rsidR="00DF22E8" w:rsidRPr="001A3F7A">
        <w:rPr>
          <w:rFonts w:ascii="Garamond" w:hAnsi="Garamond"/>
          <w:sz w:val="26"/>
          <w:szCs w:val="26"/>
        </w:rPr>
        <w:t>łatwo dostępne</w:t>
      </w:r>
      <w:r w:rsidR="00DF22E8" w:rsidRPr="00C1337F">
        <w:rPr>
          <w:rFonts w:ascii="Garamond" w:hAnsi="Garamond"/>
          <w:sz w:val="26"/>
          <w:szCs w:val="26"/>
        </w:rPr>
        <w:t xml:space="preserve"> miejsce, </w:t>
      </w:r>
      <w:r w:rsidR="00E50A7D">
        <w:rPr>
          <w:rFonts w:ascii="Garamond" w:hAnsi="Garamond"/>
          <w:sz w:val="26"/>
          <w:szCs w:val="26"/>
        </w:rPr>
        <w:t>które warto odwiedzić</w:t>
      </w:r>
      <w:r w:rsidR="00DF22E8" w:rsidRPr="00C1337F">
        <w:rPr>
          <w:rFonts w:ascii="Garamond" w:hAnsi="Garamond"/>
          <w:sz w:val="26"/>
          <w:szCs w:val="26"/>
        </w:rPr>
        <w:t>.</w:t>
      </w:r>
    </w:p>
    <w:p w:rsidR="00DF22E8" w:rsidRDefault="00DF22E8" w:rsidP="00C1337F">
      <w:pPr>
        <w:spacing w:after="0" w:line="240" w:lineRule="auto"/>
        <w:jc w:val="both"/>
        <w:rPr>
          <w:rFonts w:ascii="Garamond" w:hAnsi="Garamond"/>
          <w:color w:val="000000"/>
          <w:sz w:val="26"/>
          <w:szCs w:val="26"/>
        </w:rPr>
      </w:pPr>
      <w:r w:rsidRPr="00C1337F">
        <w:rPr>
          <w:rFonts w:ascii="Garamond" w:hAnsi="Garamond"/>
          <w:sz w:val="26"/>
          <w:szCs w:val="26"/>
        </w:rPr>
        <w:t xml:space="preserve">W samym namiocie oraz bezpośrednio przed nim </w:t>
      </w:r>
      <w:r w:rsidR="00CE1CE6" w:rsidRPr="00C1337F">
        <w:rPr>
          <w:rFonts w:ascii="Garamond" w:hAnsi="Garamond"/>
          <w:sz w:val="26"/>
          <w:szCs w:val="26"/>
        </w:rPr>
        <w:t xml:space="preserve">odwiedzający </w:t>
      </w:r>
      <w:r w:rsidRPr="00C1337F">
        <w:rPr>
          <w:rFonts w:ascii="Garamond" w:hAnsi="Garamond"/>
          <w:sz w:val="26"/>
          <w:szCs w:val="26"/>
        </w:rPr>
        <w:t>będą mogli</w:t>
      </w:r>
      <w:r w:rsidR="00C8399C">
        <w:rPr>
          <w:rFonts w:ascii="Garamond" w:hAnsi="Garamond"/>
          <w:sz w:val="26"/>
          <w:szCs w:val="26"/>
        </w:rPr>
        <w:t xml:space="preserve"> spotkać grupę rekonstrukcyjną </w:t>
      </w:r>
      <w:r w:rsidRPr="00C1337F">
        <w:rPr>
          <w:rFonts w:ascii="Garamond" w:hAnsi="Garamond"/>
          <w:sz w:val="26"/>
          <w:szCs w:val="26"/>
        </w:rPr>
        <w:t>w strojach powstańczych</w:t>
      </w:r>
      <w:r w:rsidR="00C8399C">
        <w:rPr>
          <w:rFonts w:ascii="Garamond" w:hAnsi="Garamond"/>
          <w:sz w:val="26"/>
          <w:szCs w:val="26"/>
        </w:rPr>
        <w:t>, która</w:t>
      </w:r>
      <w:r w:rsidRPr="00C1337F">
        <w:rPr>
          <w:rFonts w:ascii="Garamond" w:hAnsi="Garamond"/>
          <w:sz w:val="26"/>
          <w:szCs w:val="26"/>
        </w:rPr>
        <w:t xml:space="preserve"> będzie opiekować się </w:t>
      </w:r>
      <w:r w:rsidR="00CE1CE6" w:rsidRPr="00C1337F">
        <w:rPr>
          <w:rFonts w:ascii="Garamond" w:hAnsi="Garamond"/>
          <w:sz w:val="26"/>
          <w:szCs w:val="26"/>
        </w:rPr>
        <w:t>przybywającymi gośćmi. O</w:t>
      </w:r>
      <w:r w:rsidR="00CE1CE6" w:rsidRPr="00C1337F">
        <w:rPr>
          <w:rFonts w:ascii="Garamond" w:hAnsi="Garamond"/>
          <w:color w:val="000000"/>
          <w:sz w:val="26"/>
          <w:szCs w:val="26"/>
        </w:rPr>
        <w:t>bok namiotu powstanie</w:t>
      </w:r>
      <w:r w:rsidRPr="00C1337F">
        <w:rPr>
          <w:rFonts w:ascii="Garamond" w:hAnsi="Garamond"/>
          <w:color w:val="000000"/>
          <w:sz w:val="26"/>
          <w:szCs w:val="26"/>
        </w:rPr>
        <w:t xml:space="preserve"> posterunek powstańczy</w:t>
      </w:r>
      <w:r w:rsidR="00E50A7D">
        <w:rPr>
          <w:rFonts w:ascii="Garamond" w:hAnsi="Garamond"/>
          <w:color w:val="000000"/>
          <w:sz w:val="26"/>
          <w:szCs w:val="26"/>
        </w:rPr>
        <w:t>,</w:t>
      </w:r>
      <w:r w:rsidR="00CE1CE6" w:rsidRPr="00C1337F">
        <w:rPr>
          <w:rFonts w:ascii="Garamond" w:hAnsi="Garamond"/>
          <w:color w:val="000000"/>
          <w:sz w:val="26"/>
          <w:szCs w:val="26"/>
        </w:rPr>
        <w:t xml:space="preserve"> a wszystkich </w:t>
      </w:r>
      <w:r w:rsidR="00C8399C">
        <w:rPr>
          <w:rFonts w:ascii="Garamond" w:hAnsi="Garamond"/>
          <w:color w:val="000000"/>
          <w:sz w:val="26"/>
          <w:szCs w:val="26"/>
        </w:rPr>
        <w:t>odwiedzających</w:t>
      </w:r>
      <w:r w:rsidR="00CE1CE6" w:rsidRPr="00C1337F">
        <w:rPr>
          <w:rFonts w:ascii="Garamond" w:hAnsi="Garamond"/>
          <w:color w:val="000000"/>
          <w:sz w:val="26"/>
          <w:szCs w:val="26"/>
        </w:rPr>
        <w:t xml:space="preserve"> witać będzie </w:t>
      </w:r>
      <w:r w:rsidR="00E50A7D">
        <w:rPr>
          <w:rFonts w:ascii="Garamond" w:hAnsi="Garamond"/>
          <w:color w:val="000000"/>
          <w:sz w:val="26"/>
          <w:szCs w:val="26"/>
        </w:rPr>
        <w:t>interaktywny hologram p</w:t>
      </w:r>
      <w:r w:rsidRPr="00C1337F">
        <w:rPr>
          <w:rFonts w:ascii="Garamond" w:hAnsi="Garamond"/>
          <w:color w:val="000000"/>
          <w:sz w:val="26"/>
          <w:szCs w:val="26"/>
        </w:rPr>
        <w:t>owstańca</w:t>
      </w:r>
      <w:r w:rsidR="00CE1CE6" w:rsidRPr="00C1337F">
        <w:rPr>
          <w:rFonts w:ascii="Garamond" w:hAnsi="Garamond"/>
          <w:color w:val="000000"/>
          <w:sz w:val="26"/>
          <w:szCs w:val="26"/>
        </w:rPr>
        <w:t xml:space="preserve">. </w:t>
      </w:r>
    </w:p>
    <w:p w:rsidR="00C1337F" w:rsidRPr="00C1337F" w:rsidRDefault="00C1337F" w:rsidP="00C1337F">
      <w:pPr>
        <w:spacing w:after="0" w:line="240" w:lineRule="auto"/>
        <w:jc w:val="both"/>
        <w:rPr>
          <w:rFonts w:ascii="Garamond" w:hAnsi="Garamond"/>
          <w:b/>
          <w:color w:val="000000"/>
          <w:sz w:val="26"/>
          <w:szCs w:val="26"/>
        </w:rPr>
      </w:pPr>
    </w:p>
    <w:p w:rsidR="00DF22E8" w:rsidRDefault="00DF22E8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 w:rsidRPr="00C1337F">
        <w:rPr>
          <w:rFonts w:ascii="Garamond" w:hAnsi="Garamond"/>
          <w:sz w:val="26"/>
          <w:szCs w:val="26"/>
        </w:rPr>
        <w:t xml:space="preserve">Wewnątrz kopuły, w Biurze Powstańczym, każdy odwiedzający będzie mógł otrzymać pamiątkową  legitymację powstańczą. </w:t>
      </w:r>
    </w:p>
    <w:p w:rsidR="00C1337F" w:rsidRPr="00C1337F" w:rsidRDefault="00C1337F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DF22E8" w:rsidRDefault="00DF22E8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 w:rsidRPr="00C1337F">
        <w:rPr>
          <w:rFonts w:ascii="Garamond" w:hAnsi="Garamond"/>
          <w:sz w:val="26"/>
          <w:szCs w:val="26"/>
        </w:rPr>
        <w:t xml:space="preserve">Każda z osób biorących udział w obchodach będzie miała możliwość stworzenia swojej własnej pamiątki w formie fotografii drukowanej przez tzw. </w:t>
      </w:r>
      <w:proofErr w:type="spellStart"/>
      <w:r w:rsidRPr="00C1337F">
        <w:rPr>
          <w:rFonts w:ascii="Garamond" w:hAnsi="Garamond"/>
          <w:sz w:val="26"/>
          <w:szCs w:val="26"/>
        </w:rPr>
        <w:t>fotobudkę</w:t>
      </w:r>
      <w:proofErr w:type="spellEnd"/>
      <w:r w:rsidRPr="00C1337F">
        <w:rPr>
          <w:rFonts w:ascii="Garamond" w:hAnsi="Garamond"/>
          <w:sz w:val="26"/>
          <w:szCs w:val="26"/>
        </w:rPr>
        <w:t xml:space="preserve">. </w:t>
      </w:r>
      <w:r w:rsidR="00C1337F">
        <w:rPr>
          <w:rFonts w:ascii="Garamond" w:hAnsi="Garamond"/>
          <w:sz w:val="26"/>
          <w:szCs w:val="26"/>
        </w:rPr>
        <w:t xml:space="preserve">Zdjęcie </w:t>
      </w:r>
      <w:r w:rsidRPr="00C1337F">
        <w:rPr>
          <w:rFonts w:ascii="Garamond" w:hAnsi="Garamond"/>
          <w:sz w:val="26"/>
          <w:szCs w:val="26"/>
        </w:rPr>
        <w:t>będzie przygotowan</w:t>
      </w:r>
      <w:r w:rsidR="00C1337F">
        <w:rPr>
          <w:rFonts w:ascii="Garamond" w:hAnsi="Garamond"/>
          <w:sz w:val="26"/>
          <w:szCs w:val="26"/>
        </w:rPr>
        <w:t>e</w:t>
      </w:r>
      <w:r w:rsidRPr="00C1337F">
        <w:rPr>
          <w:rFonts w:ascii="Garamond" w:hAnsi="Garamond"/>
          <w:sz w:val="26"/>
          <w:szCs w:val="26"/>
        </w:rPr>
        <w:t xml:space="preserve"> w specjaln</w:t>
      </w:r>
      <w:r w:rsidR="00E50A7D">
        <w:rPr>
          <w:rFonts w:ascii="Garamond" w:hAnsi="Garamond"/>
          <w:sz w:val="26"/>
          <w:szCs w:val="26"/>
        </w:rPr>
        <w:t>ej</w:t>
      </w:r>
      <w:r w:rsidRPr="00C1337F">
        <w:rPr>
          <w:rFonts w:ascii="Garamond" w:hAnsi="Garamond"/>
          <w:sz w:val="26"/>
          <w:szCs w:val="26"/>
        </w:rPr>
        <w:t xml:space="preserve"> </w:t>
      </w:r>
      <w:r w:rsidR="00E50A7D">
        <w:rPr>
          <w:rFonts w:ascii="Garamond" w:hAnsi="Garamond"/>
          <w:sz w:val="26"/>
          <w:szCs w:val="26"/>
        </w:rPr>
        <w:t>oprawie</w:t>
      </w:r>
      <w:r w:rsidRPr="00C1337F">
        <w:rPr>
          <w:rFonts w:ascii="Garamond" w:hAnsi="Garamond"/>
          <w:sz w:val="26"/>
          <w:szCs w:val="26"/>
        </w:rPr>
        <w:t>.</w:t>
      </w:r>
    </w:p>
    <w:p w:rsidR="00C1337F" w:rsidRPr="00C1337F" w:rsidRDefault="00C1337F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DF22E8" w:rsidRDefault="00E50A7D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Kolejną</w:t>
      </w:r>
      <w:r w:rsidR="00DF22E8" w:rsidRPr="00C1337F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>atrakcją</w:t>
      </w:r>
      <w:r w:rsidR="00DF22E8" w:rsidRPr="00C1337F">
        <w:rPr>
          <w:rFonts w:ascii="Garamond" w:hAnsi="Garamond"/>
          <w:sz w:val="26"/>
          <w:szCs w:val="26"/>
        </w:rPr>
        <w:t xml:space="preserve"> będzie możliwość zrobienia sobie archiwalnej fotografii z czasów Powstania Wielkopolskiego. Dzięki technologii </w:t>
      </w:r>
      <w:proofErr w:type="spellStart"/>
      <w:r w:rsidR="00DF22E8" w:rsidRPr="00C1337F">
        <w:rPr>
          <w:rFonts w:ascii="Garamond" w:hAnsi="Garamond"/>
          <w:sz w:val="26"/>
          <w:szCs w:val="26"/>
        </w:rPr>
        <w:t>GreenBox</w:t>
      </w:r>
      <w:proofErr w:type="spellEnd"/>
      <w:r w:rsidR="00DF22E8" w:rsidRPr="00C1337F">
        <w:rPr>
          <w:rFonts w:ascii="Garamond" w:hAnsi="Garamond"/>
          <w:sz w:val="26"/>
          <w:szCs w:val="26"/>
        </w:rPr>
        <w:t xml:space="preserve">, </w:t>
      </w:r>
      <w:r w:rsidR="00C8399C">
        <w:rPr>
          <w:rFonts w:ascii="Garamond" w:hAnsi="Garamond"/>
          <w:sz w:val="26"/>
          <w:szCs w:val="26"/>
        </w:rPr>
        <w:t>stosowanej w produkcji filmowej</w:t>
      </w:r>
      <w:r w:rsidR="00DF22E8" w:rsidRPr="00C1337F">
        <w:rPr>
          <w:rFonts w:ascii="Garamond" w:hAnsi="Garamond"/>
          <w:sz w:val="26"/>
          <w:szCs w:val="26"/>
        </w:rPr>
        <w:t xml:space="preserve">, każdy chętny zostanie </w:t>
      </w:r>
      <w:r w:rsidR="00C8399C">
        <w:rPr>
          <w:rFonts w:ascii="Garamond" w:hAnsi="Garamond"/>
          <w:sz w:val="26"/>
          <w:szCs w:val="26"/>
        </w:rPr>
        <w:t>uwieczniony</w:t>
      </w:r>
      <w:r w:rsidR="00DF22E8" w:rsidRPr="00C1337F">
        <w:rPr>
          <w:rFonts w:ascii="Garamond" w:hAnsi="Garamond"/>
          <w:sz w:val="26"/>
          <w:szCs w:val="26"/>
        </w:rPr>
        <w:t xml:space="preserve"> n</w:t>
      </w:r>
      <w:r w:rsidR="00C8399C">
        <w:rPr>
          <w:rFonts w:ascii="Garamond" w:hAnsi="Garamond"/>
          <w:sz w:val="26"/>
          <w:szCs w:val="26"/>
        </w:rPr>
        <w:t>a oryginalnej fotografii z lat p</w:t>
      </w:r>
      <w:r w:rsidR="00DF22E8" w:rsidRPr="00C1337F">
        <w:rPr>
          <w:rFonts w:ascii="Garamond" w:hAnsi="Garamond"/>
          <w:sz w:val="26"/>
          <w:szCs w:val="26"/>
        </w:rPr>
        <w:t>owstania. Na specjalnie przygotowanym stanowisku będzie możliwość zaistnie</w:t>
      </w:r>
      <w:r w:rsidR="00C8399C">
        <w:rPr>
          <w:rFonts w:ascii="Garamond" w:hAnsi="Garamond"/>
          <w:sz w:val="26"/>
          <w:szCs w:val="26"/>
        </w:rPr>
        <w:t>nia w towarzystwie prawdziwych p</w:t>
      </w:r>
      <w:r w:rsidR="00DF22E8" w:rsidRPr="00C1337F">
        <w:rPr>
          <w:rFonts w:ascii="Garamond" w:hAnsi="Garamond"/>
          <w:sz w:val="26"/>
          <w:szCs w:val="26"/>
        </w:rPr>
        <w:t xml:space="preserve">owstańców. </w:t>
      </w:r>
    </w:p>
    <w:p w:rsidR="00C1337F" w:rsidRPr="00C1337F" w:rsidRDefault="00C1337F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DF22E8" w:rsidRDefault="00E50A7D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Do dyspozycji odwiedzających p</w:t>
      </w:r>
      <w:r w:rsidR="00DF22E8" w:rsidRPr="00C1337F">
        <w:rPr>
          <w:rFonts w:ascii="Garamond" w:hAnsi="Garamond"/>
          <w:sz w:val="26"/>
          <w:szCs w:val="26"/>
        </w:rPr>
        <w:t xml:space="preserve">lac przygotujemy również </w:t>
      </w:r>
      <w:r w:rsidR="00DF22E8" w:rsidRPr="007E3A5E">
        <w:rPr>
          <w:rFonts w:ascii="Garamond" w:hAnsi="Garamond"/>
          <w:sz w:val="26"/>
          <w:szCs w:val="26"/>
        </w:rPr>
        <w:t>postacie trzech bohaterów</w:t>
      </w:r>
      <w:r w:rsidR="00DF22E8" w:rsidRPr="00C1337F">
        <w:rPr>
          <w:rFonts w:ascii="Garamond" w:hAnsi="Garamond"/>
          <w:b/>
          <w:sz w:val="26"/>
          <w:szCs w:val="26"/>
        </w:rPr>
        <w:t xml:space="preserve"> </w:t>
      </w:r>
      <w:r w:rsidR="007E3A5E">
        <w:rPr>
          <w:rFonts w:ascii="Garamond" w:hAnsi="Garamond"/>
          <w:sz w:val="26"/>
          <w:szCs w:val="26"/>
        </w:rPr>
        <w:t>p</w:t>
      </w:r>
      <w:r w:rsidR="00DF22E8" w:rsidRPr="007E3A5E">
        <w:rPr>
          <w:rFonts w:ascii="Garamond" w:hAnsi="Garamond"/>
          <w:sz w:val="26"/>
          <w:szCs w:val="26"/>
        </w:rPr>
        <w:t xml:space="preserve">owstania </w:t>
      </w:r>
      <w:r w:rsidR="00DF22E8" w:rsidRPr="00C1337F">
        <w:rPr>
          <w:rFonts w:ascii="Garamond" w:hAnsi="Garamond"/>
          <w:sz w:val="26"/>
          <w:szCs w:val="26"/>
        </w:rPr>
        <w:t>– Stanisława Tacz</w:t>
      </w:r>
      <w:r w:rsidR="007E3A5E">
        <w:rPr>
          <w:rFonts w:ascii="Garamond" w:hAnsi="Garamond"/>
          <w:sz w:val="26"/>
          <w:szCs w:val="26"/>
        </w:rPr>
        <w:t xml:space="preserve">aka, Józefa Dowbora </w:t>
      </w:r>
      <w:r w:rsidR="00DF22E8" w:rsidRPr="00C1337F">
        <w:rPr>
          <w:rFonts w:ascii="Garamond" w:hAnsi="Garamond"/>
          <w:sz w:val="26"/>
          <w:szCs w:val="26"/>
        </w:rPr>
        <w:t xml:space="preserve">Muśnickiego oraz Ignacego Jana Paderewskiego. Będą to naturalnych wymiarów podświetlone figury, z którymi będzie można zrobić sobie zdjęcie przy pomocy </w:t>
      </w:r>
      <w:r w:rsidR="00C8399C">
        <w:rPr>
          <w:rFonts w:ascii="Garamond" w:hAnsi="Garamond"/>
          <w:sz w:val="26"/>
          <w:szCs w:val="26"/>
        </w:rPr>
        <w:t xml:space="preserve">m.in. </w:t>
      </w:r>
      <w:r w:rsidR="00DF22E8" w:rsidRPr="00C1337F">
        <w:rPr>
          <w:rFonts w:ascii="Garamond" w:hAnsi="Garamond"/>
          <w:sz w:val="26"/>
          <w:szCs w:val="26"/>
        </w:rPr>
        <w:t>telefonu komórkowego.</w:t>
      </w:r>
    </w:p>
    <w:p w:rsidR="00C1337F" w:rsidRPr="00C1337F" w:rsidRDefault="00C1337F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CE1CE6" w:rsidRPr="00C1337F" w:rsidRDefault="00BE5717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 w:rsidRPr="00C1337F">
        <w:rPr>
          <w:rFonts w:ascii="Garamond" w:hAnsi="Garamond"/>
          <w:sz w:val="26"/>
          <w:szCs w:val="26"/>
        </w:rPr>
        <w:t>Rekonstruktorzy zagoszczą r</w:t>
      </w:r>
      <w:r w:rsidR="00A65180" w:rsidRPr="00C1337F">
        <w:rPr>
          <w:rFonts w:ascii="Garamond" w:hAnsi="Garamond"/>
          <w:sz w:val="26"/>
          <w:szCs w:val="26"/>
        </w:rPr>
        <w:t>ó</w:t>
      </w:r>
      <w:r w:rsidRPr="00C1337F">
        <w:rPr>
          <w:rFonts w:ascii="Garamond" w:hAnsi="Garamond"/>
          <w:sz w:val="26"/>
          <w:szCs w:val="26"/>
        </w:rPr>
        <w:t>wnie</w:t>
      </w:r>
      <w:r w:rsidR="00C1337F">
        <w:rPr>
          <w:rFonts w:ascii="Garamond" w:hAnsi="Garamond"/>
          <w:sz w:val="26"/>
          <w:szCs w:val="26"/>
        </w:rPr>
        <w:t>ż</w:t>
      </w:r>
      <w:r w:rsidR="00C8399C">
        <w:rPr>
          <w:rFonts w:ascii="Garamond" w:hAnsi="Garamond"/>
          <w:sz w:val="26"/>
          <w:szCs w:val="26"/>
        </w:rPr>
        <w:t xml:space="preserve"> w innych punktach p</w:t>
      </w:r>
      <w:r w:rsidRPr="00C1337F">
        <w:rPr>
          <w:rFonts w:ascii="Garamond" w:hAnsi="Garamond"/>
          <w:sz w:val="26"/>
          <w:szCs w:val="26"/>
        </w:rPr>
        <w:t>lacu</w:t>
      </w:r>
      <w:r w:rsidR="007E3A5E">
        <w:rPr>
          <w:rFonts w:ascii="Garamond" w:hAnsi="Garamond"/>
          <w:sz w:val="26"/>
          <w:szCs w:val="26"/>
        </w:rPr>
        <w:t>,</w:t>
      </w:r>
      <w:r w:rsidRPr="00C1337F">
        <w:rPr>
          <w:rFonts w:ascii="Garamond" w:hAnsi="Garamond"/>
          <w:sz w:val="26"/>
          <w:szCs w:val="26"/>
        </w:rPr>
        <w:t xml:space="preserve"> m.in. w ramach </w:t>
      </w:r>
      <w:r w:rsidR="00CE1CE6" w:rsidRPr="007E3A5E">
        <w:rPr>
          <w:rFonts w:ascii="Garamond" w:hAnsi="Garamond"/>
          <w:sz w:val="26"/>
          <w:szCs w:val="26"/>
        </w:rPr>
        <w:t>powstańcz</w:t>
      </w:r>
      <w:r w:rsidRPr="007E3A5E">
        <w:rPr>
          <w:rFonts w:ascii="Garamond" w:hAnsi="Garamond"/>
          <w:sz w:val="26"/>
          <w:szCs w:val="26"/>
        </w:rPr>
        <w:t>ej</w:t>
      </w:r>
      <w:r w:rsidR="00CE1CE6" w:rsidRPr="007E3A5E">
        <w:rPr>
          <w:rFonts w:ascii="Garamond" w:hAnsi="Garamond"/>
          <w:sz w:val="26"/>
          <w:szCs w:val="26"/>
        </w:rPr>
        <w:t xml:space="preserve"> </w:t>
      </w:r>
      <w:r w:rsidRPr="007E3A5E">
        <w:rPr>
          <w:rFonts w:ascii="Garamond" w:hAnsi="Garamond"/>
          <w:sz w:val="26"/>
          <w:szCs w:val="26"/>
        </w:rPr>
        <w:t>dioramy</w:t>
      </w:r>
      <w:r w:rsidRPr="00C1337F">
        <w:rPr>
          <w:rFonts w:ascii="Garamond" w:hAnsi="Garamond"/>
          <w:sz w:val="26"/>
          <w:szCs w:val="26"/>
        </w:rPr>
        <w:t xml:space="preserve"> stylizowanej na tzw. punkt przerzutowy z żołnierskim ekwipunkiem i biurem polowym, gdzie wszyscy  chętni będą mogli wypisać pamiątkowe formularze.  </w:t>
      </w:r>
    </w:p>
    <w:p w:rsidR="00DF22E8" w:rsidRPr="00C1337F" w:rsidRDefault="00DF22E8" w:rsidP="00C1337F">
      <w:pPr>
        <w:shd w:val="clear" w:color="auto" w:fill="FFFFFF"/>
        <w:spacing w:after="0" w:line="240" w:lineRule="auto"/>
        <w:jc w:val="both"/>
        <w:rPr>
          <w:rFonts w:ascii="Garamond" w:hAnsi="Garamond"/>
          <w:sz w:val="26"/>
          <w:szCs w:val="26"/>
          <w:lang w:eastAsia="pl-PL"/>
        </w:rPr>
      </w:pPr>
    </w:p>
    <w:p w:rsidR="00CE1CE6" w:rsidRPr="007E3A5E" w:rsidRDefault="00CE1CE6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 w:rsidRPr="00C1337F">
        <w:rPr>
          <w:rFonts w:ascii="Garamond" w:hAnsi="Garamond"/>
          <w:sz w:val="26"/>
          <w:szCs w:val="26"/>
        </w:rPr>
        <w:t>Na specjalnie przygotowanej scenie o</w:t>
      </w:r>
      <w:r w:rsidR="00C8360F">
        <w:rPr>
          <w:rFonts w:ascii="Garamond" w:hAnsi="Garamond"/>
          <w:sz w:val="26"/>
          <w:szCs w:val="26"/>
        </w:rPr>
        <w:t>k</w:t>
      </w:r>
      <w:r w:rsidR="007E3A5E">
        <w:rPr>
          <w:rFonts w:ascii="Garamond" w:hAnsi="Garamond"/>
          <w:sz w:val="26"/>
          <w:szCs w:val="26"/>
        </w:rPr>
        <w:t>.</w:t>
      </w:r>
      <w:r w:rsidRPr="00C1337F">
        <w:rPr>
          <w:rFonts w:ascii="Garamond" w:hAnsi="Garamond"/>
          <w:sz w:val="26"/>
          <w:szCs w:val="26"/>
        </w:rPr>
        <w:t xml:space="preserve"> godz</w:t>
      </w:r>
      <w:r w:rsidR="004F1FF0">
        <w:rPr>
          <w:rFonts w:ascii="Garamond" w:hAnsi="Garamond"/>
          <w:sz w:val="26"/>
          <w:szCs w:val="26"/>
        </w:rPr>
        <w:t>. 18.00</w:t>
      </w:r>
      <w:r w:rsidR="007E3A5E">
        <w:rPr>
          <w:rFonts w:ascii="Garamond" w:hAnsi="Garamond"/>
          <w:sz w:val="26"/>
          <w:szCs w:val="26"/>
        </w:rPr>
        <w:t xml:space="preserve"> -</w:t>
      </w:r>
      <w:r w:rsidR="00C8360F">
        <w:rPr>
          <w:rFonts w:ascii="Garamond" w:hAnsi="Garamond"/>
          <w:sz w:val="26"/>
          <w:szCs w:val="26"/>
        </w:rPr>
        <w:t xml:space="preserve"> </w:t>
      </w:r>
      <w:r w:rsidRPr="00C1337F">
        <w:rPr>
          <w:rFonts w:ascii="Garamond" w:hAnsi="Garamond"/>
          <w:sz w:val="26"/>
          <w:szCs w:val="26"/>
        </w:rPr>
        <w:t>na żywo</w:t>
      </w:r>
      <w:r w:rsidR="007E3A5E">
        <w:rPr>
          <w:rFonts w:ascii="Garamond" w:hAnsi="Garamond"/>
          <w:sz w:val="26"/>
          <w:szCs w:val="26"/>
        </w:rPr>
        <w:t xml:space="preserve"> -</w:t>
      </w:r>
      <w:r w:rsidRPr="00C1337F">
        <w:rPr>
          <w:rFonts w:ascii="Garamond" w:hAnsi="Garamond"/>
          <w:sz w:val="26"/>
          <w:szCs w:val="26"/>
        </w:rPr>
        <w:t xml:space="preserve"> zabrzmi </w:t>
      </w:r>
      <w:r w:rsidR="007E3A5E">
        <w:rPr>
          <w:rFonts w:ascii="Garamond" w:hAnsi="Garamond"/>
          <w:sz w:val="26"/>
          <w:szCs w:val="26"/>
        </w:rPr>
        <w:t>muzyka m</w:t>
      </w:r>
      <w:r w:rsidRPr="007E3A5E">
        <w:rPr>
          <w:rFonts w:ascii="Garamond" w:hAnsi="Garamond"/>
          <w:sz w:val="26"/>
          <w:szCs w:val="26"/>
        </w:rPr>
        <w:t>istrza Paderewskiego.</w:t>
      </w:r>
    </w:p>
    <w:p w:rsidR="00C1337F" w:rsidRPr="00C1337F" w:rsidRDefault="00C1337F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BE5717" w:rsidRPr="00C1337F" w:rsidRDefault="00C1337F" w:rsidP="00C1337F">
      <w:pPr>
        <w:pStyle w:val="NormalnyWeb"/>
        <w:spacing w:before="0" w:beforeAutospacing="0" w:after="0" w:afterAutospacing="0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D</w:t>
      </w:r>
      <w:r w:rsidR="00BE5717" w:rsidRPr="00C1337F">
        <w:rPr>
          <w:rFonts w:ascii="Garamond" w:hAnsi="Garamond"/>
          <w:sz w:val="26"/>
          <w:szCs w:val="26"/>
        </w:rPr>
        <w:t xml:space="preserve">zięki </w:t>
      </w:r>
      <w:r w:rsidR="002C76B0" w:rsidRPr="002C76B0">
        <w:rPr>
          <w:rFonts w:ascii="Garamond" w:hAnsi="Garamond"/>
          <w:sz w:val="26"/>
          <w:szCs w:val="26"/>
        </w:rPr>
        <w:t>Wielkopolskie</w:t>
      </w:r>
      <w:r w:rsidR="002C76B0">
        <w:rPr>
          <w:rFonts w:ascii="Garamond" w:hAnsi="Garamond"/>
          <w:sz w:val="26"/>
          <w:szCs w:val="26"/>
        </w:rPr>
        <w:t>mu</w:t>
      </w:r>
      <w:bookmarkStart w:id="0" w:name="_GoBack"/>
      <w:bookmarkEnd w:id="0"/>
      <w:r w:rsidR="002C76B0" w:rsidRPr="002C76B0">
        <w:rPr>
          <w:rFonts w:ascii="Garamond" w:hAnsi="Garamond"/>
          <w:sz w:val="26"/>
          <w:szCs w:val="26"/>
        </w:rPr>
        <w:t xml:space="preserve"> Muzeum Niepodległości</w:t>
      </w:r>
      <w:r w:rsidR="002C76B0">
        <w:rPr>
          <w:rFonts w:ascii="Garamond" w:hAnsi="Garamond"/>
          <w:sz w:val="26"/>
          <w:szCs w:val="26"/>
        </w:rPr>
        <w:t xml:space="preserve"> </w:t>
      </w:r>
      <w:r w:rsidR="00C8399C">
        <w:rPr>
          <w:rFonts w:ascii="Garamond" w:hAnsi="Garamond"/>
          <w:sz w:val="26"/>
          <w:szCs w:val="26"/>
        </w:rPr>
        <w:t>na p</w:t>
      </w:r>
      <w:r>
        <w:rPr>
          <w:rFonts w:ascii="Garamond" w:hAnsi="Garamond"/>
          <w:sz w:val="26"/>
          <w:szCs w:val="26"/>
        </w:rPr>
        <w:t>l</w:t>
      </w:r>
      <w:r w:rsidR="00D415B5">
        <w:rPr>
          <w:rFonts w:ascii="Garamond" w:hAnsi="Garamond"/>
          <w:sz w:val="26"/>
          <w:szCs w:val="26"/>
        </w:rPr>
        <w:t>a</w:t>
      </w:r>
      <w:r>
        <w:rPr>
          <w:rFonts w:ascii="Garamond" w:hAnsi="Garamond"/>
          <w:sz w:val="26"/>
          <w:szCs w:val="26"/>
        </w:rPr>
        <w:t xml:space="preserve">cu Wolności zagości </w:t>
      </w:r>
      <w:r w:rsidR="00BE5717" w:rsidRPr="007E3A5E">
        <w:rPr>
          <w:rFonts w:ascii="Garamond" w:hAnsi="Garamond"/>
          <w:sz w:val="26"/>
          <w:szCs w:val="26"/>
        </w:rPr>
        <w:t>wystawa plenerowa:</w:t>
      </w:r>
      <w:r w:rsidR="00BE5717" w:rsidRPr="00C1337F">
        <w:rPr>
          <w:rFonts w:ascii="Garamond" w:hAnsi="Garamond"/>
          <w:sz w:val="26"/>
          <w:szCs w:val="26"/>
        </w:rPr>
        <w:t xml:space="preserve"> "Powstanie Wielkopolskie 1918-1919. Droga Wielkopolan do Niepodległości".  </w:t>
      </w:r>
    </w:p>
    <w:p w:rsidR="00DF22E8" w:rsidRPr="00C1337F" w:rsidRDefault="00DF22E8" w:rsidP="00C1337F">
      <w:pPr>
        <w:spacing w:after="0" w:line="240" w:lineRule="auto"/>
        <w:jc w:val="both"/>
        <w:rPr>
          <w:rFonts w:ascii="Garamond" w:hAnsi="Garamond"/>
          <w:color w:val="2C302F"/>
          <w:sz w:val="26"/>
          <w:szCs w:val="26"/>
        </w:rPr>
      </w:pPr>
    </w:p>
    <w:p w:rsidR="00DF22E8" w:rsidRPr="00C1337F" w:rsidRDefault="00C1337F" w:rsidP="00C1337F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W</w:t>
      </w:r>
      <w:r w:rsidR="00DF22E8" w:rsidRPr="00C1337F">
        <w:rPr>
          <w:rFonts w:ascii="Garamond" w:hAnsi="Garamond"/>
          <w:sz w:val="26"/>
          <w:szCs w:val="26"/>
        </w:rPr>
        <w:t>ielkopolscy harcerze</w:t>
      </w:r>
      <w:r w:rsidR="004F1FF0">
        <w:rPr>
          <w:rFonts w:ascii="Garamond" w:hAnsi="Garamond"/>
          <w:sz w:val="26"/>
          <w:szCs w:val="26"/>
        </w:rPr>
        <w:t xml:space="preserve"> ZHP</w:t>
      </w:r>
      <w:r w:rsidR="00DF22E8" w:rsidRPr="00C1337F">
        <w:rPr>
          <w:rFonts w:ascii="Garamond" w:hAnsi="Garamond"/>
          <w:sz w:val="26"/>
          <w:szCs w:val="26"/>
        </w:rPr>
        <w:t xml:space="preserve"> stworzą </w:t>
      </w:r>
      <w:r w:rsidR="00DF22E8" w:rsidRPr="007E3A5E">
        <w:rPr>
          <w:rFonts w:ascii="Garamond" w:hAnsi="Garamond"/>
          <w:sz w:val="26"/>
          <w:szCs w:val="26"/>
        </w:rPr>
        <w:t>strefę warsztatów kreatywnych.</w:t>
      </w:r>
      <w:r w:rsidR="00DF22E8" w:rsidRPr="00C1337F">
        <w:rPr>
          <w:rFonts w:ascii="Garamond" w:hAnsi="Garamond"/>
          <w:sz w:val="26"/>
          <w:szCs w:val="26"/>
        </w:rPr>
        <w:t xml:space="preserve"> </w:t>
      </w:r>
      <w:r w:rsidR="007E3A5E">
        <w:rPr>
          <w:rFonts w:ascii="Garamond" w:hAnsi="Garamond"/>
          <w:sz w:val="26"/>
          <w:szCs w:val="26"/>
        </w:rPr>
        <w:t>Goście obchodów</w:t>
      </w:r>
      <w:r w:rsidR="00DF22E8" w:rsidRPr="00C1337F">
        <w:rPr>
          <w:rFonts w:ascii="Garamond" w:hAnsi="Garamond"/>
          <w:sz w:val="26"/>
          <w:szCs w:val="26"/>
        </w:rPr>
        <w:t xml:space="preserve"> będą mogli własnoręcznie stworzyć rozetę powstańczą, wiatraczek patriotyczny czy flagę powstańczą. Najmłodsi będą mogli wziąć udział w konkursie na projekt powstańczej kartki pocztowej. </w:t>
      </w:r>
    </w:p>
    <w:p w:rsidR="00C1337F" w:rsidRDefault="00C1337F" w:rsidP="00C1337F">
      <w:pPr>
        <w:spacing w:after="0" w:line="240" w:lineRule="auto"/>
        <w:rPr>
          <w:rFonts w:ascii="Garamond" w:hAnsi="Garamond"/>
          <w:color w:val="FF0000"/>
          <w:sz w:val="26"/>
          <w:szCs w:val="26"/>
        </w:rPr>
      </w:pPr>
    </w:p>
    <w:p w:rsidR="00360EC9" w:rsidRPr="00360EC9" w:rsidRDefault="00360EC9" w:rsidP="00C8399C">
      <w:pPr>
        <w:jc w:val="both"/>
        <w:rPr>
          <w:rFonts w:ascii="Garamond" w:hAnsi="Garamond"/>
          <w:sz w:val="26"/>
          <w:szCs w:val="26"/>
        </w:rPr>
      </w:pPr>
      <w:r w:rsidRPr="00360EC9">
        <w:rPr>
          <w:rFonts w:ascii="Garamond" w:hAnsi="Garamond"/>
          <w:b/>
          <w:sz w:val="26"/>
          <w:szCs w:val="26"/>
        </w:rPr>
        <w:t>„Rozgrzewamy polskie serca”</w:t>
      </w:r>
      <w:r w:rsidRPr="00360EC9">
        <w:rPr>
          <w:rFonts w:ascii="Garamond" w:hAnsi="Garamond"/>
          <w:sz w:val="26"/>
          <w:szCs w:val="26"/>
        </w:rPr>
        <w:t xml:space="preserve"> to hasło akcji Fundacji </w:t>
      </w:r>
      <w:proofErr w:type="spellStart"/>
      <w:r w:rsidRPr="00360EC9">
        <w:rPr>
          <w:rFonts w:ascii="Garamond" w:hAnsi="Garamond"/>
          <w:sz w:val="26"/>
          <w:szCs w:val="26"/>
        </w:rPr>
        <w:t>PGNiG</w:t>
      </w:r>
      <w:proofErr w:type="spellEnd"/>
      <w:r w:rsidRPr="00360EC9">
        <w:rPr>
          <w:rFonts w:ascii="Garamond" w:hAnsi="Garamond"/>
          <w:sz w:val="26"/>
          <w:szCs w:val="26"/>
        </w:rPr>
        <w:t>, do której włączyła się Polska Spółk</w:t>
      </w:r>
      <w:r w:rsidR="007E3A5E">
        <w:rPr>
          <w:rFonts w:ascii="Garamond" w:hAnsi="Garamond"/>
          <w:sz w:val="26"/>
          <w:szCs w:val="26"/>
        </w:rPr>
        <w:t>a Gazownictwa. W jej ramach na p</w:t>
      </w:r>
      <w:r w:rsidRPr="00360EC9">
        <w:rPr>
          <w:rFonts w:ascii="Garamond" w:hAnsi="Garamond"/>
          <w:sz w:val="26"/>
          <w:szCs w:val="26"/>
        </w:rPr>
        <w:t xml:space="preserve">lacu Wolności harcerze rozdawać będą  kokardy narodowe wraz z ulotką wyjaśniającą jej idee i historię powstania oraz specjalny stylizowany dodatek poświęcony historii i bohaterom Powstania Wielkopolskiego.  </w:t>
      </w:r>
    </w:p>
    <w:p w:rsidR="00DA62EC" w:rsidRDefault="00DA62EC" w:rsidP="00C1337F">
      <w:pPr>
        <w:spacing w:after="0" w:line="240" w:lineRule="auto"/>
        <w:jc w:val="both"/>
        <w:rPr>
          <w:rFonts w:ascii="Garamond" w:hAnsi="Garamond"/>
          <w:color w:val="2C302F"/>
          <w:sz w:val="26"/>
          <w:szCs w:val="26"/>
        </w:rPr>
      </w:pPr>
    </w:p>
    <w:p w:rsidR="00DA62EC" w:rsidRDefault="00DA62EC" w:rsidP="00C1337F">
      <w:pPr>
        <w:spacing w:after="0" w:line="240" w:lineRule="auto"/>
        <w:jc w:val="both"/>
        <w:rPr>
          <w:rFonts w:ascii="Garamond" w:hAnsi="Garamond"/>
          <w:color w:val="2C302F"/>
          <w:sz w:val="26"/>
          <w:szCs w:val="26"/>
        </w:rPr>
      </w:pPr>
    </w:p>
    <w:p w:rsidR="00DF22E8" w:rsidRPr="00DF22E8" w:rsidRDefault="00DA62EC" w:rsidP="00C1337F">
      <w:pPr>
        <w:spacing w:after="0" w:line="240" w:lineRule="auto"/>
        <w:jc w:val="both"/>
        <w:rPr>
          <w:rFonts w:ascii="Garamond" w:hAnsi="Garamond"/>
          <w:color w:val="2C302F"/>
          <w:sz w:val="26"/>
          <w:szCs w:val="26"/>
        </w:rPr>
      </w:pPr>
      <w:r>
        <w:rPr>
          <w:rFonts w:ascii="Garamond" w:hAnsi="Garamond"/>
          <w:noProof/>
          <w:color w:val="2C302F"/>
          <w:sz w:val="26"/>
          <w:szCs w:val="26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-99695</wp:posOffset>
            </wp:positionV>
            <wp:extent cx="2812415" cy="1871345"/>
            <wp:effectExtent l="19050" t="0" r="6985" b="0"/>
            <wp:wrapSquare wrapText="bothSides"/>
            <wp:docPr id="7" name="Obraz 6" descr="WEW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W 0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37F">
        <w:rPr>
          <w:rFonts w:ascii="Garamond" w:hAnsi="Garamond"/>
          <w:color w:val="2C302F"/>
          <w:sz w:val="26"/>
          <w:szCs w:val="26"/>
        </w:rPr>
        <w:t>Na placu s</w:t>
      </w:r>
      <w:r w:rsidR="00DF22E8" w:rsidRPr="00DF22E8">
        <w:rPr>
          <w:rFonts w:ascii="Garamond" w:hAnsi="Garamond"/>
          <w:color w:val="2C302F"/>
          <w:sz w:val="26"/>
          <w:szCs w:val="26"/>
        </w:rPr>
        <w:t>tanie</w:t>
      </w:r>
      <w:r w:rsidR="00C1337F">
        <w:rPr>
          <w:rFonts w:ascii="Garamond" w:hAnsi="Garamond"/>
          <w:color w:val="2C302F"/>
          <w:sz w:val="26"/>
          <w:szCs w:val="26"/>
        </w:rPr>
        <w:t xml:space="preserve"> również</w:t>
      </w:r>
      <w:r w:rsidR="007E3A5E">
        <w:rPr>
          <w:rFonts w:ascii="Garamond" w:hAnsi="Garamond"/>
          <w:color w:val="2C302F"/>
          <w:sz w:val="26"/>
          <w:szCs w:val="26"/>
        </w:rPr>
        <w:t xml:space="preserve"> -</w:t>
      </w:r>
      <w:r w:rsidR="00C1337F">
        <w:rPr>
          <w:rFonts w:ascii="Garamond" w:hAnsi="Garamond"/>
          <w:color w:val="2C302F"/>
          <w:sz w:val="26"/>
          <w:szCs w:val="26"/>
        </w:rPr>
        <w:t xml:space="preserve"> podobnie jak w roku poprzednim</w:t>
      </w:r>
      <w:r w:rsidR="007E3A5E">
        <w:rPr>
          <w:rFonts w:ascii="Garamond" w:hAnsi="Garamond"/>
          <w:color w:val="2C302F"/>
          <w:sz w:val="26"/>
          <w:szCs w:val="26"/>
        </w:rPr>
        <w:t xml:space="preserve"> -</w:t>
      </w:r>
      <w:r w:rsidR="00DF22E8" w:rsidRPr="00DF22E8">
        <w:rPr>
          <w:rFonts w:ascii="Garamond" w:hAnsi="Garamond"/>
          <w:color w:val="2C302F"/>
          <w:sz w:val="26"/>
          <w:szCs w:val="26"/>
        </w:rPr>
        <w:t xml:space="preserve"> foto-stand z wizerunkiem samolotu </w:t>
      </w:r>
      <w:r w:rsidR="00DF22E8" w:rsidRPr="00DF22E8">
        <w:rPr>
          <w:rFonts w:ascii="Garamond" w:hAnsi="Garamond"/>
          <w:sz w:val="26"/>
          <w:szCs w:val="26"/>
        </w:rPr>
        <w:t>historycznego typu Fokker D.VII, czyli j</w:t>
      </w:r>
      <w:r w:rsidR="007E3A5E">
        <w:rPr>
          <w:rFonts w:ascii="Garamond" w:hAnsi="Garamond"/>
          <w:sz w:val="26"/>
          <w:szCs w:val="26"/>
        </w:rPr>
        <w:t>ednej z maszyn zdobytych przez p</w:t>
      </w:r>
      <w:r w:rsidR="00DF22E8" w:rsidRPr="00DF22E8">
        <w:rPr>
          <w:rFonts w:ascii="Garamond" w:hAnsi="Garamond"/>
          <w:sz w:val="26"/>
          <w:szCs w:val="26"/>
        </w:rPr>
        <w:t>owstańców w pierwszych dniach stycznia 1919 roku</w:t>
      </w:r>
      <w:r w:rsidR="00DF22E8">
        <w:rPr>
          <w:rFonts w:ascii="Garamond" w:hAnsi="Garamond"/>
          <w:sz w:val="26"/>
          <w:szCs w:val="26"/>
        </w:rPr>
        <w:t xml:space="preserve">, przy którym </w:t>
      </w:r>
      <w:r w:rsidR="00DF22E8" w:rsidRPr="00DF22E8">
        <w:rPr>
          <w:rFonts w:ascii="Garamond" w:hAnsi="Garamond"/>
          <w:sz w:val="26"/>
          <w:szCs w:val="26"/>
        </w:rPr>
        <w:t xml:space="preserve">będzie można zrobić sobie zdjęcie. Organizatorem przedsięwzięcia jest </w:t>
      </w:r>
      <w:r w:rsidR="00DF22E8" w:rsidRPr="007E3A5E">
        <w:rPr>
          <w:rFonts w:ascii="Garamond" w:hAnsi="Garamond"/>
          <w:bCs/>
          <w:sz w:val="26"/>
          <w:szCs w:val="26"/>
        </w:rPr>
        <w:t>Politechnika Poznańska.</w:t>
      </w:r>
      <w:r w:rsidR="007E3A5E">
        <w:rPr>
          <w:rFonts w:ascii="Garamond" w:hAnsi="Garamond"/>
          <w:sz w:val="26"/>
          <w:szCs w:val="26"/>
        </w:rPr>
        <w:t xml:space="preserve"> Akcja </w:t>
      </w:r>
      <w:r w:rsidR="00DF22E8" w:rsidRPr="00DF22E8">
        <w:rPr>
          <w:rFonts w:ascii="Garamond" w:hAnsi="Garamond"/>
          <w:sz w:val="26"/>
          <w:szCs w:val="26"/>
        </w:rPr>
        <w:t xml:space="preserve">ma na celu spopularyzowanie zbiórki pieniężnej  na budowę </w:t>
      </w:r>
      <w:r w:rsidR="00DF22E8" w:rsidRPr="00C75A4A">
        <w:rPr>
          <w:rFonts w:ascii="Garamond" w:hAnsi="Garamond"/>
          <w:b/>
          <w:bCs/>
          <w:sz w:val="26"/>
          <w:szCs w:val="26"/>
        </w:rPr>
        <w:t>Wielkopolskiej Eskadry Niepodległości</w:t>
      </w:r>
      <w:r w:rsidR="00DF22E8" w:rsidRPr="00DF22E8">
        <w:rPr>
          <w:rFonts w:ascii="Garamond" w:hAnsi="Garamond"/>
          <w:sz w:val="26"/>
          <w:szCs w:val="26"/>
        </w:rPr>
        <w:t xml:space="preserve"> – czyli 4 maszyn typu Fokker D. VII, które uświetnią obchody 100. rocznicy wybuchu Powstania Wielkopolskiego. Cztery latające repliki Fokkera D.VII zostaną zbudowane w skali 1:1 i wyposażone w rad</w:t>
      </w:r>
      <w:r w:rsidR="001A3F7A">
        <w:rPr>
          <w:rFonts w:ascii="Garamond" w:hAnsi="Garamond"/>
          <w:sz w:val="26"/>
          <w:szCs w:val="26"/>
        </w:rPr>
        <w:t>iostacje lotnicze, transpondery</w:t>
      </w:r>
      <w:r>
        <w:rPr>
          <w:rFonts w:ascii="Garamond" w:hAnsi="Garamond"/>
          <w:sz w:val="26"/>
          <w:szCs w:val="26"/>
        </w:rPr>
        <w:t xml:space="preserve"> </w:t>
      </w:r>
      <w:r w:rsidR="00DF22E8" w:rsidRPr="00DF22E8">
        <w:rPr>
          <w:rFonts w:ascii="Garamond" w:hAnsi="Garamond"/>
          <w:sz w:val="26"/>
          <w:szCs w:val="26"/>
        </w:rPr>
        <w:t>i współczesną awionikę, zostaną zarejestrowane i licencjonowane w Polsce. 27 grudnia studenci Politechniki Poznańskiej będą informować o zbiórce środków i rozdawać ulotki m.in. z numerem konta, na które można dokonywać wpłat.</w:t>
      </w:r>
    </w:p>
    <w:p w:rsidR="00DF22E8" w:rsidRDefault="00DF22E8" w:rsidP="00C1337F">
      <w:pPr>
        <w:spacing w:after="0" w:line="240" w:lineRule="auto"/>
        <w:rPr>
          <w:color w:val="1F497D"/>
        </w:rPr>
      </w:pPr>
    </w:p>
    <w:p w:rsidR="00D77F08" w:rsidRDefault="00D77F08" w:rsidP="00E21875">
      <w:pPr>
        <w:spacing w:after="120" w:line="80" w:lineRule="atLeast"/>
        <w:jc w:val="both"/>
        <w:rPr>
          <w:rFonts w:ascii="Garamond" w:hAnsi="Garamond"/>
          <w:noProof/>
          <w:color w:val="000000"/>
          <w:sz w:val="26"/>
          <w:szCs w:val="26"/>
          <w:lang w:eastAsia="pl-PL"/>
        </w:rPr>
      </w:pPr>
      <w:r>
        <w:rPr>
          <w:rFonts w:ascii="Garamond" w:hAnsi="Garamond"/>
          <w:noProof/>
          <w:color w:val="000000"/>
          <w:sz w:val="26"/>
          <w:szCs w:val="26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210820</wp:posOffset>
            </wp:positionV>
            <wp:extent cx="1500505" cy="866775"/>
            <wp:effectExtent l="19050" t="0" r="4445" b="0"/>
            <wp:wrapSquare wrapText="bothSides"/>
            <wp:docPr id="2" name="Obraz 1" descr="LOGO.WY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WYBRAN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F08" w:rsidRDefault="00D77F08" w:rsidP="00E21875">
      <w:pPr>
        <w:spacing w:after="120" w:line="80" w:lineRule="atLeast"/>
        <w:jc w:val="both"/>
        <w:rPr>
          <w:rFonts w:ascii="Garamond" w:hAnsi="Garamond"/>
          <w:noProof/>
          <w:color w:val="000000"/>
          <w:sz w:val="26"/>
          <w:szCs w:val="26"/>
          <w:lang w:eastAsia="pl-PL"/>
        </w:rPr>
      </w:pPr>
      <w:r>
        <w:rPr>
          <w:rFonts w:ascii="Garamond" w:hAnsi="Garamond"/>
          <w:noProof/>
          <w:color w:val="000000"/>
          <w:sz w:val="26"/>
          <w:szCs w:val="26"/>
          <w:lang w:eastAsia="pl-PL"/>
        </w:rPr>
        <w:drawing>
          <wp:anchor distT="0" distB="0" distL="114300" distR="114300" simplePos="0" relativeHeight="251672576" behindDoc="0" locked="0" layoutInCell="1" allowOverlap="1" wp14:anchorId="2527BFD4" wp14:editId="00F6FC2A">
            <wp:simplePos x="0" y="0"/>
            <wp:positionH relativeFrom="column">
              <wp:posOffset>-1666875</wp:posOffset>
            </wp:positionH>
            <wp:positionV relativeFrom="paragraph">
              <wp:posOffset>220345</wp:posOffset>
            </wp:positionV>
            <wp:extent cx="2355850" cy="1619250"/>
            <wp:effectExtent l="0" t="0" r="0" b="0"/>
            <wp:wrapSquare wrapText="bothSides"/>
            <wp:docPr id="3" name="Obraz 2" descr="krwio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wiobu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F08" w:rsidRPr="00C8399C" w:rsidRDefault="00C27424" w:rsidP="00C8399C">
      <w:pPr>
        <w:spacing w:after="120" w:line="80" w:lineRule="atLeast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noProof/>
          <w:color w:val="000000"/>
          <w:sz w:val="26"/>
          <w:szCs w:val="26"/>
          <w:lang w:eastAsia="pl-PL"/>
        </w:rPr>
        <w:t>Kolejny już raz</w:t>
      </w:r>
      <w:r w:rsidR="00CF126F">
        <w:rPr>
          <w:rFonts w:ascii="Garamond" w:hAnsi="Garamond"/>
          <w:color w:val="000000"/>
          <w:sz w:val="26"/>
          <w:szCs w:val="26"/>
        </w:rPr>
        <w:t xml:space="preserve"> do współpracy zaprosiliśmy </w:t>
      </w:r>
      <w:r w:rsidR="001A3F7A">
        <w:rPr>
          <w:rFonts w:ascii="Garamond" w:hAnsi="Garamond"/>
          <w:color w:val="000000"/>
          <w:sz w:val="26"/>
          <w:szCs w:val="26"/>
        </w:rPr>
        <w:t>Regionalne Centrum Krwiodawstwa</w:t>
      </w:r>
      <w:r w:rsidR="00D77F08">
        <w:rPr>
          <w:rFonts w:ascii="Garamond" w:hAnsi="Garamond"/>
          <w:color w:val="000000"/>
          <w:sz w:val="26"/>
          <w:szCs w:val="26"/>
        </w:rPr>
        <w:t xml:space="preserve"> </w:t>
      </w:r>
      <w:r w:rsidR="007E3A5E">
        <w:rPr>
          <w:rFonts w:ascii="Garamond" w:hAnsi="Garamond"/>
          <w:color w:val="000000"/>
          <w:sz w:val="26"/>
          <w:szCs w:val="26"/>
        </w:rPr>
        <w:br/>
      </w:r>
      <w:r w:rsidR="00CF126F">
        <w:rPr>
          <w:rFonts w:ascii="Garamond" w:hAnsi="Garamond"/>
          <w:color w:val="000000"/>
          <w:sz w:val="26"/>
          <w:szCs w:val="26"/>
        </w:rPr>
        <w:t>i Krwiolecz</w:t>
      </w:r>
      <w:r w:rsidR="007E3A5E">
        <w:rPr>
          <w:rFonts w:ascii="Garamond" w:hAnsi="Garamond"/>
          <w:color w:val="000000"/>
          <w:sz w:val="26"/>
          <w:szCs w:val="26"/>
        </w:rPr>
        <w:t>nictwa w Poznaniu. W okolicach p</w:t>
      </w:r>
      <w:r w:rsidR="00CF126F">
        <w:rPr>
          <w:rFonts w:ascii="Garamond" w:hAnsi="Garamond"/>
          <w:color w:val="000000"/>
          <w:sz w:val="26"/>
          <w:szCs w:val="26"/>
        </w:rPr>
        <w:t xml:space="preserve">lacu Wolności stanie </w:t>
      </w:r>
      <w:proofErr w:type="spellStart"/>
      <w:r w:rsidR="00CF126F">
        <w:rPr>
          <w:rFonts w:ascii="Garamond" w:hAnsi="Garamond"/>
          <w:color w:val="000000"/>
          <w:sz w:val="26"/>
          <w:szCs w:val="26"/>
        </w:rPr>
        <w:t>krwiobus</w:t>
      </w:r>
      <w:proofErr w:type="spellEnd"/>
      <w:r w:rsidR="00CF126F">
        <w:rPr>
          <w:rFonts w:ascii="Garamond" w:hAnsi="Garamond"/>
          <w:color w:val="000000"/>
          <w:sz w:val="26"/>
          <w:szCs w:val="26"/>
        </w:rPr>
        <w:t xml:space="preserve"> oznaczony powstańczym banerem.</w:t>
      </w:r>
      <w:r w:rsidR="004F1FF0">
        <w:rPr>
          <w:rFonts w:ascii="Garamond" w:hAnsi="Garamond"/>
          <w:color w:val="000000"/>
          <w:sz w:val="26"/>
          <w:szCs w:val="26"/>
        </w:rPr>
        <w:t xml:space="preserve"> </w:t>
      </w:r>
      <w:r w:rsidR="00BA2311">
        <w:rPr>
          <w:rFonts w:ascii="Garamond" w:hAnsi="Garamond"/>
          <w:color w:val="000000"/>
          <w:sz w:val="26"/>
          <w:szCs w:val="26"/>
        </w:rPr>
        <w:t>W godz.</w:t>
      </w:r>
      <w:r w:rsidR="00CF126F">
        <w:rPr>
          <w:rFonts w:ascii="Garamond" w:hAnsi="Garamond"/>
          <w:color w:val="000000"/>
          <w:sz w:val="26"/>
          <w:szCs w:val="26"/>
        </w:rPr>
        <w:t xml:space="preserve"> od </w:t>
      </w:r>
      <w:r w:rsidRPr="007E3A5E">
        <w:rPr>
          <w:rFonts w:ascii="Garamond" w:hAnsi="Garamond"/>
          <w:color w:val="000000"/>
          <w:sz w:val="26"/>
          <w:szCs w:val="26"/>
        </w:rPr>
        <w:t>12</w:t>
      </w:r>
      <w:r w:rsidR="007E3A5E" w:rsidRPr="007E3A5E">
        <w:rPr>
          <w:rFonts w:ascii="Garamond" w:hAnsi="Garamond"/>
          <w:color w:val="000000"/>
          <w:sz w:val="26"/>
          <w:szCs w:val="26"/>
        </w:rPr>
        <w:t>.00 do 17.</w:t>
      </w:r>
      <w:r w:rsidR="00CF126F" w:rsidRPr="007E3A5E">
        <w:rPr>
          <w:rFonts w:ascii="Garamond" w:hAnsi="Garamond"/>
          <w:color w:val="000000"/>
          <w:sz w:val="26"/>
          <w:szCs w:val="26"/>
        </w:rPr>
        <w:t xml:space="preserve">00 w hołdzie bohaterom powstańczych dni będzie można oddać krew. </w:t>
      </w:r>
      <w:r w:rsidRPr="007E3A5E">
        <w:rPr>
          <w:rFonts w:ascii="Garamond" w:hAnsi="Garamond"/>
          <w:color w:val="000000"/>
          <w:sz w:val="26"/>
          <w:szCs w:val="26"/>
        </w:rPr>
        <w:t xml:space="preserve">Poprzednia edycja </w:t>
      </w:r>
      <w:r w:rsidR="00E21875" w:rsidRPr="007E3A5E">
        <w:rPr>
          <w:rFonts w:ascii="Garamond" w:hAnsi="Garamond"/>
          <w:color w:val="000000"/>
          <w:sz w:val="26"/>
          <w:szCs w:val="26"/>
        </w:rPr>
        <w:t>akcji zgromadziła 56 chętnych, z których 41</w:t>
      </w:r>
      <w:r w:rsidR="00E21875">
        <w:rPr>
          <w:rFonts w:ascii="Garamond" w:hAnsi="Garamond"/>
          <w:color w:val="000000"/>
          <w:sz w:val="26"/>
          <w:szCs w:val="26"/>
        </w:rPr>
        <w:t xml:space="preserve"> oddało krew. </w:t>
      </w:r>
      <w:r>
        <w:rPr>
          <w:rFonts w:ascii="Garamond" w:hAnsi="Garamond"/>
          <w:color w:val="000000"/>
          <w:sz w:val="26"/>
          <w:szCs w:val="26"/>
        </w:rPr>
        <w:t xml:space="preserve"> </w:t>
      </w:r>
    </w:p>
    <w:p w:rsidR="00C1337F" w:rsidRPr="00C8399C" w:rsidRDefault="00C1337F" w:rsidP="00C8399C">
      <w:pPr>
        <w:spacing w:after="0" w:line="240" w:lineRule="auto"/>
        <w:jc w:val="both"/>
        <w:rPr>
          <w:rFonts w:ascii="Garamond" w:hAnsi="Garamond"/>
          <w:b/>
          <w:sz w:val="26"/>
          <w:szCs w:val="26"/>
        </w:rPr>
      </w:pPr>
      <w:r w:rsidRPr="00C1337F">
        <w:rPr>
          <w:rFonts w:ascii="Garamond" w:hAnsi="Garamond"/>
          <w:sz w:val="26"/>
          <w:szCs w:val="26"/>
          <w:lang w:eastAsia="pl-PL"/>
        </w:rPr>
        <w:t xml:space="preserve">Na </w:t>
      </w:r>
      <w:r w:rsidR="007E3A5E">
        <w:rPr>
          <w:rFonts w:ascii="Garamond" w:hAnsi="Garamond"/>
          <w:sz w:val="26"/>
          <w:szCs w:val="26"/>
          <w:lang w:eastAsia="pl-PL"/>
        </w:rPr>
        <w:t>p</w:t>
      </w:r>
      <w:r w:rsidRPr="00C1337F">
        <w:rPr>
          <w:rFonts w:ascii="Garamond" w:hAnsi="Garamond"/>
          <w:sz w:val="26"/>
          <w:szCs w:val="26"/>
          <w:lang w:eastAsia="pl-PL"/>
        </w:rPr>
        <w:t>lacu Wolności nie zabraknie</w:t>
      </w:r>
      <w:r w:rsidR="007E3A5E">
        <w:rPr>
          <w:rFonts w:ascii="Garamond" w:hAnsi="Garamond"/>
          <w:sz w:val="26"/>
          <w:szCs w:val="26"/>
          <w:lang w:eastAsia="pl-PL"/>
        </w:rPr>
        <w:t xml:space="preserve"> </w:t>
      </w:r>
      <w:r w:rsidRPr="00C1337F">
        <w:rPr>
          <w:rFonts w:ascii="Garamond" w:hAnsi="Garamond"/>
          <w:sz w:val="26"/>
          <w:szCs w:val="26"/>
          <w:lang w:eastAsia="pl-PL"/>
        </w:rPr>
        <w:t>harcerzy</w:t>
      </w:r>
      <w:r w:rsidR="007E3A5E">
        <w:rPr>
          <w:rFonts w:ascii="Garamond" w:hAnsi="Garamond"/>
          <w:sz w:val="26"/>
          <w:szCs w:val="26"/>
          <w:lang w:eastAsia="pl-PL"/>
        </w:rPr>
        <w:t>,</w:t>
      </w:r>
      <w:r w:rsidR="00FE2FA4">
        <w:rPr>
          <w:rFonts w:ascii="Garamond" w:hAnsi="Garamond"/>
          <w:sz w:val="26"/>
          <w:szCs w:val="26"/>
          <w:lang w:eastAsia="pl-PL"/>
        </w:rPr>
        <w:t xml:space="preserve"> którzy będą rozdawać</w:t>
      </w:r>
      <w:r w:rsidRPr="00FE2FA4">
        <w:rPr>
          <w:rFonts w:ascii="Garamond" w:hAnsi="Garamond"/>
          <w:sz w:val="26"/>
          <w:szCs w:val="26"/>
          <w:lang w:eastAsia="pl-PL"/>
        </w:rPr>
        <w:t xml:space="preserve"> grochówkę.</w:t>
      </w:r>
      <w:r w:rsidRPr="00C1337F">
        <w:rPr>
          <w:rFonts w:ascii="Garamond" w:hAnsi="Garamond"/>
          <w:b/>
          <w:sz w:val="26"/>
          <w:szCs w:val="26"/>
          <w:lang w:eastAsia="pl-PL"/>
        </w:rPr>
        <w:t xml:space="preserve"> </w:t>
      </w:r>
    </w:p>
    <w:p w:rsidR="00E21875" w:rsidRPr="00BA2311" w:rsidRDefault="00DA62EC" w:rsidP="00E21875">
      <w:pPr>
        <w:spacing w:after="120" w:line="80" w:lineRule="atLeast"/>
        <w:jc w:val="both"/>
        <w:rPr>
          <w:rFonts w:ascii="Garamond" w:hAnsi="Garamond"/>
          <w:b/>
          <w:sz w:val="26"/>
          <w:szCs w:val="26"/>
          <w:u w:val="single"/>
        </w:rPr>
      </w:pPr>
      <w:r w:rsidRPr="00BA2311">
        <w:rPr>
          <w:rFonts w:ascii="Garamond" w:hAnsi="Garamond"/>
          <w:b/>
          <w:noProof/>
          <w:sz w:val="26"/>
          <w:szCs w:val="26"/>
          <w:u w:val="single"/>
          <w:lang w:eastAsia="pl-PL"/>
        </w:rPr>
        <w:lastRenderedPageBreak/>
        <w:drawing>
          <wp:anchor distT="0" distB="0" distL="114300" distR="114300" simplePos="0" relativeHeight="251677696" behindDoc="0" locked="0" layoutInCell="1" allowOverlap="1" wp14:anchorId="00E54469" wp14:editId="767E1FF2">
            <wp:simplePos x="0" y="0"/>
            <wp:positionH relativeFrom="column">
              <wp:posOffset>-747395</wp:posOffset>
            </wp:positionH>
            <wp:positionV relativeFrom="paragraph">
              <wp:posOffset>62865</wp:posOffset>
            </wp:positionV>
            <wp:extent cx="2495550" cy="1619250"/>
            <wp:effectExtent l="19050" t="0" r="0" b="0"/>
            <wp:wrapSquare wrapText="bothSides"/>
            <wp:docPr id="5" name="Obraz 4" descr="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875" w:rsidRPr="00BA2311">
        <w:rPr>
          <w:rFonts w:ascii="Garamond" w:hAnsi="Garamond"/>
          <w:b/>
          <w:sz w:val="26"/>
          <w:szCs w:val="26"/>
          <w:u w:val="single"/>
        </w:rPr>
        <w:t>BIEG</w:t>
      </w:r>
    </w:p>
    <w:p w:rsidR="00C8360F" w:rsidRDefault="00C8360F" w:rsidP="00C8360F">
      <w:pPr>
        <w:spacing w:after="120" w:line="80" w:lineRule="atLeast"/>
        <w:jc w:val="both"/>
        <w:rPr>
          <w:rFonts w:ascii="Garamond" w:hAnsi="Garamond" w:cs="Helvetica"/>
          <w:color w:val="2C302F"/>
          <w:sz w:val="26"/>
          <w:szCs w:val="26"/>
        </w:rPr>
      </w:pPr>
      <w:r w:rsidRPr="00FE2FA4">
        <w:rPr>
          <w:rFonts w:ascii="Garamond" w:hAnsi="Garamond"/>
          <w:sz w:val="26"/>
          <w:szCs w:val="26"/>
        </w:rPr>
        <w:t xml:space="preserve">1000 biegaczy weźmie udział w biegu organizowanym przez </w:t>
      </w:r>
      <w:r w:rsidRPr="00FE2FA4">
        <w:rPr>
          <w:rFonts w:ascii="Garamond" w:hAnsi="Garamond" w:cs="Helvetica"/>
          <w:color w:val="2C302F"/>
          <w:sz w:val="26"/>
          <w:szCs w:val="26"/>
        </w:rPr>
        <w:t xml:space="preserve">Stowarzyszenie „Bieg Powstania Wielkopolskiego”. </w:t>
      </w:r>
      <w:r w:rsidRPr="00920298">
        <w:rPr>
          <w:rFonts w:ascii="Garamond" w:hAnsi="Garamond" w:cs="Helvetica"/>
          <w:color w:val="2C302F"/>
          <w:sz w:val="26"/>
          <w:szCs w:val="26"/>
        </w:rPr>
        <w:t>Bieg na dystansie 10</w:t>
      </w:r>
      <w:r>
        <w:rPr>
          <w:rFonts w:ascii="Garamond" w:hAnsi="Garamond" w:cs="Helvetica"/>
          <w:color w:val="2C302F"/>
          <w:sz w:val="26"/>
          <w:szCs w:val="26"/>
        </w:rPr>
        <w:t xml:space="preserve"> </w:t>
      </w:r>
      <w:r w:rsidRPr="00920298">
        <w:rPr>
          <w:rFonts w:ascii="Garamond" w:hAnsi="Garamond" w:cs="Helvetica"/>
          <w:color w:val="2C302F"/>
          <w:sz w:val="26"/>
          <w:szCs w:val="26"/>
        </w:rPr>
        <w:t xml:space="preserve">km wystartuje </w:t>
      </w:r>
      <w:r w:rsidRPr="00C75A4A">
        <w:rPr>
          <w:rFonts w:ascii="Garamond" w:hAnsi="Garamond" w:cs="Helvetica"/>
          <w:b/>
          <w:color w:val="2C302F"/>
          <w:sz w:val="26"/>
          <w:szCs w:val="26"/>
        </w:rPr>
        <w:t>z poznańs</w:t>
      </w:r>
      <w:r w:rsidR="00DA62EC" w:rsidRPr="00C75A4A">
        <w:rPr>
          <w:rFonts w:ascii="Garamond" w:hAnsi="Garamond" w:cs="Helvetica"/>
          <w:b/>
          <w:color w:val="2C302F"/>
          <w:sz w:val="26"/>
          <w:szCs w:val="26"/>
        </w:rPr>
        <w:t xml:space="preserve">kiego </w:t>
      </w:r>
      <w:r w:rsidR="00FE2FA4" w:rsidRPr="00C75A4A">
        <w:rPr>
          <w:rFonts w:ascii="Garamond" w:hAnsi="Garamond" w:cs="Helvetica"/>
          <w:b/>
          <w:color w:val="2C302F"/>
          <w:sz w:val="26"/>
          <w:szCs w:val="26"/>
        </w:rPr>
        <w:t>p</w:t>
      </w:r>
      <w:r w:rsidR="00DA62EC" w:rsidRPr="00C75A4A">
        <w:rPr>
          <w:rFonts w:ascii="Garamond" w:hAnsi="Garamond" w:cs="Helvetica"/>
          <w:b/>
          <w:color w:val="2C302F"/>
          <w:sz w:val="26"/>
          <w:szCs w:val="26"/>
        </w:rPr>
        <w:t xml:space="preserve">lacu Wolności </w:t>
      </w:r>
      <w:r w:rsidR="00DA62EC" w:rsidRPr="00BA2311">
        <w:rPr>
          <w:rFonts w:ascii="Garamond" w:hAnsi="Garamond" w:cs="Helvetica"/>
          <w:b/>
          <w:color w:val="2C302F"/>
          <w:sz w:val="26"/>
          <w:szCs w:val="26"/>
        </w:rPr>
        <w:t xml:space="preserve">27 grudnia </w:t>
      </w:r>
      <w:r w:rsidRPr="00BA2311">
        <w:rPr>
          <w:rFonts w:ascii="Garamond" w:hAnsi="Garamond" w:cs="Helvetica"/>
          <w:b/>
          <w:color w:val="2C302F"/>
          <w:sz w:val="26"/>
          <w:szCs w:val="26"/>
        </w:rPr>
        <w:t>o godz. 19.00</w:t>
      </w:r>
      <w:r w:rsidR="00FE2FA4">
        <w:rPr>
          <w:rFonts w:ascii="Garamond" w:hAnsi="Garamond" w:cs="Helvetica"/>
          <w:color w:val="2C302F"/>
          <w:sz w:val="26"/>
          <w:szCs w:val="26"/>
        </w:rPr>
        <w:t>,</w:t>
      </w:r>
      <w:r>
        <w:rPr>
          <w:rFonts w:ascii="Garamond" w:hAnsi="Garamond" w:cs="Helvetica"/>
          <w:b/>
          <w:color w:val="2C302F"/>
          <w:sz w:val="26"/>
          <w:szCs w:val="26"/>
        </w:rPr>
        <w:t xml:space="preserve"> </w:t>
      </w:r>
      <w:r w:rsidRPr="00920298">
        <w:rPr>
          <w:rFonts w:ascii="Garamond" w:hAnsi="Garamond" w:cs="Helvetica"/>
          <w:color w:val="2C302F"/>
          <w:sz w:val="26"/>
          <w:szCs w:val="26"/>
        </w:rPr>
        <w:t>a jego trasa będzie wi</w:t>
      </w:r>
      <w:r w:rsidR="00FE2FA4">
        <w:rPr>
          <w:rFonts w:ascii="Garamond" w:hAnsi="Garamond" w:cs="Helvetica"/>
          <w:color w:val="2C302F"/>
          <w:sz w:val="26"/>
          <w:szCs w:val="26"/>
        </w:rPr>
        <w:t>odła wśród miejsc związanych z p</w:t>
      </w:r>
      <w:r w:rsidRPr="00920298">
        <w:rPr>
          <w:rFonts w:ascii="Garamond" w:hAnsi="Garamond" w:cs="Helvetica"/>
          <w:color w:val="2C302F"/>
          <w:sz w:val="26"/>
          <w:szCs w:val="26"/>
        </w:rPr>
        <w:t>owstaniem</w:t>
      </w:r>
      <w:r>
        <w:rPr>
          <w:rFonts w:ascii="Garamond" w:hAnsi="Garamond" w:cs="Helvetica"/>
          <w:color w:val="2C302F"/>
          <w:sz w:val="26"/>
          <w:szCs w:val="26"/>
        </w:rPr>
        <w:t>: m.in.</w:t>
      </w:r>
      <w:r w:rsidR="00C8399C">
        <w:rPr>
          <w:rFonts w:ascii="Garamond" w:hAnsi="Garamond" w:cs="Helvetica"/>
          <w:color w:val="2C302F"/>
          <w:sz w:val="26"/>
          <w:szCs w:val="26"/>
        </w:rPr>
        <w:t xml:space="preserve"> ulicami</w:t>
      </w:r>
      <w:r w:rsidRPr="00920298">
        <w:rPr>
          <w:rFonts w:ascii="Garamond" w:hAnsi="Garamond" w:cs="Helvetica"/>
          <w:color w:val="2C302F"/>
          <w:sz w:val="26"/>
          <w:szCs w:val="26"/>
        </w:rPr>
        <w:t xml:space="preserve"> Ratajczaka i Taczaka, </w:t>
      </w:r>
      <w:r w:rsidR="00FE2FA4">
        <w:rPr>
          <w:rFonts w:ascii="Garamond" w:hAnsi="Garamond" w:cs="Helvetica"/>
          <w:color w:val="2C302F"/>
          <w:sz w:val="26"/>
          <w:szCs w:val="26"/>
        </w:rPr>
        <w:t xml:space="preserve"> </w:t>
      </w:r>
      <w:r w:rsidR="00C8399C">
        <w:rPr>
          <w:rFonts w:ascii="Garamond" w:hAnsi="Garamond" w:cs="Helvetica"/>
          <w:color w:val="2C302F"/>
          <w:sz w:val="26"/>
          <w:szCs w:val="26"/>
        </w:rPr>
        <w:t xml:space="preserve">przy </w:t>
      </w:r>
      <w:r w:rsidR="00FE2FA4">
        <w:rPr>
          <w:rFonts w:ascii="Garamond" w:hAnsi="Garamond" w:cs="Helvetica"/>
          <w:color w:val="2C302F"/>
          <w:sz w:val="26"/>
          <w:szCs w:val="26"/>
        </w:rPr>
        <w:t>c</w:t>
      </w:r>
      <w:r w:rsidRPr="00920298">
        <w:rPr>
          <w:rFonts w:ascii="Garamond" w:hAnsi="Garamond" w:cs="Helvetica"/>
          <w:color w:val="2C302F"/>
          <w:sz w:val="26"/>
          <w:szCs w:val="26"/>
        </w:rPr>
        <w:t>mentarz</w:t>
      </w:r>
      <w:r w:rsidR="00C8399C">
        <w:rPr>
          <w:rFonts w:ascii="Garamond" w:hAnsi="Garamond" w:cs="Helvetica"/>
          <w:color w:val="2C302F"/>
          <w:sz w:val="26"/>
          <w:szCs w:val="26"/>
        </w:rPr>
        <w:t>u</w:t>
      </w:r>
      <w:r w:rsidRPr="00920298">
        <w:rPr>
          <w:rFonts w:ascii="Garamond" w:hAnsi="Garamond" w:cs="Helvetica"/>
          <w:color w:val="2C302F"/>
          <w:sz w:val="26"/>
          <w:szCs w:val="26"/>
        </w:rPr>
        <w:t xml:space="preserve"> </w:t>
      </w:r>
      <w:r>
        <w:rPr>
          <w:rFonts w:ascii="Garamond" w:hAnsi="Garamond" w:cs="Helvetica"/>
          <w:color w:val="2C302F"/>
          <w:sz w:val="26"/>
          <w:szCs w:val="26"/>
        </w:rPr>
        <w:t>Z</w:t>
      </w:r>
      <w:r w:rsidRPr="00920298">
        <w:rPr>
          <w:rFonts w:ascii="Garamond" w:hAnsi="Garamond" w:cs="Helvetica"/>
          <w:color w:val="2C302F"/>
          <w:sz w:val="26"/>
          <w:szCs w:val="26"/>
        </w:rPr>
        <w:t xml:space="preserve">asłużonych Wielkopolan oraz </w:t>
      </w:r>
      <w:r w:rsidR="00C8399C">
        <w:rPr>
          <w:rFonts w:ascii="Garamond" w:hAnsi="Garamond" w:cs="Helvetica"/>
          <w:color w:val="2C302F"/>
          <w:sz w:val="26"/>
          <w:szCs w:val="26"/>
        </w:rPr>
        <w:t xml:space="preserve">obok </w:t>
      </w:r>
      <w:r w:rsidRPr="00920298">
        <w:rPr>
          <w:rFonts w:ascii="Garamond" w:hAnsi="Garamond" w:cs="Helvetica"/>
          <w:color w:val="2C302F"/>
          <w:sz w:val="26"/>
          <w:szCs w:val="26"/>
        </w:rPr>
        <w:t>hotel</w:t>
      </w:r>
      <w:r w:rsidR="00C8399C">
        <w:rPr>
          <w:rFonts w:ascii="Garamond" w:hAnsi="Garamond" w:cs="Helvetica"/>
          <w:color w:val="2C302F"/>
          <w:sz w:val="26"/>
          <w:szCs w:val="26"/>
        </w:rPr>
        <w:t>u</w:t>
      </w:r>
      <w:r w:rsidRPr="00920298">
        <w:rPr>
          <w:rFonts w:ascii="Garamond" w:hAnsi="Garamond" w:cs="Helvetica"/>
          <w:color w:val="2C302F"/>
          <w:sz w:val="26"/>
          <w:szCs w:val="26"/>
        </w:rPr>
        <w:t xml:space="preserve"> Bazar. Uczestnicy</w:t>
      </w:r>
      <w:r w:rsidR="00FE2FA4">
        <w:rPr>
          <w:rFonts w:ascii="Garamond" w:hAnsi="Garamond" w:cs="Helvetica"/>
          <w:color w:val="2C302F"/>
          <w:sz w:val="26"/>
          <w:szCs w:val="26"/>
        </w:rPr>
        <w:t>,</w:t>
      </w:r>
      <w:r w:rsidRPr="00920298">
        <w:rPr>
          <w:rFonts w:ascii="Garamond" w:hAnsi="Garamond" w:cs="Helvetica"/>
          <w:color w:val="2C302F"/>
          <w:sz w:val="26"/>
          <w:szCs w:val="26"/>
        </w:rPr>
        <w:t xml:space="preserve"> oprócz rywalizacji stricte sportowej</w:t>
      </w:r>
      <w:r w:rsidR="00FE2FA4">
        <w:rPr>
          <w:rFonts w:ascii="Garamond" w:hAnsi="Garamond" w:cs="Helvetica"/>
          <w:color w:val="2C302F"/>
          <w:sz w:val="26"/>
          <w:szCs w:val="26"/>
        </w:rPr>
        <w:t>,</w:t>
      </w:r>
      <w:r w:rsidRPr="00920298">
        <w:rPr>
          <w:rFonts w:ascii="Garamond" w:hAnsi="Garamond" w:cs="Helvetica"/>
          <w:color w:val="2C302F"/>
          <w:sz w:val="26"/>
          <w:szCs w:val="26"/>
        </w:rPr>
        <w:t xml:space="preserve"> wezmą udział w ścieżce edukacyjnej</w:t>
      </w:r>
      <w:r w:rsidR="00FE2FA4">
        <w:rPr>
          <w:rFonts w:ascii="Garamond" w:hAnsi="Garamond" w:cs="Helvetica"/>
          <w:color w:val="2C302F"/>
          <w:sz w:val="26"/>
          <w:szCs w:val="26"/>
        </w:rPr>
        <w:t>, która przybliży powstańcze wydarzenia</w:t>
      </w:r>
      <w:r w:rsidRPr="00920298">
        <w:rPr>
          <w:rFonts w:ascii="Garamond" w:hAnsi="Garamond" w:cs="Helvetica"/>
          <w:color w:val="2C302F"/>
          <w:sz w:val="26"/>
          <w:szCs w:val="26"/>
        </w:rPr>
        <w:t>. Bieg ma na celu propagowanie wiedzy o Powstaniu Wielkopolskim, krzewienie postaw patriotycznych</w:t>
      </w:r>
      <w:r>
        <w:rPr>
          <w:rFonts w:ascii="Garamond" w:hAnsi="Garamond" w:cs="Helvetica"/>
          <w:color w:val="2C302F"/>
          <w:sz w:val="26"/>
          <w:szCs w:val="26"/>
        </w:rPr>
        <w:t xml:space="preserve"> </w:t>
      </w:r>
      <w:r w:rsidRPr="00920298">
        <w:rPr>
          <w:rFonts w:ascii="Garamond" w:hAnsi="Garamond" w:cs="Helvetica"/>
          <w:color w:val="2C302F"/>
          <w:sz w:val="26"/>
          <w:szCs w:val="26"/>
        </w:rPr>
        <w:t>- szczególnie wśród młodzieży</w:t>
      </w:r>
      <w:r w:rsidR="00FE2FA4">
        <w:rPr>
          <w:rFonts w:ascii="Garamond" w:hAnsi="Garamond" w:cs="Helvetica"/>
          <w:color w:val="2C302F"/>
          <w:sz w:val="26"/>
          <w:szCs w:val="26"/>
        </w:rPr>
        <w:t xml:space="preserve"> -</w:t>
      </w:r>
      <w:r w:rsidRPr="00920298">
        <w:rPr>
          <w:rFonts w:ascii="Garamond" w:hAnsi="Garamond" w:cs="Helvetica"/>
          <w:color w:val="2C302F"/>
          <w:sz w:val="26"/>
          <w:szCs w:val="26"/>
        </w:rPr>
        <w:t xml:space="preserve"> oraz budowanie świadomości o chlubnej historii Wielkopolan i Polaków.</w:t>
      </w:r>
      <w:r>
        <w:rPr>
          <w:rFonts w:ascii="Garamond" w:hAnsi="Garamond" w:cs="Helvetica"/>
          <w:color w:val="2C302F"/>
          <w:sz w:val="26"/>
          <w:szCs w:val="26"/>
        </w:rPr>
        <w:t xml:space="preserve"> Na trasie pojawią się atrakcje i rekonstruktorzy. Trasa biegu posiada atest Polskiego Związku Lekkiej Atletyki. Partnerem wydarzenia jest Samorząd Województwa Wielkopolskiego.</w:t>
      </w:r>
    </w:p>
    <w:p w:rsidR="00C1337F" w:rsidRDefault="00C1337F" w:rsidP="0074032C">
      <w:pPr>
        <w:pStyle w:val="Cytatintensywny"/>
      </w:pPr>
    </w:p>
    <w:p w:rsidR="008E5785" w:rsidRPr="00E21875" w:rsidRDefault="008E5785" w:rsidP="00E21875">
      <w:pPr>
        <w:spacing w:after="120" w:line="80" w:lineRule="atLeast"/>
        <w:jc w:val="both"/>
        <w:rPr>
          <w:rFonts w:ascii="Garamond" w:hAnsi="Garamond"/>
          <w:color w:val="000000"/>
          <w:sz w:val="26"/>
          <w:szCs w:val="26"/>
        </w:rPr>
      </w:pPr>
      <w:r w:rsidRPr="00755C4A">
        <w:rPr>
          <w:rFonts w:ascii="Garamond" w:hAnsi="Garamond"/>
          <w:sz w:val="26"/>
          <w:szCs w:val="26"/>
          <w:u w:val="single"/>
        </w:rPr>
        <w:t>KONCERT</w:t>
      </w:r>
    </w:p>
    <w:p w:rsidR="00876CDE" w:rsidRPr="00755C4A" w:rsidRDefault="008F0EBE" w:rsidP="00E6422E">
      <w:pPr>
        <w:jc w:val="both"/>
        <w:rPr>
          <w:rFonts w:ascii="Garamond" w:hAnsi="Garamond"/>
          <w:sz w:val="26"/>
          <w:szCs w:val="26"/>
        </w:rPr>
      </w:pPr>
      <w:r w:rsidRPr="00C75A4A">
        <w:rPr>
          <w:rFonts w:ascii="Garamond" w:hAnsi="Garamond"/>
          <w:b/>
          <w:noProof/>
          <w:sz w:val="26"/>
          <w:szCs w:val="26"/>
          <w:lang w:eastAsia="pl-PL"/>
        </w:rPr>
        <w:drawing>
          <wp:anchor distT="0" distB="0" distL="114300" distR="114300" simplePos="0" relativeHeight="251683840" behindDoc="0" locked="0" layoutInCell="1" allowOverlap="1" wp14:anchorId="1322F30A" wp14:editId="3ED273F7">
            <wp:simplePos x="0" y="0"/>
            <wp:positionH relativeFrom="column">
              <wp:posOffset>52705</wp:posOffset>
            </wp:positionH>
            <wp:positionV relativeFrom="paragraph">
              <wp:posOffset>23495</wp:posOffset>
            </wp:positionV>
            <wp:extent cx="1695450" cy="523875"/>
            <wp:effectExtent l="19050" t="0" r="0" b="0"/>
            <wp:wrapSquare wrapText="bothSides"/>
            <wp:docPr id="15" name="Obraz 14" descr="logo_fp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p13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875" w:rsidRPr="00C75A4A">
        <w:rPr>
          <w:rFonts w:ascii="Garamond" w:hAnsi="Garamond"/>
          <w:b/>
          <w:sz w:val="26"/>
          <w:szCs w:val="26"/>
        </w:rPr>
        <w:t>Wieczorem o godz. 19</w:t>
      </w:r>
      <w:r w:rsidR="00C75A4A">
        <w:rPr>
          <w:rFonts w:ascii="Garamond" w:hAnsi="Garamond"/>
          <w:b/>
          <w:sz w:val="26"/>
          <w:szCs w:val="26"/>
        </w:rPr>
        <w:t>.00</w:t>
      </w:r>
      <w:r w:rsidR="00D13BEC" w:rsidRPr="008E5785">
        <w:rPr>
          <w:rFonts w:ascii="Garamond" w:hAnsi="Garamond"/>
          <w:sz w:val="26"/>
          <w:szCs w:val="26"/>
        </w:rPr>
        <w:t xml:space="preserve"> w Auli poznańskiego Uniwersytetu</w:t>
      </w:r>
      <w:r w:rsidR="00755C4A">
        <w:rPr>
          <w:rFonts w:ascii="Garamond" w:hAnsi="Garamond"/>
          <w:sz w:val="26"/>
          <w:szCs w:val="26"/>
        </w:rPr>
        <w:t xml:space="preserve"> im. Adama Mickiewicza odbędzie się </w:t>
      </w:r>
      <w:r w:rsidR="00755C4A" w:rsidRPr="00BA2311">
        <w:rPr>
          <w:rFonts w:ascii="Garamond" w:hAnsi="Garamond"/>
          <w:b/>
          <w:sz w:val="26"/>
          <w:szCs w:val="26"/>
        </w:rPr>
        <w:t>K</w:t>
      </w:r>
      <w:r w:rsidR="00D13BEC" w:rsidRPr="00BA2311">
        <w:rPr>
          <w:rFonts w:ascii="Garamond" w:hAnsi="Garamond"/>
          <w:b/>
          <w:sz w:val="26"/>
          <w:szCs w:val="26"/>
        </w:rPr>
        <w:t>oncert</w:t>
      </w:r>
      <w:r w:rsidR="00AD56DD" w:rsidRPr="00BA2311">
        <w:rPr>
          <w:rFonts w:ascii="Garamond" w:hAnsi="Garamond"/>
          <w:b/>
          <w:sz w:val="26"/>
          <w:szCs w:val="26"/>
        </w:rPr>
        <w:t xml:space="preserve"> Marszałkowski w 98. rocznicę </w:t>
      </w:r>
      <w:r w:rsidR="00876CDE" w:rsidRPr="00BA2311">
        <w:rPr>
          <w:rFonts w:ascii="Garamond" w:hAnsi="Garamond"/>
          <w:b/>
          <w:sz w:val="26"/>
          <w:szCs w:val="26"/>
        </w:rPr>
        <w:t>wybuchu P</w:t>
      </w:r>
      <w:r w:rsidR="00D13BEC" w:rsidRPr="00BA2311">
        <w:rPr>
          <w:rFonts w:ascii="Garamond" w:hAnsi="Garamond"/>
          <w:b/>
          <w:sz w:val="26"/>
          <w:szCs w:val="26"/>
        </w:rPr>
        <w:t>owstania Wielkopolskiego</w:t>
      </w:r>
      <w:r w:rsidR="00E21875">
        <w:rPr>
          <w:rFonts w:ascii="Garamond" w:hAnsi="Garamond"/>
          <w:sz w:val="26"/>
          <w:szCs w:val="26"/>
        </w:rPr>
        <w:t xml:space="preserve">. </w:t>
      </w:r>
      <w:r w:rsidR="00B25FAF" w:rsidRPr="008E5785">
        <w:rPr>
          <w:rFonts w:ascii="Garamond" w:hAnsi="Garamond"/>
          <w:sz w:val="26"/>
          <w:szCs w:val="26"/>
        </w:rPr>
        <w:t xml:space="preserve">Wystąpi </w:t>
      </w:r>
      <w:r w:rsidR="00755C4A">
        <w:rPr>
          <w:rFonts w:ascii="Garamond" w:hAnsi="Garamond"/>
          <w:sz w:val="26"/>
          <w:szCs w:val="26"/>
        </w:rPr>
        <w:t xml:space="preserve">Chór Chłopięcy i Męski Filharmonii Poznańskiej </w:t>
      </w:r>
      <w:r w:rsidR="00755C4A" w:rsidRPr="00755C4A">
        <w:rPr>
          <w:rFonts w:ascii="Garamond" w:hAnsi="Garamond"/>
          <w:i/>
          <w:sz w:val="26"/>
          <w:szCs w:val="26"/>
        </w:rPr>
        <w:t>Poznańskie Słowiki</w:t>
      </w:r>
      <w:r w:rsidR="00755C4A">
        <w:rPr>
          <w:rFonts w:ascii="Garamond" w:hAnsi="Garamond"/>
          <w:sz w:val="26"/>
          <w:szCs w:val="26"/>
        </w:rPr>
        <w:t xml:space="preserve"> pod dyrekcją Macieja Wielocha. W programie </w:t>
      </w:r>
      <w:r w:rsidR="00E21875">
        <w:rPr>
          <w:rFonts w:ascii="Garamond" w:hAnsi="Garamond"/>
          <w:sz w:val="26"/>
          <w:szCs w:val="26"/>
        </w:rPr>
        <w:t>znajdą się pieśni patriotyczne</w:t>
      </w:r>
      <w:r w:rsidR="00C8360F">
        <w:rPr>
          <w:rFonts w:ascii="Garamond" w:hAnsi="Garamond"/>
          <w:sz w:val="26"/>
          <w:szCs w:val="26"/>
        </w:rPr>
        <w:t xml:space="preserve"> </w:t>
      </w:r>
      <w:r w:rsidR="00AD56DD">
        <w:rPr>
          <w:rFonts w:ascii="Garamond" w:hAnsi="Garamond"/>
          <w:sz w:val="26"/>
          <w:szCs w:val="26"/>
        </w:rPr>
        <w:br/>
      </w:r>
      <w:r w:rsidR="00755C4A">
        <w:rPr>
          <w:rFonts w:ascii="Garamond" w:hAnsi="Garamond"/>
          <w:sz w:val="26"/>
          <w:szCs w:val="26"/>
        </w:rPr>
        <w:t>i kolędy.</w:t>
      </w:r>
    </w:p>
    <w:p w:rsidR="00C16AFF" w:rsidRDefault="00C16AFF" w:rsidP="0074032C">
      <w:pPr>
        <w:pStyle w:val="Cytatintensywny"/>
      </w:pPr>
    </w:p>
    <w:p w:rsidR="00DE7D66" w:rsidRPr="00C75A4A" w:rsidRDefault="00BA59D3" w:rsidP="00DE7D66">
      <w:pPr>
        <w:spacing w:after="120" w:line="80" w:lineRule="atLeast"/>
        <w:jc w:val="both"/>
        <w:rPr>
          <w:rFonts w:ascii="Garamond" w:hAnsi="Garamond"/>
          <w:b/>
          <w:sz w:val="26"/>
          <w:szCs w:val="26"/>
          <w:u w:val="single"/>
        </w:rPr>
      </w:pPr>
      <w:r w:rsidRPr="00C75A4A">
        <w:rPr>
          <w:rFonts w:ascii="Garamond" w:hAnsi="Garamond"/>
          <w:b/>
          <w:sz w:val="26"/>
          <w:szCs w:val="26"/>
          <w:u w:val="single"/>
        </w:rPr>
        <w:t>Warszawa</w:t>
      </w:r>
    </w:p>
    <w:p w:rsidR="00DE7D66" w:rsidRPr="00303327" w:rsidRDefault="00303327" w:rsidP="00DE7D66">
      <w:pPr>
        <w:spacing w:after="120" w:line="80" w:lineRule="atLeast"/>
        <w:jc w:val="both"/>
        <w:rPr>
          <w:rFonts w:ascii="Garamond" w:hAnsi="Garamond"/>
          <w:sz w:val="26"/>
          <w:szCs w:val="26"/>
        </w:rPr>
      </w:pPr>
      <w:r w:rsidRPr="00AD56DD">
        <w:rPr>
          <w:rFonts w:ascii="Garamond" w:hAnsi="Garamond"/>
          <w:sz w:val="26"/>
          <w:szCs w:val="26"/>
        </w:rPr>
        <w:t>W</w:t>
      </w:r>
      <w:r w:rsidR="00E21875" w:rsidRPr="00AD56DD">
        <w:rPr>
          <w:rFonts w:ascii="Garamond" w:hAnsi="Garamond"/>
          <w:sz w:val="26"/>
          <w:szCs w:val="26"/>
        </w:rPr>
        <w:t xml:space="preserve"> środę</w:t>
      </w:r>
      <w:r w:rsidRPr="00AD56DD">
        <w:rPr>
          <w:rFonts w:ascii="Garamond" w:hAnsi="Garamond"/>
          <w:sz w:val="26"/>
          <w:szCs w:val="26"/>
        </w:rPr>
        <w:t xml:space="preserve"> </w:t>
      </w:r>
      <w:r w:rsidR="00DE7D66" w:rsidRPr="00BA2311">
        <w:rPr>
          <w:rFonts w:ascii="Garamond" w:hAnsi="Garamond"/>
          <w:b/>
          <w:sz w:val="26"/>
          <w:szCs w:val="26"/>
        </w:rPr>
        <w:t>28 grudnia</w:t>
      </w:r>
      <w:r w:rsidR="00E21875" w:rsidRPr="00BA2311">
        <w:rPr>
          <w:rFonts w:ascii="Garamond" w:hAnsi="Garamond"/>
          <w:b/>
          <w:sz w:val="26"/>
          <w:szCs w:val="26"/>
        </w:rPr>
        <w:t xml:space="preserve"> 2016</w:t>
      </w:r>
      <w:r w:rsidRPr="00AD56DD">
        <w:rPr>
          <w:rFonts w:ascii="Garamond" w:hAnsi="Garamond"/>
          <w:sz w:val="26"/>
          <w:szCs w:val="26"/>
        </w:rPr>
        <w:t xml:space="preserve"> roku</w:t>
      </w:r>
      <w:r w:rsidR="00DE7D66" w:rsidRPr="008E5785">
        <w:rPr>
          <w:rFonts w:ascii="Garamond" w:hAnsi="Garamond"/>
          <w:b/>
          <w:sz w:val="26"/>
          <w:szCs w:val="26"/>
        </w:rPr>
        <w:t xml:space="preserve"> </w:t>
      </w:r>
      <w:r w:rsidR="00DE7D66" w:rsidRPr="00303327">
        <w:rPr>
          <w:rFonts w:ascii="Garamond" w:hAnsi="Garamond"/>
          <w:sz w:val="26"/>
          <w:szCs w:val="26"/>
        </w:rPr>
        <w:t>tradycyjnie odda</w:t>
      </w:r>
      <w:r w:rsidRPr="00303327">
        <w:rPr>
          <w:rFonts w:ascii="Garamond" w:hAnsi="Garamond"/>
          <w:sz w:val="26"/>
          <w:szCs w:val="26"/>
        </w:rPr>
        <w:t>my</w:t>
      </w:r>
      <w:r w:rsidR="00DE7D66" w:rsidRPr="00303327">
        <w:rPr>
          <w:rFonts w:ascii="Garamond" w:hAnsi="Garamond"/>
          <w:sz w:val="26"/>
          <w:szCs w:val="26"/>
        </w:rPr>
        <w:t xml:space="preserve"> hołd bohaterom </w:t>
      </w:r>
      <w:r w:rsidR="003F38B9" w:rsidRPr="00303327">
        <w:rPr>
          <w:rFonts w:ascii="Garamond" w:hAnsi="Garamond"/>
          <w:sz w:val="26"/>
          <w:szCs w:val="26"/>
        </w:rPr>
        <w:t>P</w:t>
      </w:r>
      <w:r w:rsidR="00E21875">
        <w:rPr>
          <w:rFonts w:ascii="Garamond" w:hAnsi="Garamond"/>
          <w:sz w:val="26"/>
          <w:szCs w:val="26"/>
        </w:rPr>
        <w:t>owstania</w:t>
      </w:r>
      <w:r w:rsidR="00E21875">
        <w:rPr>
          <w:rFonts w:ascii="Garamond" w:hAnsi="Garamond"/>
          <w:sz w:val="26"/>
          <w:szCs w:val="26"/>
        </w:rPr>
        <w:br/>
      </w:r>
      <w:r w:rsidR="00DE7D66" w:rsidRPr="00303327">
        <w:rPr>
          <w:rFonts w:ascii="Garamond" w:hAnsi="Garamond"/>
          <w:sz w:val="26"/>
          <w:szCs w:val="26"/>
        </w:rPr>
        <w:t xml:space="preserve">w stolicy Polski.   </w:t>
      </w:r>
    </w:p>
    <w:p w:rsidR="00B25FAF" w:rsidRPr="00AD56DD" w:rsidRDefault="00DE7D66" w:rsidP="00DE7D66">
      <w:pPr>
        <w:pStyle w:val="HTML-wstpniesformatowany"/>
        <w:spacing w:after="120" w:line="80" w:lineRule="atLeast"/>
        <w:jc w:val="both"/>
        <w:rPr>
          <w:rFonts w:ascii="Garamond" w:hAnsi="Garamond"/>
          <w:sz w:val="26"/>
          <w:szCs w:val="26"/>
        </w:rPr>
      </w:pPr>
      <w:r w:rsidRPr="00AD56DD">
        <w:rPr>
          <w:rFonts w:ascii="Garamond" w:hAnsi="Garamond"/>
          <w:sz w:val="26"/>
          <w:szCs w:val="26"/>
        </w:rPr>
        <w:t>O godz. 1</w:t>
      </w:r>
      <w:r w:rsidR="00907FD0" w:rsidRPr="00AD56DD">
        <w:rPr>
          <w:rFonts w:ascii="Garamond" w:hAnsi="Garamond"/>
          <w:sz w:val="26"/>
          <w:szCs w:val="26"/>
        </w:rPr>
        <w:t>2</w:t>
      </w:r>
      <w:r w:rsidRPr="00AD56DD">
        <w:rPr>
          <w:rFonts w:ascii="Garamond" w:hAnsi="Garamond"/>
          <w:sz w:val="26"/>
          <w:szCs w:val="26"/>
        </w:rPr>
        <w:t xml:space="preserve">.00 </w:t>
      </w:r>
      <w:r w:rsidR="00907FD0" w:rsidRPr="00AD56DD">
        <w:rPr>
          <w:rFonts w:ascii="Garamond" w:hAnsi="Garamond"/>
          <w:sz w:val="26"/>
          <w:szCs w:val="26"/>
        </w:rPr>
        <w:t xml:space="preserve">w </w:t>
      </w:r>
      <w:r w:rsidR="00AD56DD">
        <w:rPr>
          <w:rFonts w:ascii="Garamond" w:hAnsi="Garamond"/>
          <w:sz w:val="26"/>
          <w:szCs w:val="26"/>
        </w:rPr>
        <w:t>k</w:t>
      </w:r>
      <w:r w:rsidR="00B25FAF" w:rsidRPr="00AD56DD">
        <w:rPr>
          <w:rFonts w:ascii="Garamond" w:hAnsi="Garamond"/>
          <w:sz w:val="26"/>
          <w:szCs w:val="26"/>
        </w:rPr>
        <w:t>ościele oo. Dominikanów przy ul</w:t>
      </w:r>
      <w:r w:rsidR="00AD56DD">
        <w:rPr>
          <w:rFonts w:ascii="Garamond" w:hAnsi="Garamond"/>
          <w:sz w:val="26"/>
          <w:szCs w:val="26"/>
        </w:rPr>
        <w:t>.</w:t>
      </w:r>
      <w:r w:rsidR="00B25FAF" w:rsidRPr="00AD56DD">
        <w:rPr>
          <w:rFonts w:ascii="Garamond" w:hAnsi="Garamond"/>
          <w:sz w:val="26"/>
          <w:szCs w:val="26"/>
        </w:rPr>
        <w:t xml:space="preserve"> Freta 10 o</w:t>
      </w:r>
      <w:r w:rsidR="00F0700C" w:rsidRPr="00AD56DD">
        <w:rPr>
          <w:rFonts w:ascii="Garamond" w:hAnsi="Garamond"/>
          <w:sz w:val="26"/>
          <w:szCs w:val="26"/>
        </w:rPr>
        <w:t xml:space="preserve">dprawiona zostanie </w:t>
      </w:r>
      <w:r w:rsidR="00AD56DD">
        <w:rPr>
          <w:rFonts w:ascii="Garamond" w:hAnsi="Garamond"/>
          <w:sz w:val="26"/>
          <w:szCs w:val="26"/>
        </w:rPr>
        <w:t xml:space="preserve"> m</w:t>
      </w:r>
      <w:r w:rsidR="00F0700C" w:rsidRPr="00AD56DD">
        <w:rPr>
          <w:rFonts w:ascii="Garamond" w:hAnsi="Garamond"/>
          <w:sz w:val="26"/>
          <w:szCs w:val="26"/>
        </w:rPr>
        <w:t>sza święta w intencji Powstańców Wielkopolskich</w:t>
      </w:r>
      <w:r w:rsidR="00B25FAF" w:rsidRPr="00AD56DD">
        <w:rPr>
          <w:rFonts w:ascii="Garamond" w:hAnsi="Garamond"/>
          <w:sz w:val="26"/>
          <w:szCs w:val="26"/>
        </w:rPr>
        <w:t>.</w:t>
      </w:r>
    </w:p>
    <w:p w:rsidR="00DE7D66" w:rsidRPr="00AD56DD" w:rsidRDefault="00E21875" w:rsidP="00B25FAF">
      <w:pPr>
        <w:pStyle w:val="HTML-wstpniesformatowany"/>
        <w:spacing w:after="120" w:line="80" w:lineRule="atLeast"/>
        <w:jc w:val="both"/>
        <w:rPr>
          <w:rFonts w:ascii="Garamond" w:hAnsi="Garamond"/>
          <w:sz w:val="26"/>
          <w:szCs w:val="26"/>
        </w:rPr>
      </w:pPr>
      <w:r w:rsidRPr="00AD56DD">
        <w:rPr>
          <w:rFonts w:ascii="Garamond" w:hAnsi="Garamond"/>
          <w:sz w:val="26"/>
          <w:szCs w:val="26"/>
        </w:rPr>
        <w:t>Bezpośrednio po mszy nastąpi złożenie wiązanek</w:t>
      </w:r>
      <w:r w:rsidR="00DE7D66" w:rsidRPr="00AD56DD">
        <w:rPr>
          <w:rFonts w:ascii="Garamond" w:hAnsi="Garamond"/>
          <w:sz w:val="26"/>
          <w:szCs w:val="26"/>
        </w:rPr>
        <w:t xml:space="preserve"> przy Grobie Nieznanego Żołnierza</w:t>
      </w:r>
      <w:r w:rsidRPr="00AD56DD">
        <w:rPr>
          <w:rFonts w:ascii="Garamond" w:hAnsi="Garamond"/>
          <w:sz w:val="26"/>
          <w:szCs w:val="26"/>
        </w:rPr>
        <w:t>. Następnie</w:t>
      </w:r>
      <w:r w:rsidR="00DE7D66" w:rsidRPr="00AD56DD">
        <w:rPr>
          <w:rFonts w:ascii="Garamond" w:hAnsi="Garamond"/>
          <w:sz w:val="26"/>
          <w:szCs w:val="26"/>
        </w:rPr>
        <w:t xml:space="preserve"> zebrani goście przejadą </w:t>
      </w:r>
      <w:r w:rsidRPr="00AD56DD">
        <w:rPr>
          <w:rFonts w:ascii="Garamond" w:hAnsi="Garamond"/>
          <w:sz w:val="26"/>
          <w:szCs w:val="26"/>
        </w:rPr>
        <w:t>na</w:t>
      </w:r>
      <w:r w:rsidR="00DE7D66" w:rsidRPr="00AD56DD">
        <w:rPr>
          <w:rFonts w:ascii="Garamond" w:hAnsi="Garamond"/>
          <w:sz w:val="26"/>
          <w:szCs w:val="26"/>
        </w:rPr>
        <w:t xml:space="preserve"> Wojskowe Powązki</w:t>
      </w:r>
      <w:r w:rsidRPr="00AD56DD">
        <w:rPr>
          <w:rFonts w:ascii="Garamond" w:hAnsi="Garamond"/>
          <w:sz w:val="26"/>
          <w:szCs w:val="26"/>
        </w:rPr>
        <w:t>,</w:t>
      </w:r>
      <w:r w:rsidR="00DE7D66" w:rsidRPr="00AD56DD">
        <w:rPr>
          <w:rFonts w:ascii="Garamond" w:hAnsi="Garamond"/>
          <w:sz w:val="26"/>
          <w:szCs w:val="26"/>
        </w:rPr>
        <w:t xml:space="preserve"> by tam złożyć </w:t>
      </w:r>
      <w:r w:rsidR="001A3F7A" w:rsidRPr="00AD56DD">
        <w:rPr>
          <w:rFonts w:ascii="Garamond" w:hAnsi="Garamond"/>
          <w:sz w:val="26"/>
          <w:szCs w:val="26"/>
        </w:rPr>
        <w:t>kwiaty</w:t>
      </w:r>
      <w:r w:rsidR="00DE7D66" w:rsidRPr="00AD56DD">
        <w:rPr>
          <w:rFonts w:ascii="Garamond" w:hAnsi="Garamond"/>
          <w:sz w:val="26"/>
          <w:szCs w:val="26"/>
        </w:rPr>
        <w:t xml:space="preserve"> pod pomnikiem upamiętniającym Powstańców Wielkopolskich i Śląskich oraz na </w:t>
      </w:r>
      <w:r w:rsidR="00AD56DD" w:rsidRPr="00AD56DD">
        <w:rPr>
          <w:rFonts w:ascii="Garamond" w:hAnsi="Garamond"/>
          <w:sz w:val="26"/>
          <w:szCs w:val="26"/>
        </w:rPr>
        <w:t xml:space="preserve">ich </w:t>
      </w:r>
      <w:r w:rsidR="00DE7D66" w:rsidRPr="00AD56DD">
        <w:rPr>
          <w:rFonts w:ascii="Garamond" w:hAnsi="Garamond"/>
          <w:sz w:val="26"/>
          <w:szCs w:val="26"/>
        </w:rPr>
        <w:t>mogiłach.</w:t>
      </w:r>
    </w:p>
    <w:p w:rsidR="001D7512" w:rsidRPr="00AD56DD" w:rsidRDefault="000632C3" w:rsidP="00AD56DD">
      <w:pPr>
        <w:pStyle w:val="HTML-wstpniesformatowany"/>
        <w:spacing w:after="120" w:line="80" w:lineRule="atLeast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Po uroczystościach Marszałek Województwa Wielkopolskiego złoży kwiaty przy Pomniku ofiar katastrofy smoleńskiej</w:t>
      </w:r>
      <w:r w:rsidR="00494D7F">
        <w:rPr>
          <w:rFonts w:ascii="Garamond" w:hAnsi="Garamond"/>
          <w:sz w:val="26"/>
          <w:szCs w:val="26"/>
        </w:rPr>
        <w:t xml:space="preserve"> oraz</w:t>
      </w:r>
      <w:r>
        <w:rPr>
          <w:rFonts w:ascii="Garamond" w:hAnsi="Garamond"/>
          <w:sz w:val="26"/>
          <w:szCs w:val="26"/>
        </w:rPr>
        <w:t xml:space="preserve"> w Kwaterze na Łączce</w:t>
      </w:r>
      <w:r w:rsidR="00494D7F">
        <w:rPr>
          <w:rFonts w:ascii="Garamond" w:hAnsi="Garamond"/>
          <w:sz w:val="26"/>
          <w:szCs w:val="26"/>
        </w:rPr>
        <w:t xml:space="preserve">. </w:t>
      </w:r>
      <w:r>
        <w:rPr>
          <w:rFonts w:ascii="Garamond" w:hAnsi="Garamond"/>
          <w:sz w:val="26"/>
          <w:szCs w:val="26"/>
        </w:rPr>
        <w:t xml:space="preserve"> </w:t>
      </w:r>
    </w:p>
    <w:p w:rsidR="00DE7D66" w:rsidRPr="00BA2311" w:rsidRDefault="00DE7D66" w:rsidP="00DE7D66">
      <w:pPr>
        <w:spacing w:after="120" w:line="80" w:lineRule="atLeast"/>
        <w:jc w:val="both"/>
        <w:rPr>
          <w:rFonts w:ascii="Garamond" w:eastAsia="Times New Roman" w:hAnsi="Garamond"/>
          <w:b/>
          <w:sz w:val="26"/>
          <w:szCs w:val="26"/>
          <w:lang w:eastAsia="pl-PL"/>
        </w:rPr>
      </w:pPr>
      <w:r w:rsidRPr="00BA2311">
        <w:rPr>
          <w:rFonts w:ascii="Garamond" w:eastAsia="Times New Roman" w:hAnsi="Garamond"/>
          <w:b/>
          <w:sz w:val="26"/>
          <w:szCs w:val="26"/>
          <w:lang w:eastAsia="pl-PL"/>
        </w:rPr>
        <w:t>Organizatorem uroczystych obchodów jest Samorząd Województwa Wielkopolskiego</w:t>
      </w:r>
      <w:r w:rsidR="00755C4A" w:rsidRPr="00BA2311">
        <w:rPr>
          <w:rFonts w:ascii="Garamond" w:eastAsia="Times New Roman" w:hAnsi="Garamond"/>
          <w:b/>
          <w:sz w:val="26"/>
          <w:szCs w:val="26"/>
          <w:lang w:eastAsia="pl-PL"/>
        </w:rPr>
        <w:t>,</w:t>
      </w:r>
      <w:r w:rsidRPr="00BA2311">
        <w:rPr>
          <w:rFonts w:ascii="Garamond" w:eastAsia="Times New Roman" w:hAnsi="Garamond"/>
          <w:b/>
          <w:sz w:val="26"/>
          <w:szCs w:val="26"/>
          <w:lang w:eastAsia="pl-PL"/>
        </w:rPr>
        <w:t xml:space="preserve"> współorganizator</w:t>
      </w:r>
      <w:r w:rsidR="00B25FAF" w:rsidRPr="00BA2311">
        <w:rPr>
          <w:rFonts w:ascii="Garamond" w:eastAsia="Times New Roman" w:hAnsi="Garamond"/>
          <w:b/>
          <w:sz w:val="26"/>
          <w:szCs w:val="26"/>
          <w:lang w:eastAsia="pl-PL"/>
        </w:rPr>
        <w:t xml:space="preserve">em </w:t>
      </w:r>
      <w:r w:rsidRPr="00BA2311">
        <w:rPr>
          <w:rFonts w:ascii="Garamond" w:eastAsia="Times New Roman" w:hAnsi="Garamond"/>
          <w:b/>
          <w:sz w:val="26"/>
          <w:szCs w:val="26"/>
          <w:lang w:eastAsia="pl-PL"/>
        </w:rPr>
        <w:t xml:space="preserve">Towarzystwo Pamięci Powstania Wielkopolskiego. </w:t>
      </w:r>
    </w:p>
    <w:p w:rsidR="00B062A3" w:rsidRPr="008E5785" w:rsidRDefault="00B062A3" w:rsidP="0074032C">
      <w:pPr>
        <w:pStyle w:val="Cytatintensywny"/>
      </w:pPr>
    </w:p>
    <w:p w:rsidR="00F065FE" w:rsidRPr="008E5785" w:rsidRDefault="00F065FE" w:rsidP="00F065FE">
      <w:pPr>
        <w:jc w:val="both"/>
        <w:rPr>
          <w:rFonts w:ascii="Garamond" w:hAnsi="Garamond"/>
          <w:b/>
          <w:sz w:val="26"/>
          <w:szCs w:val="26"/>
        </w:rPr>
      </w:pPr>
      <w:r w:rsidRPr="008E5785">
        <w:rPr>
          <w:rFonts w:ascii="Garamond" w:hAnsi="Garamond"/>
          <w:b/>
          <w:sz w:val="26"/>
          <w:szCs w:val="26"/>
        </w:rPr>
        <w:lastRenderedPageBreak/>
        <w:t>PROMOCJA</w:t>
      </w:r>
    </w:p>
    <w:p w:rsidR="00F065FE" w:rsidRPr="008E5785" w:rsidRDefault="00F065FE" w:rsidP="00F065FE">
      <w:pPr>
        <w:jc w:val="both"/>
        <w:rPr>
          <w:rFonts w:ascii="Garamond" w:hAnsi="Garamond"/>
          <w:sz w:val="26"/>
          <w:szCs w:val="26"/>
        </w:rPr>
      </w:pPr>
      <w:r w:rsidRPr="00AD56DD">
        <w:rPr>
          <w:rFonts w:ascii="Garamond" w:hAnsi="Garamond"/>
          <w:sz w:val="26"/>
          <w:szCs w:val="26"/>
        </w:rPr>
        <w:t xml:space="preserve">Uaktualniamy stronę internetową </w:t>
      </w:r>
      <w:r w:rsidRPr="00BA2311">
        <w:rPr>
          <w:rFonts w:ascii="Garamond" w:hAnsi="Garamond"/>
          <w:b/>
          <w:sz w:val="26"/>
          <w:szCs w:val="26"/>
        </w:rPr>
        <w:t>27grudnia.pl</w:t>
      </w:r>
      <w:r w:rsidRPr="008E5785">
        <w:rPr>
          <w:rFonts w:ascii="Garamond" w:hAnsi="Garamond"/>
          <w:b/>
          <w:sz w:val="26"/>
          <w:szCs w:val="26"/>
        </w:rPr>
        <w:t xml:space="preserve"> </w:t>
      </w:r>
      <w:r w:rsidRPr="008E5785">
        <w:rPr>
          <w:rFonts w:ascii="Garamond" w:hAnsi="Garamond"/>
          <w:sz w:val="26"/>
          <w:szCs w:val="26"/>
        </w:rPr>
        <w:t>–</w:t>
      </w:r>
      <w:r w:rsidR="007623EF">
        <w:rPr>
          <w:rFonts w:ascii="Garamond" w:hAnsi="Garamond"/>
          <w:sz w:val="26"/>
          <w:szCs w:val="26"/>
        </w:rPr>
        <w:t xml:space="preserve"> strona zawiera kalendarium</w:t>
      </w:r>
      <w:r w:rsidR="007623EF">
        <w:rPr>
          <w:rFonts w:ascii="Garamond" w:hAnsi="Garamond"/>
          <w:sz w:val="26"/>
          <w:szCs w:val="26"/>
        </w:rPr>
        <w:br/>
      </w:r>
      <w:r w:rsidR="00303327">
        <w:rPr>
          <w:rFonts w:ascii="Garamond" w:hAnsi="Garamond"/>
          <w:sz w:val="26"/>
          <w:szCs w:val="26"/>
        </w:rPr>
        <w:t>przedsięwzię</w:t>
      </w:r>
      <w:r w:rsidR="00C8399C">
        <w:rPr>
          <w:rFonts w:ascii="Garamond" w:hAnsi="Garamond"/>
          <w:sz w:val="26"/>
          <w:szCs w:val="26"/>
        </w:rPr>
        <w:t>ć organizowanych</w:t>
      </w:r>
      <w:r w:rsidR="00764AF2" w:rsidRPr="008E5785">
        <w:rPr>
          <w:rFonts w:ascii="Garamond" w:hAnsi="Garamond"/>
          <w:sz w:val="26"/>
          <w:szCs w:val="26"/>
        </w:rPr>
        <w:t xml:space="preserve"> przez samorządy, stowarzyszenia, szkoły</w:t>
      </w:r>
      <w:r w:rsidR="00303327">
        <w:rPr>
          <w:rFonts w:ascii="Garamond" w:hAnsi="Garamond"/>
          <w:sz w:val="26"/>
          <w:szCs w:val="26"/>
        </w:rPr>
        <w:t>,</w:t>
      </w:r>
      <w:r w:rsidR="00764AF2" w:rsidRPr="008E5785">
        <w:rPr>
          <w:rFonts w:ascii="Garamond" w:hAnsi="Garamond"/>
          <w:sz w:val="26"/>
          <w:szCs w:val="26"/>
        </w:rPr>
        <w:t xml:space="preserve"> których celem jest uczczenie pamięci bohaterów zwycięskiego zrywu. </w:t>
      </w:r>
      <w:r w:rsidRPr="008E5785">
        <w:rPr>
          <w:rFonts w:ascii="Garamond" w:hAnsi="Garamond"/>
          <w:sz w:val="26"/>
          <w:szCs w:val="26"/>
        </w:rPr>
        <w:t>Wystosow</w:t>
      </w:r>
      <w:r w:rsidR="00764AF2" w:rsidRPr="008E5785">
        <w:rPr>
          <w:rFonts w:ascii="Garamond" w:hAnsi="Garamond"/>
          <w:sz w:val="26"/>
          <w:szCs w:val="26"/>
        </w:rPr>
        <w:t>any został a</w:t>
      </w:r>
      <w:r w:rsidRPr="008E5785">
        <w:rPr>
          <w:rFonts w:ascii="Garamond" w:hAnsi="Garamond"/>
          <w:sz w:val="26"/>
          <w:szCs w:val="26"/>
        </w:rPr>
        <w:t>pel do prezydentów m</w:t>
      </w:r>
      <w:r w:rsidR="00755C4A">
        <w:rPr>
          <w:rFonts w:ascii="Garamond" w:hAnsi="Garamond"/>
          <w:sz w:val="26"/>
          <w:szCs w:val="26"/>
        </w:rPr>
        <w:t>iast i starostów z Wielkopolski</w:t>
      </w:r>
      <w:r w:rsidRPr="008E5785">
        <w:rPr>
          <w:rFonts w:ascii="Garamond" w:hAnsi="Garamond"/>
          <w:sz w:val="26"/>
          <w:szCs w:val="26"/>
        </w:rPr>
        <w:t xml:space="preserve"> </w:t>
      </w:r>
      <w:r w:rsidR="00764AF2" w:rsidRPr="008E5785">
        <w:rPr>
          <w:rFonts w:ascii="Garamond" w:hAnsi="Garamond"/>
          <w:sz w:val="26"/>
          <w:szCs w:val="26"/>
        </w:rPr>
        <w:t xml:space="preserve">o przesyłanie </w:t>
      </w:r>
      <w:r w:rsidRPr="008E5785">
        <w:rPr>
          <w:rFonts w:ascii="Garamond" w:hAnsi="Garamond"/>
          <w:sz w:val="26"/>
          <w:szCs w:val="26"/>
        </w:rPr>
        <w:t>informacj</w:t>
      </w:r>
      <w:r w:rsidR="00764AF2" w:rsidRPr="008E5785">
        <w:rPr>
          <w:rFonts w:ascii="Garamond" w:hAnsi="Garamond"/>
          <w:sz w:val="26"/>
          <w:szCs w:val="26"/>
        </w:rPr>
        <w:t xml:space="preserve">i o planowanych uroczystościach </w:t>
      </w:r>
      <w:r w:rsidR="007623EF">
        <w:rPr>
          <w:rFonts w:ascii="Garamond" w:hAnsi="Garamond"/>
          <w:sz w:val="26"/>
          <w:szCs w:val="26"/>
        </w:rPr>
        <w:t>oraz relacji</w:t>
      </w:r>
      <w:r w:rsidRPr="008E5785">
        <w:rPr>
          <w:rFonts w:ascii="Garamond" w:hAnsi="Garamond"/>
          <w:sz w:val="26"/>
          <w:szCs w:val="26"/>
        </w:rPr>
        <w:t xml:space="preserve"> z obchodów. Strona internetowa 27grudnia.pl to także małe kompendium wiedzy o najważniejszych wydarzeniach i</w:t>
      </w:r>
      <w:r w:rsidR="00AD56DD">
        <w:rPr>
          <w:rFonts w:ascii="Garamond" w:hAnsi="Garamond"/>
          <w:sz w:val="26"/>
          <w:szCs w:val="26"/>
        </w:rPr>
        <w:t xml:space="preserve"> osobach związanych z historią powstania, w którym</w:t>
      </w:r>
      <w:r w:rsidRPr="008E5785">
        <w:rPr>
          <w:rFonts w:ascii="Garamond" w:hAnsi="Garamond"/>
          <w:sz w:val="26"/>
          <w:szCs w:val="26"/>
        </w:rPr>
        <w:t xml:space="preserve"> </w:t>
      </w:r>
      <w:r w:rsidR="00AD56DD">
        <w:rPr>
          <w:rFonts w:ascii="Garamond" w:hAnsi="Garamond"/>
          <w:sz w:val="26"/>
          <w:szCs w:val="26"/>
        </w:rPr>
        <w:t>znajdziemy</w:t>
      </w:r>
      <w:r w:rsidRPr="008E5785">
        <w:rPr>
          <w:rFonts w:ascii="Garamond" w:hAnsi="Garamond"/>
          <w:sz w:val="26"/>
          <w:szCs w:val="26"/>
        </w:rPr>
        <w:t xml:space="preserve"> opisy uroczys</w:t>
      </w:r>
      <w:r w:rsidR="00755C4A">
        <w:rPr>
          <w:rFonts w:ascii="Garamond" w:hAnsi="Garamond"/>
          <w:sz w:val="26"/>
          <w:szCs w:val="26"/>
        </w:rPr>
        <w:t>tości i materiały multimedialne</w:t>
      </w:r>
      <w:r w:rsidR="00755C4A">
        <w:rPr>
          <w:rFonts w:ascii="Garamond" w:hAnsi="Garamond"/>
          <w:sz w:val="26"/>
          <w:szCs w:val="26"/>
        </w:rPr>
        <w:br/>
      </w:r>
      <w:r w:rsidRPr="008E5785">
        <w:rPr>
          <w:rFonts w:ascii="Garamond" w:hAnsi="Garamond"/>
          <w:sz w:val="26"/>
          <w:szCs w:val="26"/>
        </w:rPr>
        <w:t>z poprzednich rocznic.</w:t>
      </w:r>
    </w:p>
    <w:p w:rsidR="00F065FE" w:rsidRPr="008E5785" w:rsidRDefault="00F065FE" w:rsidP="00F065FE">
      <w:pPr>
        <w:jc w:val="both"/>
        <w:rPr>
          <w:rFonts w:ascii="Garamond" w:hAnsi="Garamond"/>
          <w:sz w:val="26"/>
          <w:szCs w:val="26"/>
        </w:rPr>
      </w:pPr>
      <w:proofErr w:type="spellStart"/>
      <w:r w:rsidRPr="00BA2311">
        <w:rPr>
          <w:rFonts w:ascii="Garamond" w:hAnsi="Garamond"/>
          <w:sz w:val="26"/>
          <w:szCs w:val="26"/>
        </w:rPr>
        <w:t>Facebook</w:t>
      </w:r>
      <w:proofErr w:type="spellEnd"/>
      <w:r w:rsidRPr="00BA2311">
        <w:rPr>
          <w:rFonts w:ascii="Garamond" w:hAnsi="Garamond"/>
          <w:sz w:val="26"/>
          <w:szCs w:val="26"/>
        </w:rPr>
        <w:t xml:space="preserve"> </w:t>
      </w:r>
      <w:r w:rsidRPr="008E5785">
        <w:rPr>
          <w:rFonts w:ascii="Garamond" w:hAnsi="Garamond"/>
          <w:sz w:val="26"/>
          <w:szCs w:val="26"/>
        </w:rPr>
        <w:t xml:space="preserve">– od </w:t>
      </w:r>
      <w:r w:rsidR="00E21875">
        <w:rPr>
          <w:rFonts w:ascii="Garamond" w:hAnsi="Garamond"/>
          <w:sz w:val="26"/>
          <w:szCs w:val="26"/>
        </w:rPr>
        <w:t xml:space="preserve">kilku </w:t>
      </w:r>
      <w:r w:rsidRPr="008E5785">
        <w:rPr>
          <w:rFonts w:ascii="Garamond" w:hAnsi="Garamond"/>
          <w:sz w:val="26"/>
          <w:szCs w:val="26"/>
        </w:rPr>
        <w:t>lat Powstanie Wielkopolski</w:t>
      </w:r>
      <w:r w:rsidR="00BF7BAB">
        <w:rPr>
          <w:rFonts w:ascii="Garamond" w:hAnsi="Garamond"/>
          <w:sz w:val="26"/>
          <w:szCs w:val="26"/>
        </w:rPr>
        <w:t>e ma swoje konto na FB, polubiły</w:t>
      </w:r>
      <w:r w:rsidRPr="008E5785">
        <w:rPr>
          <w:rFonts w:ascii="Garamond" w:hAnsi="Garamond"/>
          <w:sz w:val="26"/>
          <w:szCs w:val="26"/>
        </w:rPr>
        <w:t xml:space="preserve"> nas </w:t>
      </w:r>
      <w:r w:rsidR="00303327">
        <w:rPr>
          <w:rFonts w:ascii="Garamond" w:hAnsi="Garamond"/>
          <w:sz w:val="26"/>
          <w:szCs w:val="26"/>
        </w:rPr>
        <w:t xml:space="preserve">już </w:t>
      </w:r>
      <w:r w:rsidR="00303327" w:rsidRPr="00BF7BAB">
        <w:rPr>
          <w:rFonts w:ascii="Garamond" w:hAnsi="Garamond"/>
          <w:sz w:val="26"/>
          <w:szCs w:val="26"/>
        </w:rPr>
        <w:t xml:space="preserve">11 </w:t>
      </w:r>
      <w:r w:rsidR="00CF7FDF" w:rsidRPr="00BF7BAB">
        <w:rPr>
          <w:rFonts w:ascii="Garamond" w:hAnsi="Garamond"/>
          <w:sz w:val="26"/>
          <w:szCs w:val="26"/>
        </w:rPr>
        <w:t>634</w:t>
      </w:r>
      <w:r w:rsidRPr="008E5785">
        <w:rPr>
          <w:rFonts w:ascii="Garamond" w:hAnsi="Garamond"/>
          <w:sz w:val="26"/>
          <w:szCs w:val="26"/>
        </w:rPr>
        <w:t xml:space="preserve"> os</w:t>
      </w:r>
      <w:r w:rsidR="00CF7FDF">
        <w:rPr>
          <w:rFonts w:ascii="Garamond" w:hAnsi="Garamond"/>
          <w:sz w:val="26"/>
          <w:szCs w:val="26"/>
        </w:rPr>
        <w:t>oby</w:t>
      </w:r>
      <w:r w:rsidRPr="008E5785">
        <w:rPr>
          <w:rFonts w:ascii="Garamond" w:hAnsi="Garamond"/>
          <w:sz w:val="26"/>
          <w:szCs w:val="26"/>
        </w:rPr>
        <w:t xml:space="preserve">.  </w:t>
      </w:r>
      <w:r w:rsidR="00303327">
        <w:rPr>
          <w:rFonts w:ascii="Garamond" w:hAnsi="Garamond"/>
          <w:sz w:val="26"/>
          <w:szCs w:val="26"/>
        </w:rPr>
        <w:t xml:space="preserve">Na profilu 27grudnia umieszczamy informacje dot. wydarzeń, których organizatorem lub partnerem jest Samorząd Województwa Wielkopolskiego, ale także udostępniamy </w:t>
      </w:r>
      <w:r w:rsidR="00BF7BAB">
        <w:rPr>
          <w:rFonts w:ascii="Garamond" w:hAnsi="Garamond"/>
          <w:sz w:val="26"/>
          <w:szCs w:val="26"/>
        </w:rPr>
        <w:t xml:space="preserve">informacje o </w:t>
      </w:r>
      <w:r w:rsidR="00303327">
        <w:rPr>
          <w:rFonts w:ascii="Garamond" w:hAnsi="Garamond"/>
          <w:sz w:val="26"/>
          <w:szCs w:val="26"/>
        </w:rPr>
        <w:t>wydarzenia</w:t>
      </w:r>
      <w:r w:rsidR="00BF7BAB">
        <w:rPr>
          <w:rFonts w:ascii="Garamond" w:hAnsi="Garamond"/>
          <w:sz w:val="26"/>
          <w:szCs w:val="26"/>
        </w:rPr>
        <w:t>ch organizowanych</w:t>
      </w:r>
      <w:r w:rsidR="00303327">
        <w:rPr>
          <w:rFonts w:ascii="Garamond" w:hAnsi="Garamond"/>
          <w:sz w:val="26"/>
          <w:szCs w:val="26"/>
        </w:rPr>
        <w:t xml:space="preserve"> przez lokalne społeczności.</w:t>
      </w:r>
    </w:p>
    <w:p w:rsidR="00303327" w:rsidRDefault="00F065FE" w:rsidP="00303327">
      <w:pPr>
        <w:jc w:val="both"/>
        <w:rPr>
          <w:rFonts w:ascii="Garamond" w:hAnsi="Garamond"/>
          <w:sz w:val="26"/>
          <w:szCs w:val="26"/>
        </w:rPr>
      </w:pPr>
      <w:r w:rsidRPr="00BA2311">
        <w:rPr>
          <w:rFonts w:ascii="Garamond" w:hAnsi="Garamond"/>
          <w:sz w:val="26"/>
          <w:szCs w:val="26"/>
        </w:rPr>
        <w:t xml:space="preserve">Spot </w:t>
      </w:r>
      <w:r w:rsidR="00303327" w:rsidRPr="00BA2311">
        <w:rPr>
          <w:rFonts w:ascii="Garamond" w:hAnsi="Garamond"/>
          <w:sz w:val="26"/>
          <w:szCs w:val="26"/>
        </w:rPr>
        <w:t>radiowy,</w:t>
      </w:r>
      <w:r w:rsidR="00303327">
        <w:rPr>
          <w:rFonts w:ascii="Garamond" w:hAnsi="Garamond"/>
          <w:sz w:val="26"/>
          <w:szCs w:val="26"/>
        </w:rPr>
        <w:t xml:space="preserve"> zapraszający mieszkańców na obchody</w:t>
      </w:r>
      <w:r w:rsidR="00303327" w:rsidRPr="00CF7FDF">
        <w:rPr>
          <w:rFonts w:ascii="Garamond" w:hAnsi="Garamond"/>
          <w:bCs/>
          <w:sz w:val="26"/>
          <w:szCs w:val="26"/>
        </w:rPr>
        <w:t>,</w:t>
      </w:r>
      <w:r w:rsidR="00303327">
        <w:rPr>
          <w:rFonts w:ascii="Garamond" w:hAnsi="Garamond"/>
          <w:b/>
          <w:bCs/>
          <w:sz w:val="26"/>
          <w:szCs w:val="26"/>
        </w:rPr>
        <w:t xml:space="preserve"> </w:t>
      </w:r>
      <w:r w:rsidR="00303327">
        <w:rPr>
          <w:rFonts w:ascii="Garamond" w:hAnsi="Garamond"/>
          <w:sz w:val="26"/>
          <w:szCs w:val="26"/>
        </w:rPr>
        <w:t> </w:t>
      </w:r>
      <w:r w:rsidR="007623EF">
        <w:rPr>
          <w:rFonts w:ascii="Garamond" w:hAnsi="Garamond"/>
          <w:sz w:val="26"/>
          <w:szCs w:val="26"/>
        </w:rPr>
        <w:t>usłyszymy w Radiu</w:t>
      </w:r>
      <w:r w:rsidR="00303327">
        <w:rPr>
          <w:rFonts w:ascii="Garamond" w:hAnsi="Garamond"/>
          <w:sz w:val="26"/>
          <w:szCs w:val="26"/>
        </w:rPr>
        <w:t xml:space="preserve"> Merkury, </w:t>
      </w:r>
      <w:r w:rsidR="007623EF">
        <w:rPr>
          <w:rFonts w:ascii="Garamond" w:hAnsi="Garamond"/>
          <w:sz w:val="26"/>
          <w:szCs w:val="26"/>
        </w:rPr>
        <w:t>na antenie MC Radia i</w:t>
      </w:r>
      <w:r w:rsidR="00303327">
        <w:rPr>
          <w:rFonts w:ascii="Garamond" w:hAnsi="Garamond"/>
          <w:sz w:val="26"/>
          <w:szCs w:val="26"/>
        </w:rPr>
        <w:t xml:space="preserve"> ESKI Poznań w dniach od </w:t>
      </w:r>
      <w:r w:rsidR="00303327" w:rsidRPr="00BA2311">
        <w:rPr>
          <w:rFonts w:ascii="Garamond" w:hAnsi="Garamond"/>
          <w:sz w:val="26"/>
          <w:szCs w:val="26"/>
        </w:rPr>
        <w:t>1</w:t>
      </w:r>
      <w:r w:rsidR="00CF7FDF" w:rsidRPr="00BA2311">
        <w:rPr>
          <w:rFonts w:ascii="Garamond" w:hAnsi="Garamond"/>
          <w:sz w:val="26"/>
          <w:szCs w:val="26"/>
        </w:rPr>
        <w:t>6 do 27 grudnia 2016.</w:t>
      </w:r>
    </w:p>
    <w:p w:rsidR="003F38B9" w:rsidRDefault="003F38B9" w:rsidP="00F065FE">
      <w:pPr>
        <w:jc w:val="both"/>
        <w:rPr>
          <w:rFonts w:ascii="Garamond" w:hAnsi="Garamond"/>
          <w:sz w:val="26"/>
          <w:szCs w:val="26"/>
        </w:rPr>
      </w:pPr>
      <w:r w:rsidRPr="00BA2311">
        <w:rPr>
          <w:rFonts w:ascii="Garamond" w:hAnsi="Garamond"/>
          <w:sz w:val="26"/>
          <w:szCs w:val="26"/>
        </w:rPr>
        <w:t>O</w:t>
      </w:r>
      <w:r w:rsidR="00F065FE" w:rsidRPr="00BA2311">
        <w:rPr>
          <w:rFonts w:ascii="Garamond" w:hAnsi="Garamond"/>
          <w:sz w:val="26"/>
          <w:szCs w:val="26"/>
        </w:rPr>
        <w:t>d 1</w:t>
      </w:r>
      <w:r w:rsidR="00CF7FDF" w:rsidRPr="00BA2311">
        <w:rPr>
          <w:rFonts w:ascii="Garamond" w:hAnsi="Garamond"/>
          <w:sz w:val="26"/>
          <w:szCs w:val="26"/>
        </w:rPr>
        <w:t>6</w:t>
      </w:r>
      <w:r w:rsidRPr="00BA2311">
        <w:rPr>
          <w:rFonts w:ascii="Garamond" w:hAnsi="Garamond"/>
          <w:sz w:val="26"/>
          <w:szCs w:val="26"/>
        </w:rPr>
        <w:t xml:space="preserve"> </w:t>
      </w:r>
      <w:r w:rsidR="00F065FE" w:rsidRPr="00BA2311">
        <w:rPr>
          <w:rFonts w:ascii="Garamond" w:hAnsi="Garamond"/>
          <w:sz w:val="26"/>
          <w:szCs w:val="26"/>
        </w:rPr>
        <w:t>grudnia</w:t>
      </w:r>
      <w:r w:rsidR="00303327" w:rsidRPr="00BA2311">
        <w:rPr>
          <w:rFonts w:ascii="Garamond" w:hAnsi="Garamond"/>
          <w:sz w:val="26"/>
          <w:szCs w:val="26"/>
        </w:rPr>
        <w:t xml:space="preserve"> </w:t>
      </w:r>
      <w:r w:rsidR="00CF7FDF" w:rsidRPr="00BA2311">
        <w:rPr>
          <w:rFonts w:ascii="Garamond" w:hAnsi="Garamond"/>
          <w:sz w:val="26"/>
          <w:szCs w:val="26"/>
        </w:rPr>
        <w:t>2016</w:t>
      </w:r>
      <w:r w:rsidRPr="00BA2311">
        <w:rPr>
          <w:rFonts w:ascii="Garamond" w:hAnsi="Garamond"/>
          <w:sz w:val="26"/>
          <w:szCs w:val="26"/>
        </w:rPr>
        <w:t xml:space="preserve"> na </w:t>
      </w:r>
      <w:r w:rsidR="00303327" w:rsidRPr="00BA2311">
        <w:rPr>
          <w:rFonts w:ascii="Garamond" w:hAnsi="Garamond"/>
          <w:sz w:val="26"/>
          <w:szCs w:val="26"/>
        </w:rPr>
        <w:t>dziesięciu</w:t>
      </w:r>
      <w:r w:rsidRPr="00BA2311">
        <w:rPr>
          <w:rFonts w:ascii="Garamond" w:hAnsi="Garamond"/>
          <w:sz w:val="26"/>
          <w:szCs w:val="26"/>
        </w:rPr>
        <w:t xml:space="preserve"> </w:t>
      </w:r>
      <w:r w:rsidR="00F065FE" w:rsidRPr="00BA2311">
        <w:rPr>
          <w:rFonts w:ascii="Garamond" w:hAnsi="Garamond"/>
          <w:sz w:val="26"/>
          <w:szCs w:val="26"/>
        </w:rPr>
        <w:t>autobus</w:t>
      </w:r>
      <w:r w:rsidRPr="00BA2311">
        <w:rPr>
          <w:rFonts w:ascii="Garamond" w:hAnsi="Garamond"/>
          <w:sz w:val="26"/>
          <w:szCs w:val="26"/>
        </w:rPr>
        <w:t>ach poznańskiego</w:t>
      </w:r>
      <w:r w:rsidR="00F065FE" w:rsidRPr="00BA2311">
        <w:rPr>
          <w:rFonts w:ascii="Garamond" w:hAnsi="Garamond"/>
          <w:sz w:val="26"/>
          <w:szCs w:val="26"/>
        </w:rPr>
        <w:t xml:space="preserve"> MPK</w:t>
      </w:r>
      <w:r w:rsidRPr="008E5785">
        <w:rPr>
          <w:rFonts w:ascii="Garamond" w:hAnsi="Garamond"/>
          <w:sz w:val="26"/>
          <w:szCs w:val="26"/>
        </w:rPr>
        <w:t xml:space="preserve"> </w:t>
      </w:r>
      <w:r w:rsidR="00BF7BAB">
        <w:rPr>
          <w:rFonts w:ascii="Garamond" w:hAnsi="Garamond"/>
          <w:sz w:val="26"/>
          <w:szCs w:val="26"/>
        </w:rPr>
        <w:t>zobaczymy</w:t>
      </w:r>
      <w:r w:rsidR="00F065FE" w:rsidRPr="008E5785">
        <w:rPr>
          <w:rFonts w:ascii="Garamond" w:hAnsi="Garamond"/>
          <w:sz w:val="26"/>
          <w:szCs w:val="26"/>
        </w:rPr>
        <w:t xml:space="preserve"> reklam</w:t>
      </w:r>
      <w:r w:rsidR="00BF7BAB">
        <w:rPr>
          <w:rFonts w:ascii="Garamond" w:hAnsi="Garamond"/>
          <w:sz w:val="26"/>
          <w:szCs w:val="26"/>
        </w:rPr>
        <w:t>ę</w:t>
      </w:r>
      <w:r w:rsidR="00303327">
        <w:rPr>
          <w:rFonts w:ascii="Garamond" w:hAnsi="Garamond"/>
          <w:sz w:val="26"/>
          <w:szCs w:val="26"/>
        </w:rPr>
        <w:t xml:space="preserve"> obchodów </w:t>
      </w:r>
      <w:r w:rsidR="00F065FE" w:rsidRPr="008E5785">
        <w:rPr>
          <w:rFonts w:ascii="Garamond" w:hAnsi="Garamond"/>
          <w:sz w:val="26"/>
          <w:szCs w:val="26"/>
        </w:rPr>
        <w:t>9</w:t>
      </w:r>
      <w:r w:rsidR="00CF7FDF">
        <w:rPr>
          <w:rFonts w:ascii="Garamond" w:hAnsi="Garamond"/>
          <w:sz w:val="26"/>
          <w:szCs w:val="26"/>
        </w:rPr>
        <w:t>8</w:t>
      </w:r>
      <w:r w:rsidR="00F065FE" w:rsidRPr="008E5785">
        <w:rPr>
          <w:rFonts w:ascii="Garamond" w:hAnsi="Garamond"/>
          <w:sz w:val="26"/>
          <w:szCs w:val="26"/>
        </w:rPr>
        <w:t xml:space="preserve">. </w:t>
      </w:r>
      <w:r w:rsidRPr="008E5785">
        <w:rPr>
          <w:rFonts w:ascii="Garamond" w:hAnsi="Garamond"/>
          <w:sz w:val="26"/>
          <w:szCs w:val="26"/>
        </w:rPr>
        <w:t>ro</w:t>
      </w:r>
      <w:r w:rsidR="00F065FE" w:rsidRPr="008E5785">
        <w:rPr>
          <w:rFonts w:ascii="Garamond" w:hAnsi="Garamond"/>
          <w:sz w:val="26"/>
          <w:szCs w:val="26"/>
        </w:rPr>
        <w:t xml:space="preserve">cznicy wybuchu Powstania Wielkopolskiego. </w:t>
      </w:r>
    </w:p>
    <w:p w:rsidR="00303327" w:rsidRDefault="00303327" w:rsidP="00303327">
      <w:pPr>
        <w:jc w:val="both"/>
        <w:rPr>
          <w:rFonts w:ascii="Garamond" w:hAnsi="Garamond"/>
          <w:sz w:val="26"/>
          <w:szCs w:val="26"/>
        </w:rPr>
      </w:pPr>
      <w:r w:rsidRPr="00BA2311">
        <w:rPr>
          <w:rFonts w:ascii="Garamond" w:hAnsi="Garamond"/>
          <w:sz w:val="26"/>
          <w:szCs w:val="26"/>
        </w:rPr>
        <w:t xml:space="preserve">Od 16 grudnia </w:t>
      </w:r>
      <w:r w:rsidR="00CF7FDF" w:rsidRPr="00BA2311">
        <w:rPr>
          <w:rFonts w:ascii="Garamond" w:hAnsi="Garamond"/>
          <w:sz w:val="26"/>
          <w:szCs w:val="26"/>
        </w:rPr>
        <w:t>2016</w:t>
      </w:r>
      <w:r w:rsidRPr="00BA2311">
        <w:rPr>
          <w:rFonts w:ascii="Garamond" w:hAnsi="Garamond"/>
          <w:sz w:val="26"/>
          <w:szCs w:val="26"/>
        </w:rPr>
        <w:t xml:space="preserve"> w 70 punktach Poznania zabłysną reklamy typu </w:t>
      </w:r>
      <w:proofErr w:type="spellStart"/>
      <w:r w:rsidRPr="00BA2311">
        <w:rPr>
          <w:rFonts w:ascii="Garamond" w:hAnsi="Garamond"/>
          <w:sz w:val="26"/>
          <w:szCs w:val="26"/>
        </w:rPr>
        <w:t>citylight</w:t>
      </w:r>
      <w:proofErr w:type="spellEnd"/>
      <w:r w:rsidR="00424226">
        <w:rPr>
          <w:rFonts w:ascii="Garamond" w:hAnsi="Garamond"/>
          <w:sz w:val="26"/>
          <w:szCs w:val="26"/>
        </w:rPr>
        <w:t xml:space="preserve"> z pełnym programem obchodów.</w:t>
      </w:r>
    </w:p>
    <w:p w:rsidR="00601076" w:rsidRPr="00703247" w:rsidRDefault="00601076" w:rsidP="00601076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noProof/>
          <w:sz w:val="26"/>
          <w:szCs w:val="26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4445</wp:posOffset>
            </wp:positionV>
            <wp:extent cx="2266950" cy="1304925"/>
            <wp:effectExtent l="19050" t="0" r="0" b="0"/>
            <wp:wrapSquare wrapText="bothSides"/>
            <wp:docPr id="10" name="Obraz 9" descr="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00E">
        <w:rPr>
          <w:rFonts w:ascii="Garamond" w:hAnsi="Garamond"/>
          <w:sz w:val="26"/>
          <w:szCs w:val="26"/>
        </w:rPr>
        <w:t>„</w:t>
      </w:r>
      <w:r w:rsidR="00BA59D3">
        <w:rPr>
          <w:rFonts w:ascii="Garamond" w:hAnsi="Garamond"/>
          <w:sz w:val="26"/>
          <w:szCs w:val="26"/>
        </w:rPr>
        <w:t>Gazeta Wyborcza</w:t>
      </w:r>
      <w:r w:rsidR="00BE600E">
        <w:rPr>
          <w:rFonts w:ascii="Garamond" w:hAnsi="Garamond"/>
          <w:sz w:val="26"/>
          <w:szCs w:val="26"/>
        </w:rPr>
        <w:t>”</w:t>
      </w:r>
      <w:r>
        <w:rPr>
          <w:rFonts w:ascii="Garamond" w:hAnsi="Garamond"/>
          <w:sz w:val="26"/>
          <w:szCs w:val="26"/>
        </w:rPr>
        <w:t xml:space="preserve"> we współpracy z Samorządem Województwa Wielkopolskiego organizuje </w:t>
      </w:r>
      <w:r w:rsidRPr="00BA2311">
        <w:rPr>
          <w:rFonts w:ascii="Garamond" w:hAnsi="Garamond"/>
          <w:b/>
          <w:sz w:val="26"/>
          <w:szCs w:val="26"/>
        </w:rPr>
        <w:t>lekcje historii Powstania Wielkopolskiego</w:t>
      </w:r>
      <w:r>
        <w:rPr>
          <w:rFonts w:ascii="Garamond" w:hAnsi="Garamond"/>
          <w:sz w:val="26"/>
          <w:szCs w:val="26"/>
        </w:rPr>
        <w:t xml:space="preserve"> dla uczniów wielkopolskich gimnazjów. Cztery spotkania</w:t>
      </w:r>
      <w:r>
        <w:rPr>
          <w:rFonts w:ascii="Garamond" w:hAnsi="Garamond"/>
          <w:sz w:val="26"/>
          <w:szCs w:val="26"/>
        </w:rPr>
        <w:br/>
        <w:t xml:space="preserve">w Urzędzie Marszałkowskim zaplanowano na </w:t>
      </w:r>
      <w:r w:rsidRPr="00BA2311">
        <w:rPr>
          <w:rFonts w:ascii="Garamond" w:hAnsi="Garamond"/>
          <w:sz w:val="26"/>
          <w:szCs w:val="26"/>
        </w:rPr>
        <w:t>1, 9, 15</w:t>
      </w:r>
      <w:r w:rsidR="001A3F7A" w:rsidRPr="00BA2311">
        <w:rPr>
          <w:rFonts w:ascii="Garamond" w:hAnsi="Garamond"/>
          <w:sz w:val="26"/>
          <w:szCs w:val="26"/>
        </w:rPr>
        <w:t xml:space="preserve"> </w:t>
      </w:r>
      <w:r w:rsidRPr="00BA2311">
        <w:rPr>
          <w:rFonts w:ascii="Garamond" w:hAnsi="Garamond"/>
          <w:sz w:val="26"/>
          <w:szCs w:val="26"/>
        </w:rPr>
        <w:t>i 16 grudnia 2016.</w:t>
      </w:r>
      <w:r>
        <w:rPr>
          <w:rFonts w:ascii="Garamond" w:hAnsi="Garamond"/>
          <w:sz w:val="26"/>
          <w:szCs w:val="26"/>
        </w:rPr>
        <w:t xml:space="preserve"> Lekcje prowadzone są według autorskiego projektu redaktora Piotra Bojarskiego</w:t>
      </w:r>
      <w:r w:rsidR="00BF7BAB">
        <w:rPr>
          <w:rFonts w:ascii="Garamond" w:hAnsi="Garamond"/>
          <w:sz w:val="26"/>
          <w:szCs w:val="26"/>
        </w:rPr>
        <w:t>, historyka i autora książek o tematyce historycznej</w:t>
      </w:r>
      <w:r w:rsidR="00703247">
        <w:rPr>
          <w:rFonts w:ascii="Garamond" w:hAnsi="Garamond"/>
          <w:sz w:val="26"/>
          <w:szCs w:val="26"/>
        </w:rPr>
        <w:t xml:space="preserve">. Wśród poruszanych tematów znajdą się m.in. </w:t>
      </w:r>
      <w:r w:rsidR="00703247" w:rsidRPr="00703247">
        <w:rPr>
          <w:rFonts w:ascii="Garamond" w:hAnsi="Garamond"/>
          <w:sz w:val="26"/>
          <w:szCs w:val="26"/>
        </w:rPr>
        <w:t>sytuacja w Poznaniu i Warszawie 1918 roku, przyczyny wybuchu powstańczego zrywu, na</w:t>
      </w:r>
      <w:r w:rsidR="00BF7BAB">
        <w:rPr>
          <w:rFonts w:ascii="Garamond" w:hAnsi="Garamond"/>
          <w:sz w:val="26"/>
          <w:szCs w:val="26"/>
        </w:rPr>
        <w:t>jważniejsze postaci związane z p</w:t>
      </w:r>
      <w:r w:rsidR="00703247" w:rsidRPr="00703247">
        <w:rPr>
          <w:rFonts w:ascii="Garamond" w:hAnsi="Garamond"/>
          <w:sz w:val="26"/>
          <w:szCs w:val="26"/>
        </w:rPr>
        <w:t>owstaniem oraz kluczowe starcia</w:t>
      </w:r>
      <w:r w:rsidR="004F1FF0">
        <w:rPr>
          <w:rFonts w:ascii="Garamond" w:hAnsi="Garamond"/>
          <w:sz w:val="26"/>
          <w:szCs w:val="26"/>
        </w:rPr>
        <w:t>.</w:t>
      </w:r>
      <w:r w:rsidR="00703247" w:rsidRPr="00703247">
        <w:rPr>
          <w:rFonts w:ascii="Garamond" w:hAnsi="Garamond"/>
          <w:sz w:val="26"/>
          <w:szCs w:val="26"/>
        </w:rPr>
        <w:t xml:space="preserve"> Spotkania </w:t>
      </w:r>
      <w:r w:rsidR="00BF7BAB">
        <w:rPr>
          <w:rFonts w:ascii="Garamond" w:hAnsi="Garamond"/>
          <w:sz w:val="26"/>
          <w:szCs w:val="26"/>
        </w:rPr>
        <w:t>dopełnią</w:t>
      </w:r>
      <w:r w:rsidR="00703247" w:rsidRPr="00703247">
        <w:rPr>
          <w:rFonts w:ascii="Garamond" w:hAnsi="Garamond"/>
          <w:sz w:val="26"/>
          <w:szCs w:val="26"/>
        </w:rPr>
        <w:t xml:space="preserve"> zdjęcia, powstańcze piosenki oraz ciekawostki.</w:t>
      </w:r>
      <w:r w:rsidR="004F1FF0">
        <w:rPr>
          <w:rFonts w:ascii="Garamond" w:hAnsi="Garamond"/>
          <w:sz w:val="26"/>
          <w:szCs w:val="26"/>
        </w:rPr>
        <w:t xml:space="preserve"> </w:t>
      </w:r>
      <w:r w:rsidR="00BF7BAB">
        <w:rPr>
          <w:rFonts w:ascii="Garamond" w:hAnsi="Garamond"/>
          <w:sz w:val="26"/>
          <w:szCs w:val="26"/>
        </w:rPr>
        <w:t>Akcji towarzyszą:</w:t>
      </w:r>
    </w:p>
    <w:p w:rsidR="00601076" w:rsidRPr="00703247" w:rsidRDefault="00601076" w:rsidP="00601076">
      <w:pPr>
        <w:jc w:val="both"/>
        <w:rPr>
          <w:rFonts w:ascii="Garamond" w:hAnsi="Garamond"/>
          <w:sz w:val="26"/>
          <w:szCs w:val="26"/>
        </w:rPr>
      </w:pPr>
      <w:r w:rsidRPr="00703247">
        <w:rPr>
          <w:rFonts w:ascii="Garamond" w:hAnsi="Garamond"/>
          <w:sz w:val="26"/>
          <w:szCs w:val="26"/>
        </w:rPr>
        <w:t xml:space="preserve">- </w:t>
      </w:r>
      <w:r w:rsidR="00BF7BAB" w:rsidRPr="00BA2311">
        <w:rPr>
          <w:rFonts w:ascii="Garamond" w:hAnsi="Garamond"/>
          <w:sz w:val="26"/>
          <w:szCs w:val="26"/>
        </w:rPr>
        <w:t>quiz składający się z pytań dot. przebiegu powstania,</w:t>
      </w:r>
      <w:r w:rsidR="00BF7BAB" w:rsidRPr="00703247">
        <w:rPr>
          <w:rFonts w:ascii="Garamond" w:hAnsi="Garamond"/>
          <w:sz w:val="26"/>
          <w:szCs w:val="26"/>
        </w:rPr>
        <w:t xml:space="preserve"> opublikowan</w:t>
      </w:r>
      <w:r w:rsidR="00BF7BAB">
        <w:rPr>
          <w:rFonts w:ascii="Garamond" w:hAnsi="Garamond"/>
          <w:sz w:val="26"/>
          <w:szCs w:val="26"/>
        </w:rPr>
        <w:t>y</w:t>
      </w:r>
      <w:r w:rsidR="00BF7BAB" w:rsidRPr="00703247">
        <w:rPr>
          <w:rFonts w:ascii="Garamond" w:hAnsi="Garamond"/>
          <w:sz w:val="26"/>
          <w:szCs w:val="26"/>
        </w:rPr>
        <w:t xml:space="preserve"> </w:t>
      </w:r>
      <w:r w:rsidRPr="00BF7BAB">
        <w:rPr>
          <w:rFonts w:ascii="Garamond" w:hAnsi="Garamond"/>
          <w:sz w:val="26"/>
          <w:szCs w:val="26"/>
        </w:rPr>
        <w:t>24.11</w:t>
      </w:r>
      <w:r w:rsidRPr="00703247">
        <w:rPr>
          <w:rFonts w:ascii="Garamond" w:hAnsi="Garamond"/>
          <w:sz w:val="26"/>
          <w:szCs w:val="26"/>
        </w:rPr>
        <w:t xml:space="preserve"> na serwisie poznan.wyborcza.pl;</w:t>
      </w:r>
    </w:p>
    <w:p w:rsidR="00601076" w:rsidRPr="00703247" w:rsidRDefault="00601076" w:rsidP="00601076">
      <w:pPr>
        <w:jc w:val="both"/>
        <w:rPr>
          <w:rFonts w:ascii="Garamond" w:hAnsi="Garamond"/>
          <w:sz w:val="26"/>
          <w:szCs w:val="26"/>
        </w:rPr>
      </w:pPr>
      <w:r w:rsidRPr="00703247">
        <w:rPr>
          <w:rFonts w:ascii="Garamond" w:hAnsi="Garamond"/>
          <w:sz w:val="26"/>
          <w:szCs w:val="26"/>
        </w:rPr>
        <w:t xml:space="preserve">- </w:t>
      </w:r>
      <w:r w:rsidR="00BF7BAB" w:rsidRPr="00BA2311">
        <w:rPr>
          <w:rFonts w:ascii="Garamond" w:hAnsi="Garamond"/>
          <w:b/>
          <w:sz w:val="26"/>
          <w:szCs w:val="26"/>
        </w:rPr>
        <w:t>dodatek specjalny „Powstanie Wielkopolskie”</w:t>
      </w:r>
      <w:r w:rsidR="00BF7BAB" w:rsidRPr="00703247">
        <w:rPr>
          <w:rFonts w:ascii="Garamond" w:hAnsi="Garamond"/>
          <w:sz w:val="26"/>
          <w:szCs w:val="26"/>
        </w:rPr>
        <w:t xml:space="preserve"> ze słowem Marszałka Województwa Wielko</w:t>
      </w:r>
      <w:r w:rsidR="00BF7BAB">
        <w:rPr>
          <w:rFonts w:ascii="Garamond" w:hAnsi="Garamond"/>
          <w:sz w:val="26"/>
          <w:szCs w:val="26"/>
        </w:rPr>
        <w:t xml:space="preserve">polskiego do „Gazety Wyborczej” </w:t>
      </w:r>
      <w:r w:rsidR="00BF7BAB" w:rsidRPr="00703247">
        <w:rPr>
          <w:rFonts w:ascii="Garamond" w:hAnsi="Garamond"/>
          <w:sz w:val="26"/>
          <w:szCs w:val="26"/>
        </w:rPr>
        <w:t>o zasięgu wielkopolskim</w:t>
      </w:r>
      <w:r w:rsidR="00BF7BAB">
        <w:rPr>
          <w:rFonts w:ascii="Garamond" w:hAnsi="Garamond"/>
          <w:sz w:val="26"/>
          <w:szCs w:val="26"/>
        </w:rPr>
        <w:t>, który</w:t>
      </w:r>
      <w:r w:rsidR="00BF7BAB" w:rsidRPr="00703247">
        <w:rPr>
          <w:rFonts w:ascii="Garamond" w:hAnsi="Garamond"/>
          <w:sz w:val="26"/>
          <w:szCs w:val="26"/>
        </w:rPr>
        <w:t xml:space="preserve"> </w:t>
      </w:r>
      <w:r w:rsidR="00BF7BAB">
        <w:rPr>
          <w:rFonts w:ascii="Garamond" w:hAnsi="Garamond"/>
          <w:sz w:val="26"/>
          <w:szCs w:val="26"/>
        </w:rPr>
        <w:t>ukazał się</w:t>
      </w:r>
      <w:r w:rsidR="00BF7BAB" w:rsidRPr="00703247">
        <w:rPr>
          <w:rFonts w:ascii="Garamond" w:hAnsi="Garamond"/>
          <w:sz w:val="26"/>
          <w:szCs w:val="26"/>
        </w:rPr>
        <w:t xml:space="preserve"> </w:t>
      </w:r>
      <w:r w:rsidRPr="00703247">
        <w:rPr>
          <w:rFonts w:ascii="Garamond" w:hAnsi="Garamond"/>
          <w:sz w:val="26"/>
          <w:szCs w:val="26"/>
        </w:rPr>
        <w:t>28.11;</w:t>
      </w:r>
    </w:p>
    <w:p w:rsidR="00303327" w:rsidRPr="00703247" w:rsidRDefault="00601076" w:rsidP="00F065FE">
      <w:pPr>
        <w:jc w:val="both"/>
        <w:rPr>
          <w:rFonts w:ascii="Garamond" w:hAnsi="Garamond"/>
          <w:sz w:val="26"/>
          <w:szCs w:val="26"/>
        </w:rPr>
      </w:pPr>
      <w:r w:rsidRPr="00703247">
        <w:rPr>
          <w:rFonts w:ascii="Garamond" w:hAnsi="Garamond"/>
          <w:sz w:val="26"/>
          <w:szCs w:val="26"/>
        </w:rPr>
        <w:lastRenderedPageBreak/>
        <w:t xml:space="preserve">- </w:t>
      </w:r>
      <w:r w:rsidR="00BF7BAB" w:rsidRPr="00BA2311">
        <w:rPr>
          <w:rFonts w:ascii="Garamond" w:hAnsi="Garamond"/>
          <w:sz w:val="26"/>
          <w:szCs w:val="26"/>
        </w:rPr>
        <w:t>reportaż multimedialny</w:t>
      </w:r>
      <w:r w:rsidR="00BF7BAB" w:rsidRPr="00703247">
        <w:rPr>
          <w:rFonts w:ascii="Garamond" w:hAnsi="Garamond"/>
          <w:sz w:val="26"/>
          <w:szCs w:val="26"/>
        </w:rPr>
        <w:t xml:space="preserve"> na stronie poznan.wyborcza.pl ze słowem </w:t>
      </w:r>
      <w:r w:rsidR="007623EF">
        <w:rPr>
          <w:rFonts w:ascii="Garamond" w:hAnsi="Garamond"/>
          <w:sz w:val="26"/>
          <w:szCs w:val="26"/>
        </w:rPr>
        <w:t>gospodarza centralnych uroczystości 98. rocznicy wybuchu Powstania Wielkopolskiego</w:t>
      </w:r>
      <w:r w:rsidR="00BF7BAB">
        <w:rPr>
          <w:rFonts w:ascii="Garamond" w:hAnsi="Garamond"/>
          <w:sz w:val="26"/>
          <w:szCs w:val="26"/>
        </w:rPr>
        <w:t xml:space="preserve">, </w:t>
      </w:r>
      <w:r w:rsidR="00BF7BAB" w:rsidRPr="00703247">
        <w:rPr>
          <w:rFonts w:ascii="Garamond" w:hAnsi="Garamond"/>
          <w:sz w:val="26"/>
          <w:szCs w:val="26"/>
        </w:rPr>
        <w:t>bogaty w zdjęcia i opisy przebiegu Powstania</w:t>
      </w:r>
      <w:r w:rsidR="00BF7BAB">
        <w:rPr>
          <w:rFonts w:ascii="Garamond" w:hAnsi="Garamond"/>
          <w:sz w:val="26"/>
          <w:szCs w:val="26"/>
        </w:rPr>
        <w:t>, który</w:t>
      </w:r>
      <w:r w:rsidR="00BF7BAB" w:rsidRPr="00703247">
        <w:rPr>
          <w:rFonts w:ascii="Garamond" w:hAnsi="Garamond"/>
          <w:sz w:val="26"/>
          <w:szCs w:val="26"/>
        </w:rPr>
        <w:t xml:space="preserve"> </w:t>
      </w:r>
      <w:r w:rsidR="00BF7BAB">
        <w:rPr>
          <w:rFonts w:ascii="Garamond" w:hAnsi="Garamond"/>
          <w:sz w:val="26"/>
          <w:szCs w:val="26"/>
        </w:rPr>
        <w:t xml:space="preserve">pojawi się </w:t>
      </w:r>
      <w:r w:rsidRPr="00703247">
        <w:rPr>
          <w:rFonts w:ascii="Garamond" w:hAnsi="Garamond"/>
          <w:sz w:val="26"/>
          <w:szCs w:val="26"/>
        </w:rPr>
        <w:t>19.12</w:t>
      </w:r>
      <w:r w:rsidR="00703247">
        <w:rPr>
          <w:rFonts w:ascii="Garamond" w:hAnsi="Garamond"/>
          <w:sz w:val="26"/>
          <w:szCs w:val="26"/>
        </w:rPr>
        <w:t>.</w:t>
      </w:r>
    </w:p>
    <w:p w:rsidR="00601076" w:rsidRDefault="00601076" w:rsidP="00F065FE">
      <w:pPr>
        <w:jc w:val="both"/>
        <w:rPr>
          <w:rFonts w:ascii="Garamond" w:hAnsi="Garamond"/>
          <w:sz w:val="26"/>
          <w:szCs w:val="26"/>
        </w:rPr>
      </w:pPr>
    </w:p>
    <w:p w:rsidR="003F38B9" w:rsidRPr="00D73A82" w:rsidRDefault="0074032C" w:rsidP="00F065F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noProof/>
          <w:sz w:val="26"/>
          <w:szCs w:val="2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62230</wp:posOffset>
            </wp:positionV>
            <wp:extent cx="2366645" cy="1680845"/>
            <wp:effectExtent l="19050" t="0" r="0" b="0"/>
            <wp:wrapSquare wrapText="bothSides"/>
            <wp:docPr id="4" name="Obraz 3" descr="kartka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ka 2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FDF">
        <w:rPr>
          <w:rFonts w:ascii="Garamond" w:hAnsi="Garamond"/>
          <w:sz w:val="26"/>
          <w:szCs w:val="26"/>
        </w:rPr>
        <w:t>29 grudnia 2016</w:t>
      </w:r>
      <w:r w:rsidR="00463CB9">
        <w:rPr>
          <w:rFonts w:ascii="Garamond" w:hAnsi="Garamond"/>
          <w:sz w:val="26"/>
          <w:szCs w:val="26"/>
        </w:rPr>
        <w:t xml:space="preserve"> Wielkopolanie </w:t>
      </w:r>
      <w:r w:rsidR="00CF7FDF">
        <w:rPr>
          <w:rFonts w:ascii="Garamond" w:hAnsi="Garamond"/>
          <w:sz w:val="26"/>
          <w:szCs w:val="26"/>
        </w:rPr>
        <w:t xml:space="preserve">kolejny już raz </w:t>
      </w:r>
      <w:r w:rsidR="00463CB9">
        <w:rPr>
          <w:rFonts w:ascii="Garamond" w:hAnsi="Garamond"/>
          <w:sz w:val="26"/>
          <w:szCs w:val="26"/>
        </w:rPr>
        <w:t xml:space="preserve">znajdą specjalny prezent w </w:t>
      </w:r>
      <w:r w:rsidR="00BE600E">
        <w:rPr>
          <w:rFonts w:ascii="Garamond" w:hAnsi="Garamond"/>
          <w:sz w:val="26"/>
          <w:szCs w:val="26"/>
        </w:rPr>
        <w:t>„</w:t>
      </w:r>
      <w:r w:rsidR="00463CB9" w:rsidRPr="00F95B74">
        <w:rPr>
          <w:rFonts w:ascii="Garamond" w:hAnsi="Garamond"/>
          <w:sz w:val="26"/>
          <w:szCs w:val="26"/>
        </w:rPr>
        <w:t>Głosi</w:t>
      </w:r>
      <w:r w:rsidR="00D73A82" w:rsidRPr="00F95B74">
        <w:rPr>
          <w:rFonts w:ascii="Garamond" w:hAnsi="Garamond"/>
          <w:sz w:val="26"/>
          <w:szCs w:val="26"/>
        </w:rPr>
        <w:t>e Wielkopolskim</w:t>
      </w:r>
      <w:r w:rsidR="00BE600E">
        <w:rPr>
          <w:rFonts w:ascii="Garamond" w:hAnsi="Garamond"/>
          <w:sz w:val="26"/>
          <w:szCs w:val="26"/>
        </w:rPr>
        <w:t>”</w:t>
      </w:r>
      <w:r w:rsidR="00463CB9" w:rsidRPr="00F95B74">
        <w:rPr>
          <w:rFonts w:ascii="Garamond" w:hAnsi="Garamond"/>
          <w:sz w:val="26"/>
          <w:szCs w:val="26"/>
        </w:rPr>
        <w:t>.</w:t>
      </w:r>
      <w:r w:rsidR="00463CB9">
        <w:rPr>
          <w:rFonts w:ascii="Garamond" w:hAnsi="Garamond"/>
          <w:sz w:val="26"/>
          <w:szCs w:val="26"/>
        </w:rPr>
        <w:t xml:space="preserve"> W ramach akcji </w:t>
      </w:r>
      <w:r w:rsidR="004F1FF0">
        <w:rPr>
          <w:rFonts w:ascii="Garamond" w:hAnsi="Garamond"/>
          <w:b/>
          <w:sz w:val="26"/>
          <w:szCs w:val="26"/>
        </w:rPr>
        <w:t>„C</w:t>
      </w:r>
      <w:r w:rsidR="00D77F08">
        <w:rPr>
          <w:rFonts w:ascii="Garamond" w:hAnsi="Garamond"/>
          <w:b/>
          <w:sz w:val="26"/>
          <w:szCs w:val="26"/>
        </w:rPr>
        <w:t>hwalimy się P</w:t>
      </w:r>
      <w:r w:rsidR="00463CB9" w:rsidRPr="00463CB9">
        <w:rPr>
          <w:rFonts w:ascii="Garamond" w:hAnsi="Garamond"/>
          <w:b/>
          <w:sz w:val="26"/>
          <w:szCs w:val="26"/>
        </w:rPr>
        <w:t>owstaniem”</w:t>
      </w:r>
      <w:r w:rsidR="00D73A82">
        <w:rPr>
          <w:rFonts w:ascii="Garamond" w:hAnsi="Garamond"/>
          <w:sz w:val="26"/>
          <w:szCs w:val="26"/>
        </w:rPr>
        <w:t xml:space="preserve"> </w:t>
      </w:r>
      <w:r w:rsidR="00CF7FDF">
        <w:rPr>
          <w:rFonts w:ascii="Garamond" w:hAnsi="Garamond"/>
          <w:sz w:val="26"/>
          <w:szCs w:val="26"/>
        </w:rPr>
        <w:t>29</w:t>
      </w:r>
      <w:r w:rsidR="00463CB9">
        <w:rPr>
          <w:rFonts w:ascii="Garamond" w:hAnsi="Garamond"/>
          <w:sz w:val="26"/>
          <w:szCs w:val="26"/>
        </w:rPr>
        <w:t xml:space="preserve"> grudnia do dziennika zos</w:t>
      </w:r>
      <w:r w:rsidR="00CF7FDF">
        <w:rPr>
          <w:rFonts w:ascii="Garamond" w:hAnsi="Garamond"/>
          <w:sz w:val="26"/>
          <w:szCs w:val="26"/>
        </w:rPr>
        <w:t xml:space="preserve">tanie dołączona karta pocztowa z </w:t>
      </w:r>
      <w:r w:rsidR="00463CB9">
        <w:rPr>
          <w:rFonts w:ascii="Garamond" w:hAnsi="Garamond"/>
          <w:sz w:val="26"/>
          <w:szCs w:val="26"/>
        </w:rPr>
        <w:t>treści</w:t>
      </w:r>
      <w:r w:rsidR="00CF7FDF">
        <w:rPr>
          <w:rFonts w:ascii="Garamond" w:hAnsi="Garamond"/>
          <w:sz w:val="26"/>
          <w:szCs w:val="26"/>
        </w:rPr>
        <w:t>ą</w:t>
      </w:r>
      <w:r w:rsidR="00463CB9">
        <w:rPr>
          <w:rFonts w:ascii="Garamond" w:hAnsi="Garamond"/>
          <w:sz w:val="26"/>
          <w:szCs w:val="26"/>
        </w:rPr>
        <w:t xml:space="preserve"> przybliżając</w:t>
      </w:r>
      <w:r w:rsidR="00CF7FDF">
        <w:rPr>
          <w:rFonts w:ascii="Garamond" w:hAnsi="Garamond"/>
          <w:sz w:val="26"/>
          <w:szCs w:val="26"/>
        </w:rPr>
        <w:t>ą</w:t>
      </w:r>
      <w:r w:rsidR="00463CB9">
        <w:rPr>
          <w:rFonts w:ascii="Garamond" w:hAnsi="Garamond"/>
          <w:sz w:val="26"/>
          <w:szCs w:val="26"/>
        </w:rPr>
        <w:t xml:space="preserve"> ideę i </w:t>
      </w:r>
      <w:r w:rsidR="00CF7FDF">
        <w:rPr>
          <w:rFonts w:ascii="Garamond" w:hAnsi="Garamond"/>
          <w:sz w:val="26"/>
          <w:szCs w:val="26"/>
        </w:rPr>
        <w:t>genezę</w:t>
      </w:r>
      <w:r w:rsidR="00463CB9">
        <w:rPr>
          <w:rFonts w:ascii="Garamond" w:hAnsi="Garamond"/>
          <w:sz w:val="26"/>
          <w:szCs w:val="26"/>
        </w:rPr>
        <w:t xml:space="preserve"> Powstania Wielkopolskiego, w języku polskim i angielskim. </w:t>
      </w:r>
      <w:r w:rsidR="00CF7FDF">
        <w:rPr>
          <w:rFonts w:ascii="Garamond" w:hAnsi="Garamond"/>
          <w:sz w:val="26"/>
          <w:szCs w:val="26"/>
        </w:rPr>
        <w:t>Także od 29</w:t>
      </w:r>
      <w:r w:rsidR="00463CB9">
        <w:rPr>
          <w:rFonts w:ascii="Garamond" w:hAnsi="Garamond"/>
          <w:sz w:val="26"/>
          <w:szCs w:val="26"/>
        </w:rPr>
        <w:t xml:space="preserve"> grudnia</w:t>
      </w:r>
      <w:r w:rsidR="00CF7FDF">
        <w:rPr>
          <w:rFonts w:ascii="Garamond" w:hAnsi="Garamond"/>
          <w:sz w:val="26"/>
          <w:szCs w:val="26"/>
        </w:rPr>
        <w:t xml:space="preserve"> aż do połowy lutego 2017</w:t>
      </w:r>
      <w:r w:rsidR="00463CB9">
        <w:rPr>
          <w:rFonts w:ascii="Garamond" w:hAnsi="Garamond"/>
          <w:sz w:val="26"/>
          <w:szCs w:val="26"/>
        </w:rPr>
        <w:t xml:space="preserve"> na stronie internetowej „Głosu Wielkopolskiego” znajdą Państwo elektroniczną papeterię powstańczą do bezpłatnego pobrania.</w:t>
      </w:r>
      <w:r w:rsidR="00CF7FDF">
        <w:rPr>
          <w:rFonts w:ascii="Garamond" w:hAnsi="Garamond"/>
          <w:sz w:val="26"/>
          <w:szCs w:val="26"/>
        </w:rPr>
        <w:t xml:space="preserve"> Do u</w:t>
      </w:r>
      <w:r w:rsidR="004F1FF0">
        <w:rPr>
          <w:rFonts w:ascii="Garamond" w:hAnsi="Garamond"/>
          <w:sz w:val="26"/>
          <w:szCs w:val="26"/>
        </w:rPr>
        <w:t>działu w tegorocznej odsłonie „C</w:t>
      </w:r>
      <w:r w:rsidR="00F95B74">
        <w:rPr>
          <w:rFonts w:ascii="Garamond" w:hAnsi="Garamond"/>
          <w:sz w:val="26"/>
          <w:szCs w:val="26"/>
        </w:rPr>
        <w:t>hwalimy się P</w:t>
      </w:r>
      <w:r w:rsidR="00CF7FDF">
        <w:rPr>
          <w:rFonts w:ascii="Garamond" w:hAnsi="Garamond"/>
          <w:sz w:val="26"/>
          <w:szCs w:val="26"/>
        </w:rPr>
        <w:t>owstaniem” zachęcać będą znane postaci z Wielkopolski.</w:t>
      </w:r>
      <w:r w:rsidR="00463CB9">
        <w:rPr>
          <w:rFonts w:ascii="Garamond" w:hAnsi="Garamond"/>
          <w:sz w:val="26"/>
          <w:szCs w:val="26"/>
        </w:rPr>
        <w:t xml:space="preserve"> Partnerem akcji jest Samorząd Województwa Wielkopolskiego.</w:t>
      </w:r>
      <w:r w:rsidR="00CF7FDF">
        <w:rPr>
          <w:rFonts w:ascii="Garamond" w:hAnsi="Garamond"/>
          <w:sz w:val="26"/>
          <w:szCs w:val="26"/>
        </w:rPr>
        <w:t xml:space="preserve"> Pierwsza</w:t>
      </w:r>
      <w:r w:rsidR="00F95B74">
        <w:rPr>
          <w:rFonts w:ascii="Garamond" w:hAnsi="Garamond"/>
          <w:sz w:val="26"/>
          <w:szCs w:val="26"/>
        </w:rPr>
        <w:t xml:space="preserve"> - </w:t>
      </w:r>
      <w:r w:rsidR="00CF7FDF">
        <w:rPr>
          <w:rFonts w:ascii="Garamond" w:hAnsi="Garamond"/>
          <w:sz w:val="26"/>
          <w:szCs w:val="26"/>
        </w:rPr>
        <w:t xml:space="preserve"> ubiegłoroczna edycja</w:t>
      </w:r>
      <w:r w:rsidR="00F95B74">
        <w:rPr>
          <w:rFonts w:ascii="Garamond" w:hAnsi="Garamond"/>
          <w:sz w:val="26"/>
          <w:szCs w:val="26"/>
        </w:rPr>
        <w:t xml:space="preserve"> -</w:t>
      </w:r>
      <w:r w:rsidR="00CF7FDF">
        <w:rPr>
          <w:rFonts w:ascii="Garamond" w:hAnsi="Garamond"/>
          <w:sz w:val="26"/>
          <w:szCs w:val="26"/>
        </w:rPr>
        <w:t xml:space="preserve"> zost</w:t>
      </w:r>
      <w:r w:rsidR="00F95B74">
        <w:rPr>
          <w:rFonts w:ascii="Garamond" w:hAnsi="Garamond"/>
          <w:sz w:val="26"/>
          <w:szCs w:val="26"/>
        </w:rPr>
        <w:t>ała doceniona tytułem Wydarzenie</w:t>
      </w:r>
      <w:r w:rsidR="00CF7FDF">
        <w:rPr>
          <w:rFonts w:ascii="Garamond" w:hAnsi="Garamond"/>
          <w:sz w:val="26"/>
          <w:szCs w:val="26"/>
        </w:rPr>
        <w:t xml:space="preserve"> Historyczne</w:t>
      </w:r>
      <w:r w:rsidR="00F95B74">
        <w:rPr>
          <w:rFonts w:ascii="Garamond" w:hAnsi="Garamond"/>
          <w:sz w:val="26"/>
          <w:szCs w:val="26"/>
        </w:rPr>
        <w:t xml:space="preserve"> Roku 2015, w ramach organizowanego przez Muzeum Historii Polski wraz z portalem historia.org.pl plebiscytu.</w:t>
      </w:r>
    </w:p>
    <w:p w:rsidR="00463CB9" w:rsidRDefault="00463CB9" w:rsidP="00463CB9">
      <w:pPr>
        <w:autoSpaceDE w:val="0"/>
        <w:autoSpaceDN w:val="0"/>
        <w:adjustRightInd w:val="0"/>
        <w:spacing w:after="0" w:line="240" w:lineRule="auto"/>
        <w:rPr>
          <w:rFonts w:ascii="Garamond" w:hAnsi="Garamond"/>
          <w:sz w:val="26"/>
          <w:szCs w:val="26"/>
          <w:lang w:eastAsia="pl-PL"/>
        </w:rPr>
      </w:pPr>
    </w:p>
    <w:p w:rsidR="00764AF2" w:rsidRPr="008E5785" w:rsidRDefault="00F065FE" w:rsidP="00F065FE">
      <w:pPr>
        <w:jc w:val="both"/>
        <w:rPr>
          <w:rFonts w:ascii="Garamond" w:hAnsi="Garamond"/>
          <w:sz w:val="26"/>
          <w:szCs w:val="26"/>
        </w:rPr>
      </w:pPr>
      <w:r w:rsidRPr="008E5785">
        <w:rPr>
          <w:rFonts w:ascii="Garamond" w:hAnsi="Garamond"/>
          <w:sz w:val="26"/>
          <w:szCs w:val="26"/>
        </w:rPr>
        <w:t>Apel</w:t>
      </w:r>
      <w:r w:rsidR="008E1524" w:rsidRPr="008E5785">
        <w:rPr>
          <w:rFonts w:ascii="Garamond" w:hAnsi="Garamond"/>
          <w:sz w:val="26"/>
          <w:szCs w:val="26"/>
        </w:rPr>
        <w:t xml:space="preserve">e poświęcone obchodom zostaną zamieszczone </w:t>
      </w:r>
      <w:r w:rsidR="00764AF2" w:rsidRPr="008E5785">
        <w:rPr>
          <w:rFonts w:ascii="Garamond" w:hAnsi="Garamond"/>
          <w:sz w:val="26"/>
          <w:szCs w:val="26"/>
        </w:rPr>
        <w:t xml:space="preserve">w </w:t>
      </w:r>
      <w:r w:rsidR="00BE600E">
        <w:rPr>
          <w:rFonts w:ascii="Garamond" w:hAnsi="Garamond"/>
          <w:sz w:val="26"/>
          <w:szCs w:val="26"/>
        </w:rPr>
        <w:t>„</w:t>
      </w:r>
      <w:r w:rsidR="00764AF2" w:rsidRPr="00F95B74">
        <w:rPr>
          <w:rFonts w:ascii="Garamond" w:hAnsi="Garamond"/>
          <w:sz w:val="26"/>
          <w:szCs w:val="26"/>
        </w:rPr>
        <w:t>Głosie Wielkopolskim</w:t>
      </w:r>
      <w:r w:rsidR="00BE600E">
        <w:rPr>
          <w:rFonts w:ascii="Garamond" w:hAnsi="Garamond"/>
          <w:sz w:val="26"/>
          <w:szCs w:val="26"/>
        </w:rPr>
        <w:t>”</w:t>
      </w:r>
      <w:r w:rsidR="00601076">
        <w:rPr>
          <w:rFonts w:ascii="Garamond" w:hAnsi="Garamond"/>
          <w:b/>
          <w:sz w:val="26"/>
          <w:szCs w:val="26"/>
        </w:rPr>
        <w:br/>
      </w:r>
      <w:r w:rsidR="00601076" w:rsidRPr="00F95B74">
        <w:rPr>
          <w:rFonts w:ascii="Garamond" w:hAnsi="Garamond"/>
          <w:sz w:val="26"/>
          <w:szCs w:val="26"/>
        </w:rPr>
        <w:t>(22 grudnia)</w:t>
      </w:r>
      <w:r w:rsidR="00E72F05">
        <w:rPr>
          <w:rFonts w:ascii="Garamond" w:hAnsi="Garamond"/>
          <w:sz w:val="26"/>
          <w:szCs w:val="26"/>
        </w:rPr>
        <w:t xml:space="preserve"> oraz poznańskim i stołecznym wydaniu </w:t>
      </w:r>
      <w:r w:rsidR="00BE600E">
        <w:rPr>
          <w:rFonts w:ascii="Garamond" w:hAnsi="Garamond"/>
          <w:sz w:val="26"/>
          <w:szCs w:val="26"/>
        </w:rPr>
        <w:t>„</w:t>
      </w:r>
      <w:r w:rsidR="00D73A82" w:rsidRPr="00F95B74">
        <w:rPr>
          <w:rFonts w:ascii="Garamond" w:hAnsi="Garamond"/>
          <w:sz w:val="26"/>
          <w:szCs w:val="26"/>
        </w:rPr>
        <w:t>Gazety Wyborczej</w:t>
      </w:r>
      <w:r w:rsidR="00BE600E">
        <w:rPr>
          <w:rFonts w:ascii="Garamond" w:hAnsi="Garamond"/>
          <w:sz w:val="26"/>
          <w:szCs w:val="26"/>
        </w:rPr>
        <w:t>”</w:t>
      </w:r>
      <w:r w:rsidR="00601076" w:rsidRPr="00F95B74">
        <w:rPr>
          <w:rFonts w:ascii="Garamond" w:hAnsi="Garamond"/>
          <w:sz w:val="26"/>
          <w:szCs w:val="26"/>
        </w:rPr>
        <w:t xml:space="preserve"> (23 grudnia)</w:t>
      </w:r>
      <w:r w:rsidR="00E72F05" w:rsidRPr="00F95B74">
        <w:rPr>
          <w:rFonts w:ascii="Garamond" w:hAnsi="Garamond"/>
          <w:sz w:val="26"/>
          <w:szCs w:val="26"/>
        </w:rPr>
        <w:t>.</w:t>
      </w:r>
    </w:p>
    <w:p w:rsidR="00E72F05" w:rsidRPr="00E72F05" w:rsidRDefault="00E72F05" w:rsidP="00764AF2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020531" w:rsidRDefault="00020531" w:rsidP="00764AF2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020531" w:rsidRDefault="00020531" w:rsidP="00764AF2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3444B2" w:rsidRPr="008E5785" w:rsidRDefault="00DB2CCA" w:rsidP="00764AF2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noProof/>
          <w:sz w:val="26"/>
          <w:szCs w:val="26"/>
          <w:lang w:eastAsia="pl-PL"/>
        </w:rPr>
        <w:drawing>
          <wp:anchor distT="0" distB="0" distL="114300" distR="114300" simplePos="0" relativeHeight="251666432" behindDoc="0" locked="0" layoutInCell="1" allowOverlap="1" wp14:anchorId="505A3338" wp14:editId="2F6BCC61">
            <wp:simplePos x="0" y="0"/>
            <wp:positionH relativeFrom="column">
              <wp:posOffset>-47625</wp:posOffset>
            </wp:positionH>
            <wp:positionV relativeFrom="paragraph">
              <wp:posOffset>-104775</wp:posOffset>
            </wp:positionV>
            <wp:extent cx="1337945" cy="1880870"/>
            <wp:effectExtent l="19050" t="0" r="0" b="0"/>
            <wp:wrapSquare wrapText="bothSides"/>
            <wp:docPr id="9" name="Obraz 7" descr="UMWW ulotka A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WW ulotka A5a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201" w:rsidRPr="008E5785">
        <w:rPr>
          <w:rFonts w:ascii="Garamond" w:hAnsi="Garamond"/>
          <w:sz w:val="26"/>
          <w:szCs w:val="26"/>
        </w:rPr>
        <w:t xml:space="preserve">Stale </w:t>
      </w:r>
      <w:r w:rsidR="007623EF">
        <w:rPr>
          <w:rFonts w:ascii="Garamond" w:hAnsi="Garamond"/>
          <w:sz w:val="26"/>
          <w:szCs w:val="26"/>
        </w:rPr>
        <w:t>udoskonalana</w:t>
      </w:r>
      <w:r w:rsidR="00011201" w:rsidRPr="008E5785">
        <w:rPr>
          <w:rFonts w:ascii="Garamond" w:hAnsi="Garamond"/>
          <w:sz w:val="26"/>
          <w:szCs w:val="26"/>
        </w:rPr>
        <w:t xml:space="preserve"> jest działająca o</w:t>
      </w:r>
      <w:r w:rsidR="003444B2" w:rsidRPr="008E5785">
        <w:rPr>
          <w:rFonts w:ascii="Garamond" w:hAnsi="Garamond"/>
          <w:sz w:val="26"/>
          <w:szCs w:val="26"/>
        </w:rPr>
        <w:t xml:space="preserve">d </w:t>
      </w:r>
      <w:r w:rsidR="00601076">
        <w:rPr>
          <w:rFonts w:ascii="Garamond" w:hAnsi="Garamond"/>
          <w:sz w:val="26"/>
          <w:szCs w:val="26"/>
        </w:rPr>
        <w:t>kilku</w:t>
      </w:r>
      <w:r w:rsidR="00E72F05">
        <w:rPr>
          <w:rFonts w:ascii="Garamond" w:hAnsi="Garamond"/>
          <w:sz w:val="26"/>
          <w:szCs w:val="26"/>
        </w:rPr>
        <w:t xml:space="preserve"> lat</w:t>
      </w:r>
      <w:r w:rsidR="003444B2" w:rsidRPr="008E5785">
        <w:rPr>
          <w:rFonts w:ascii="Garamond" w:hAnsi="Garamond"/>
          <w:sz w:val="26"/>
          <w:szCs w:val="26"/>
        </w:rPr>
        <w:t xml:space="preserve"> aplikacja </w:t>
      </w:r>
      <w:r w:rsidR="00F065FE" w:rsidRPr="00BA2311">
        <w:rPr>
          <w:rFonts w:ascii="Garamond" w:hAnsi="Garamond"/>
          <w:b/>
          <w:sz w:val="26"/>
          <w:szCs w:val="26"/>
        </w:rPr>
        <w:t xml:space="preserve">Powstanie Wielkopolskie 1918/1919 w </w:t>
      </w:r>
      <w:proofErr w:type="spellStart"/>
      <w:r w:rsidR="00024307" w:rsidRPr="00BA2311">
        <w:rPr>
          <w:rFonts w:ascii="Garamond" w:hAnsi="Garamond"/>
          <w:b/>
          <w:sz w:val="26"/>
          <w:szCs w:val="26"/>
        </w:rPr>
        <w:t>smartfonie</w:t>
      </w:r>
      <w:proofErr w:type="spellEnd"/>
      <w:r w:rsidR="00024307">
        <w:rPr>
          <w:rFonts w:ascii="Garamond" w:hAnsi="Garamond"/>
          <w:sz w:val="26"/>
          <w:szCs w:val="26"/>
        </w:rPr>
        <w:t>,</w:t>
      </w:r>
      <w:r w:rsidR="003444B2" w:rsidRPr="008E5785">
        <w:rPr>
          <w:rFonts w:ascii="Garamond" w:hAnsi="Garamond"/>
          <w:sz w:val="26"/>
          <w:szCs w:val="26"/>
        </w:rPr>
        <w:t xml:space="preserve"> c</w:t>
      </w:r>
      <w:r w:rsidR="00F065FE" w:rsidRPr="008E5785">
        <w:rPr>
          <w:rFonts w:ascii="Garamond" w:hAnsi="Garamond"/>
          <w:sz w:val="26"/>
          <w:szCs w:val="26"/>
        </w:rPr>
        <w:t>zyli mobilny przewodnik po miejscach upamiętniających powstańczy zryw</w:t>
      </w:r>
      <w:r w:rsidR="003444B2" w:rsidRPr="008E5785">
        <w:rPr>
          <w:rFonts w:ascii="Garamond" w:hAnsi="Garamond"/>
          <w:sz w:val="26"/>
          <w:szCs w:val="26"/>
        </w:rPr>
        <w:t xml:space="preserve">. </w:t>
      </w:r>
      <w:r w:rsidR="003444B2" w:rsidRPr="00F95B74">
        <w:rPr>
          <w:rFonts w:ascii="Garamond" w:hAnsi="Garamond"/>
          <w:sz w:val="26"/>
          <w:szCs w:val="26"/>
        </w:rPr>
        <w:t>A</w:t>
      </w:r>
      <w:r w:rsidR="00F065FE" w:rsidRPr="00F95B74">
        <w:rPr>
          <w:rFonts w:ascii="Garamond" w:hAnsi="Garamond"/>
          <w:sz w:val="26"/>
          <w:szCs w:val="26"/>
        </w:rPr>
        <w:t>plikacja 27grudnia</w:t>
      </w:r>
      <w:r w:rsidR="00F95B74">
        <w:rPr>
          <w:rFonts w:ascii="Garamond" w:hAnsi="Garamond"/>
          <w:sz w:val="26"/>
          <w:szCs w:val="26"/>
        </w:rPr>
        <w:t xml:space="preserve"> </w:t>
      </w:r>
      <w:r w:rsidR="00F065FE" w:rsidRPr="008E5785">
        <w:rPr>
          <w:rFonts w:ascii="Garamond" w:hAnsi="Garamond"/>
          <w:sz w:val="26"/>
          <w:szCs w:val="26"/>
        </w:rPr>
        <w:t xml:space="preserve">stanowi jeden z elementów projektu </w:t>
      </w:r>
      <w:proofErr w:type="spellStart"/>
      <w:r w:rsidR="00F065FE" w:rsidRPr="008E5785">
        <w:rPr>
          <w:rFonts w:ascii="Garamond" w:hAnsi="Garamond"/>
          <w:sz w:val="26"/>
          <w:szCs w:val="26"/>
        </w:rPr>
        <w:t>GPSWielkopolska</w:t>
      </w:r>
      <w:proofErr w:type="spellEnd"/>
      <w:r w:rsidR="00F95B74">
        <w:rPr>
          <w:rFonts w:ascii="Garamond" w:hAnsi="Garamond"/>
          <w:sz w:val="26"/>
          <w:szCs w:val="26"/>
        </w:rPr>
        <w:t>,</w:t>
      </w:r>
      <w:r w:rsidR="00F065FE" w:rsidRPr="008E5785">
        <w:rPr>
          <w:rFonts w:ascii="Garamond" w:hAnsi="Garamond"/>
          <w:sz w:val="26"/>
          <w:szCs w:val="26"/>
        </w:rPr>
        <w:t xml:space="preserve"> realizowanego przez Samorząd Województwa Wielkopolskiego od 2007 roku. </w:t>
      </w:r>
    </w:p>
    <w:p w:rsidR="0000085F" w:rsidRPr="00F95B74" w:rsidRDefault="00011201" w:rsidP="00F95B74">
      <w:pPr>
        <w:spacing w:after="0" w:line="240" w:lineRule="auto"/>
        <w:jc w:val="both"/>
        <w:rPr>
          <w:rFonts w:ascii="Garamond" w:hAnsi="Garamond"/>
          <w:b/>
          <w:sz w:val="26"/>
          <w:szCs w:val="26"/>
        </w:rPr>
      </w:pPr>
      <w:r w:rsidRPr="008E5785">
        <w:rPr>
          <w:rFonts w:ascii="Garamond" w:hAnsi="Garamond"/>
          <w:sz w:val="26"/>
          <w:szCs w:val="26"/>
        </w:rPr>
        <w:t>A</w:t>
      </w:r>
      <w:r w:rsidR="003444B2" w:rsidRPr="008E5785">
        <w:rPr>
          <w:rFonts w:ascii="Garamond" w:hAnsi="Garamond"/>
          <w:sz w:val="26"/>
          <w:szCs w:val="26"/>
        </w:rPr>
        <w:t xml:space="preserve">plikacja zawiera opisy ponad 700 miejsc położonych na obszarze </w:t>
      </w:r>
      <w:r w:rsidR="00F95B74">
        <w:rPr>
          <w:rFonts w:ascii="Garamond" w:hAnsi="Garamond"/>
          <w:sz w:val="26"/>
          <w:szCs w:val="26"/>
        </w:rPr>
        <w:t>7 województw, a wśród nich muzeów, pomników czy tablic pamiątkowych</w:t>
      </w:r>
      <w:r w:rsidR="003444B2" w:rsidRPr="008E5785">
        <w:rPr>
          <w:rFonts w:ascii="Garamond" w:hAnsi="Garamond"/>
          <w:sz w:val="26"/>
          <w:szCs w:val="26"/>
        </w:rPr>
        <w:t xml:space="preserve">. </w:t>
      </w:r>
      <w:r w:rsidRPr="008E5785">
        <w:rPr>
          <w:rFonts w:ascii="Garamond" w:hAnsi="Garamond"/>
          <w:sz w:val="26"/>
          <w:szCs w:val="26"/>
        </w:rPr>
        <w:t xml:space="preserve">Informator jest dostępny bezpłatnie </w:t>
      </w:r>
      <w:r w:rsidR="00F065FE" w:rsidRPr="008E5785">
        <w:rPr>
          <w:rFonts w:ascii="Garamond" w:hAnsi="Garamond"/>
          <w:sz w:val="26"/>
          <w:szCs w:val="26"/>
        </w:rPr>
        <w:t xml:space="preserve">w </w:t>
      </w:r>
      <w:proofErr w:type="spellStart"/>
      <w:r w:rsidR="00F065FE" w:rsidRPr="008E5785">
        <w:rPr>
          <w:rFonts w:ascii="Garamond" w:hAnsi="Garamond"/>
          <w:sz w:val="26"/>
          <w:szCs w:val="26"/>
        </w:rPr>
        <w:t>smartfonach</w:t>
      </w:r>
      <w:proofErr w:type="spellEnd"/>
      <w:r w:rsidR="00F065FE" w:rsidRPr="008E5785">
        <w:rPr>
          <w:rFonts w:ascii="Garamond" w:hAnsi="Garamond"/>
          <w:sz w:val="26"/>
          <w:szCs w:val="26"/>
        </w:rPr>
        <w:t xml:space="preserve"> wyposażonych w system Google Android</w:t>
      </w:r>
      <w:r w:rsidR="00C37DB6">
        <w:rPr>
          <w:rFonts w:ascii="Garamond" w:hAnsi="Garamond"/>
          <w:sz w:val="26"/>
          <w:szCs w:val="26"/>
        </w:rPr>
        <w:t xml:space="preserve"> </w:t>
      </w:r>
      <w:r w:rsidRPr="008E5785">
        <w:rPr>
          <w:rFonts w:ascii="Garamond" w:hAnsi="Garamond"/>
          <w:sz w:val="26"/>
          <w:szCs w:val="26"/>
        </w:rPr>
        <w:t>i na platformie</w:t>
      </w:r>
      <w:r w:rsidR="00F065FE" w:rsidRPr="008E5785">
        <w:rPr>
          <w:rFonts w:ascii="Garamond" w:hAnsi="Garamond"/>
          <w:sz w:val="26"/>
          <w:szCs w:val="26"/>
        </w:rPr>
        <w:t xml:space="preserve"> Apple </w:t>
      </w:r>
      <w:proofErr w:type="spellStart"/>
      <w:r w:rsidR="00F065FE" w:rsidRPr="008E5785">
        <w:rPr>
          <w:rFonts w:ascii="Garamond" w:hAnsi="Garamond"/>
          <w:sz w:val="26"/>
          <w:szCs w:val="26"/>
        </w:rPr>
        <w:t>iOS</w:t>
      </w:r>
      <w:proofErr w:type="spellEnd"/>
      <w:r w:rsidR="00F065FE" w:rsidRPr="008E5785">
        <w:rPr>
          <w:rFonts w:ascii="Garamond" w:hAnsi="Garamond"/>
          <w:sz w:val="26"/>
          <w:szCs w:val="26"/>
        </w:rPr>
        <w:t xml:space="preserve"> (</w:t>
      </w:r>
      <w:proofErr w:type="spellStart"/>
      <w:r w:rsidR="00F065FE" w:rsidRPr="008E5785">
        <w:rPr>
          <w:rFonts w:ascii="Garamond" w:hAnsi="Garamond"/>
          <w:sz w:val="26"/>
          <w:szCs w:val="26"/>
        </w:rPr>
        <w:t>iPhone</w:t>
      </w:r>
      <w:proofErr w:type="spellEnd"/>
      <w:r w:rsidR="00F065FE" w:rsidRPr="008E5785">
        <w:rPr>
          <w:rFonts w:ascii="Garamond" w:hAnsi="Garamond"/>
          <w:sz w:val="26"/>
          <w:szCs w:val="26"/>
        </w:rPr>
        <w:t xml:space="preserve">). </w:t>
      </w:r>
      <w:r w:rsidRPr="008E5785">
        <w:rPr>
          <w:rFonts w:ascii="Garamond" w:hAnsi="Garamond"/>
          <w:sz w:val="26"/>
          <w:szCs w:val="26"/>
        </w:rPr>
        <w:t>U</w:t>
      </w:r>
      <w:r w:rsidR="00C37DB6">
        <w:rPr>
          <w:rFonts w:ascii="Garamond" w:hAnsi="Garamond"/>
          <w:sz w:val="26"/>
          <w:szCs w:val="26"/>
        </w:rPr>
        <w:t>żytkownik aplikacji</w:t>
      </w:r>
      <w:r w:rsidR="00F065FE" w:rsidRPr="008E5785">
        <w:rPr>
          <w:rFonts w:ascii="Garamond" w:hAnsi="Garamond"/>
          <w:sz w:val="26"/>
          <w:szCs w:val="26"/>
        </w:rPr>
        <w:t xml:space="preserve"> może tworzyć listę odwiedzonych miejsc, dodawać nowe zdjęcia oraz wziąć udział w wirtualnej rozgrywce.</w:t>
      </w:r>
      <w:r w:rsidR="00601076">
        <w:rPr>
          <w:rFonts w:ascii="Garamond" w:hAnsi="Garamond"/>
          <w:b/>
          <w:sz w:val="26"/>
          <w:szCs w:val="26"/>
        </w:rPr>
        <w:t xml:space="preserve"> </w:t>
      </w:r>
      <w:r w:rsidR="00601076" w:rsidRPr="00601076">
        <w:rPr>
          <w:rFonts w:ascii="Garamond" w:hAnsi="Garamond"/>
          <w:sz w:val="26"/>
          <w:szCs w:val="26"/>
        </w:rPr>
        <w:t>Dla uczestników gry terenowej, którzy aktywnie korzystają z aplikacji przewidziane są nagrody.</w:t>
      </w:r>
      <w:r w:rsidR="00F95B74">
        <w:rPr>
          <w:rFonts w:ascii="Garamond" w:hAnsi="Garamond"/>
          <w:b/>
          <w:sz w:val="26"/>
          <w:szCs w:val="26"/>
        </w:rPr>
        <w:t xml:space="preserve"> </w:t>
      </w:r>
      <w:r w:rsidR="00D73A82" w:rsidRPr="00024307">
        <w:rPr>
          <w:rFonts w:ascii="Garamond" w:hAnsi="Garamond"/>
          <w:sz w:val="26"/>
          <w:szCs w:val="26"/>
        </w:rPr>
        <w:t xml:space="preserve">Od 2012 roku pobrało ją już ok. 1,5 tysiąca osób. </w:t>
      </w:r>
    </w:p>
    <w:p w:rsidR="00822444" w:rsidRDefault="00822444" w:rsidP="0000085F">
      <w:pPr>
        <w:rPr>
          <w:rFonts w:ascii="Garamond" w:hAnsi="Garamond"/>
          <w:b/>
          <w:sz w:val="26"/>
          <w:szCs w:val="26"/>
          <w:u w:val="single"/>
        </w:rPr>
      </w:pPr>
    </w:p>
    <w:p w:rsidR="00BA59D3" w:rsidRDefault="00BA59D3" w:rsidP="0000085F">
      <w:pPr>
        <w:rPr>
          <w:rFonts w:ascii="Garamond" w:hAnsi="Garamond"/>
          <w:b/>
          <w:sz w:val="26"/>
          <w:szCs w:val="26"/>
          <w:u w:val="single"/>
        </w:rPr>
      </w:pPr>
    </w:p>
    <w:p w:rsidR="00D34670" w:rsidRPr="00D43614" w:rsidRDefault="00D34670" w:rsidP="0000085F">
      <w:pPr>
        <w:rPr>
          <w:rFonts w:ascii="Garamond" w:hAnsi="Garamond"/>
          <w:sz w:val="26"/>
          <w:szCs w:val="26"/>
          <w:u w:val="single"/>
        </w:rPr>
      </w:pPr>
      <w:r w:rsidRPr="00D43614">
        <w:rPr>
          <w:rFonts w:ascii="Garamond" w:hAnsi="Garamond"/>
          <w:sz w:val="26"/>
          <w:szCs w:val="26"/>
          <w:u w:val="single"/>
        </w:rPr>
        <w:lastRenderedPageBreak/>
        <w:t>Działania innych podmiotów</w:t>
      </w:r>
    </w:p>
    <w:p w:rsidR="00BE600E" w:rsidRDefault="00DA62EC" w:rsidP="00822444">
      <w:pPr>
        <w:pStyle w:val="NormalnyWeb"/>
        <w:rPr>
          <w:rStyle w:val="Pogrubienie"/>
          <w:rFonts w:ascii="Garamond" w:hAnsi="Garamond"/>
          <w:sz w:val="26"/>
          <w:szCs w:val="26"/>
        </w:rPr>
      </w:pPr>
      <w:r>
        <w:rPr>
          <w:rFonts w:ascii="Garamond" w:hAnsi="Garamond"/>
          <w:b/>
          <w:bCs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2D63FF9D" wp14:editId="7051E620">
            <wp:simplePos x="0" y="0"/>
            <wp:positionH relativeFrom="column">
              <wp:posOffset>-404495</wp:posOffset>
            </wp:positionH>
            <wp:positionV relativeFrom="paragraph">
              <wp:posOffset>445770</wp:posOffset>
            </wp:positionV>
            <wp:extent cx="2714625" cy="1520190"/>
            <wp:effectExtent l="0" t="0" r="9525" b="3810"/>
            <wp:wrapSquare wrapText="bothSides"/>
            <wp:docPr id="11" name="Obraz 10" descr="535f84d55643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f84d55643e_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60F" w:rsidRPr="00360EC9">
        <w:rPr>
          <w:rStyle w:val="Pogrubienie"/>
          <w:rFonts w:ascii="Garamond" w:hAnsi="Garamond"/>
          <w:sz w:val="26"/>
          <w:szCs w:val="26"/>
        </w:rPr>
        <w:t>Muzeum Powstania Wielkopols</w:t>
      </w:r>
      <w:r w:rsidR="00BE600E">
        <w:rPr>
          <w:rStyle w:val="Pogrubienie"/>
          <w:rFonts w:ascii="Garamond" w:hAnsi="Garamond"/>
          <w:sz w:val="26"/>
          <w:szCs w:val="26"/>
        </w:rPr>
        <w:t xml:space="preserve">kiego 1918-1919 </w:t>
      </w:r>
      <w:r w:rsidR="00BE600E" w:rsidRPr="00F90046">
        <w:rPr>
          <w:rStyle w:val="Pogrubienie"/>
          <w:rFonts w:ascii="Garamond" w:hAnsi="Garamond"/>
          <w:b w:val="0"/>
          <w:sz w:val="26"/>
          <w:szCs w:val="26"/>
        </w:rPr>
        <w:t>(Stary Rynek 3)</w:t>
      </w:r>
    </w:p>
    <w:p w:rsidR="007C1AA8" w:rsidRPr="00822444" w:rsidRDefault="00360EC9" w:rsidP="00822444">
      <w:pPr>
        <w:pStyle w:val="NormalnyWeb"/>
        <w:numPr>
          <w:ilvl w:val="0"/>
          <w:numId w:val="7"/>
        </w:numPr>
        <w:jc w:val="both"/>
        <w:rPr>
          <w:rFonts w:ascii="Garamond" w:hAnsi="Garamond"/>
          <w:b/>
          <w:bCs/>
          <w:sz w:val="26"/>
          <w:szCs w:val="26"/>
        </w:rPr>
      </w:pPr>
      <w:r w:rsidRPr="007C1AA8">
        <w:rPr>
          <w:rFonts w:ascii="Garamond" w:hAnsi="Garamond"/>
          <w:sz w:val="26"/>
          <w:szCs w:val="26"/>
        </w:rPr>
        <w:t>27 grudnia w godzinach od 10</w:t>
      </w:r>
      <w:r w:rsidR="004F1FF0">
        <w:rPr>
          <w:rFonts w:ascii="Garamond" w:hAnsi="Garamond"/>
          <w:sz w:val="26"/>
          <w:szCs w:val="26"/>
        </w:rPr>
        <w:t>.00</w:t>
      </w:r>
      <w:r w:rsidR="00822444">
        <w:rPr>
          <w:rFonts w:ascii="Garamond" w:hAnsi="Garamond"/>
          <w:sz w:val="26"/>
          <w:szCs w:val="26"/>
        </w:rPr>
        <w:t xml:space="preserve"> do 18.00</w:t>
      </w:r>
      <w:r w:rsidRPr="007C1AA8">
        <w:rPr>
          <w:rFonts w:ascii="Garamond" w:hAnsi="Garamond"/>
          <w:sz w:val="26"/>
          <w:szCs w:val="26"/>
        </w:rPr>
        <w:t xml:space="preserve"> b</w:t>
      </w:r>
      <w:r w:rsidR="00DA62EC">
        <w:rPr>
          <w:rFonts w:ascii="Garamond" w:hAnsi="Garamond"/>
          <w:sz w:val="26"/>
          <w:szCs w:val="26"/>
        </w:rPr>
        <w:t xml:space="preserve">ezpłatnie będzie można zwiedzić </w:t>
      </w:r>
      <w:r w:rsidRPr="007C1AA8">
        <w:rPr>
          <w:rFonts w:ascii="Garamond" w:hAnsi="Garamond"/>
          <w:sz w:val="26"/>
          <w:szCs w:val="26"/>
        </w:rPr>
        <w:t xml:space="preserve">ekspozycję </w:t>
      </w:r>
      <w:r w:rsidR="00C8360F" w:rsidRPr="007C1AA8">
        <w:rPr>
          <w:rFonts w:ascii="Garamond" w:hAnsi="Garamond"/>
          <w:sz w:val="26"/>
          <w:szCs w:val="26"/>
        </w:rPr>
        <w:t xml:space="preserve"> </w:t>
      </w:r>
      <w:r w:rsidR="00DA62EC" w:rsidRPr="00F95B74">
        <w:rPr>
          <w:rFonts w:ascii="Garamond" w:hAnsi="Garamond"/>
          <w:sz w:val="26"/>
          <w:szCs w:val="26"/>
        </w:rPr>
        <w:t xml:space="preserve">Muzeum Powstania </w:t>
      </w:r>
      <w:r w:rsidRPr="00F95B74">
        <w:rPr>
          <w:rFonts w:ascii="Garamond" w:hAnsi="Garamond"/>
          <w:sz w:val="26"/>
          <w:szCs w:val="26"/>
        </w:rPr>
        <w:t xml:space="preserve">Wielkopolskiego </w:t>
      </w:r>
      <w:r w:rsidRPr="00DA62EC">
        <w:rPr>
          <w:rFonts w:ascii="Garamond" w:hAnsi="Garamond"/>
          <w:sz w:val="26"/>
          <w:szCs w:val="26"/>
        </w:rPr>
        <w:t>na poznańskim Starym Rynku. Przez cały dzień</w:t>
      </w:r>
      <w:r w:rsidR="00822444">
        <w:rPr>
          <w:rFonts w:ascii="Garamond" w:hAnsi="Garamond"/>
          <w:sz w:val="26"/>
          <w:szCs w:val="26"/>
        </w:rPr>
        <w:t>,</w:t>
      </w:r>
      <w:r w:rsidRPr="00DA62EC">
        <w:rPr>
          <w:rFonts w:ascii="Garamond" w:hAnsi="Garamond"/>
          <w:sz w:val="26"/>
          <w:szCs w:val="26"/>
        </w:rPr>
        <w:t xml:space="preserve"> przed Odwachem spotkać można będzie  </w:t>
      </w:r>
      <w:r w:rsidR="00C8360F" w:rsidRPr="00DA62EC">
        <w:rPr>
          <w:rFonts w:ascii="Garamond" w:hAnsi="Garamond"/>
          <w:sz w:val="26"/>
          <w:szCs w:val="26"/>
        </w:rPr>
        <w:t>grup</w:t>
      </w:r>
      <w:r w:rsidRPr="00DA62EC">
        <w:rPr>
          <w:rFonts w:ascii="Garamond" w:hAnsi="Garamond"/>
          <w:sz w:val="26"/>
          <w:szCs w:val="26"/>
        </w:rPr>
        <w:t>y</w:t>
      </w:r>
      <w:r w:rsidR="00C8360F" w:rsidRPr="00DA62EC">
        <w:rPr>
          <w:rFonts w:ascii="Garamond" w:hAnsi="Garamond"/>
          <w:sz w:val="26"/>
          <w:szCs w:val="26"/>
        </w:rPr>
        <w:t xml:space="preserve"> odtwórstwa historycznego w umundurowaniu pruskim</w:t>
      </w:r>
      <w:r w:rsidRPr="00DA62EC">
        <w:rPr>
          <w:rFonts w:ascii="Garamond" w:hAnsi="Garamond"/>
          <w:sz w:val="26"/>
          <w:szCs w:val="26"/>
        </w:rPr>
        <w:t xml:space="preserve">. Natomiast o godz. </w:t>
      </w:r>
      <w:r w:rsidR="00C8360F" w:rsidRPr="00822444">
        <w:rPr>
          <w:rFonts w:ascii="Garamond" w:hAnsi="Garamond"/>
          <w:sz w:val="26"/>
          <w:szCs w:val="26"/>
        </w:rPr>
        <w:t>17.00</w:t>
      </w:r>
      <w:r w:rsidR="00C8360F" w:rsidRPr="00DA62EC">
        <w:rPr>
          <w:rFonts w:ascii="Garamond" w:hAnsi="Garamond"/>
          <w:sz w:val="26"/>
          <w:szCs w:val="26"/>
        </w:rPr>
        <w:t xml:space="preserve"> </w:t>
      </w:r>
      <w:r w:rsidRPr="00DA62EC">
        <w:rPr>
          <w:rFonts w:ascii="Garamond" w:hAnsi="Garamond"/>
          <w:sz w:val="26"/>
          <w:szCs w:val="26"/>
        </w:rPr>
        <w:t>Muzeum zaprasza na</w:t>
      </w:r>
      <w:r w:rsidR="00C8360F" w:rsidRPr="00DA62EC">
        <w:rPr>
          <w:rFonts w:ascii="Garamond" w:hAnsi="Garamond"/>
          <w:sz w:val="26"/>
          <w:szCs w:val="26"/>
        </w:rPr>
        <w:t xml:space="preserve"> </w:t>
      </w:r>
      <w:r w:rsidRPr="00822444">
        <w:rPr>
          <w:rFonts w:ascii="Garamond" w:hAnsi="Garamond"/>
          <w:sz w:val="26"/>
          <w:szCs w:val="26"/>
        </w:rPr>
        <w:t>główną inscenizację</w:t>
      </w:r>
      <w:r w:rsidR="00822444">
        <w:rPr>
          <w:rFonts w:ascii="Garamond" w:hAnsi="Garamond"/>
          <w:sz w:val="26"/>
          <w:szCs w:val="26"/>
        </w:rPr>
        <w:t>,</w:t>
      </w:r>
      <w:r w:rsidRPr="00DA62EC">
        <w:rPr>
          <w:rFonts w:ascii="Garamond" w:hAnsi="Garamond"/>
          <w:sz w:val="26"/>
          <w:szCs w:val="26"/>
        </w:rPr>
        <w:t xml:space="preserve"> podczas której </w:t>
      </w:r>
      <w:r w:rsidR="00822444">
        <w:rPr>
          <w:rFonts w:ascii="Garamond" w:hAnsi="Garamond"/>
          <w:sz w:val="26"/>
          <w:szCs w:val="26"/>
        </w:rPr>
        <w:t>p</w:t>
      </w:r>
      <w:r w:rsidR="00C8360F" w:rsidRPr="00DA62EC">
        <w:rPr>
          <w:rFonts w:ascii="Garamond" w:hAnsi="Garamond"/>
          <w:sz w:val="26"/>
          <w:szCs w:val="26"/>
        </w:rPr>
        <w:t>owstańcy podejm</w:t>
      </w:r>
      <w:r w:rsidR="007623EF">
        <w:rPr>
          <w:rFonts w:ascii="Garamond" w:hAnsi="Garamond"/>
          <w:sz w:val="26"/>
          <w:szCs w:val="26"/>
        </w:rPr>
        <w:t>ą próbę zdobycia budynku</w:t>
      </w:r>
      <w:r w:rsidRPr="00DA62EC">
        <w:rPr>
          <w:rFonts w:ascii="Garamond" w:hAnsi="Garamond"/>
          <w:sz w:val="26"/>
          <w:szCs w:val="26"/>
        </w:rPr>
        <w:t>/ poste</w:t>
      </w:r>
      <w:r w:rsidR="00C8360F" w:rsidRPr="00DA62EC">
        <w:rPr>
          <w:rFonts w:ascii="Garamond" w:hAnsi="Garamond"/>
          <w:sz w:val="26"/>
          <w:szCs w:val="26"/>
        </w:rPr>
        <w:t>runku pruskiego.</w:t>
      </w:r>
      <w:r w:rsidR="007C1AA8" w:rsidRPr="00DA62EC">
        <w:rPr>
          <w:rFonts w:ascii="Garamond" w:hAnsi="Garamond"/>
          <w:sz w:val="26"/>
          <w:szCs w:val="26"/>
        </w:rPr>
        <w:t xml:space="preserve"> </w:t>
      </w:r>
    </w:p>
    <w:p w:rsidR="00C8360F" w:rsidRDefault="00822444" w:rsidP="007C1AA8">
      <w:pPr>
        <w:pStyle w:val="NormalnyWeb"/>
        <w:numPr>
          <w:ilvl w:val="0"/>
          <w:numId w:val="7"/>
        </w:numPr>
        <w:jc w:val="both"/>
        <w:rPr>
          <w:rFonts w:ascii="Garamond" w:hAnsi="Garamond"/>
          <w:sz w:val="26"/>
          <w:szCs w:val="26"/>
        </w:rPr>
      </w:pPr>
      <w:r>
        <w:rPr>
          <w:rStyle w:val="Pogrubienie"/>
          <w:rFonts w:ascii="Garamond" w:hAnsi="Garamond"/>
          <w:b w:val="0"/>
          <w:sz w:val="26"/>
          <w:szCs w:val="26"/>
        </w:rPr>
        <w:t>Goszcząca na p</w:t>
      </w:r>
      <w:r w:rsidR="00360EC9" w:rsidRPr="007C1AA8">
        <w:rPr>
          <w:rStyle w:val="Pogrubienie"/>
          <w:rFonts w:ascii="Garamond" w:hAnsi="Garamond"/>
          <w:b w:val="0"/>
          <w:sz w:val="26"/>
          <w:szCs w:val="26"/>
        </w:rPr>
        <w:t>lacu Wolności wystawa</w:t>
      </w:r>
      <w:r w:rsidR="00656AB8" w:rsidRPr="007C1AA8">
        <w:rPr>
          <w:rStyle w:val="Pogrubienie"/>
          <w:rFonts w:ascii="Garamond" w:hAnsi="Garamond"/>
          <w:b w:val="0"/>
          <w:sz w:val="26"/>
          <w:szCs w:val="26"/>
        </w:rPr>
        <w:t xml:space="preserve"> </w:t>
      </w:r>
      <w:r w:rsidR="00656AB8" w:rsidRPr="007C1AA8">
        <w:rPr>
          <w:rFonts w:ascii="Garamond" w:hAnsi="Garamond"/>
          <w:sz w:val="26"/>
          <w:szCs w:val="26"/>
        </w:rPr>
        <w:t xml:space="preserve">"Powstanie Wielkopolskie 1918-1919. Droga Wielkopolan do Niepodległości" </w:t>
      </w:r>
      <w:r w:rsidR="00360EC9" w:rsidRPr="007C1AA8">
        <w:rPr>
          <w:rStyle w:val="Pogrubienie"/>
          <w:rFonts w:ascii="Garamond" w:hAnsi="Garamond"/>
          <w:b w:val="0"/>
          <w:sz w:val="26"/>
          <w:szCs w:val="26"/>
        </w:rPr>
        <w:t xml:space="preserve"> w dniach</w:t>
      </w:r>
      <w:r w:rsidR="007C26B5" w:rsidRPr="007C1AA8">
        <w:rPr>
          <w:rStyle w:val="Pogrubienie"/>
          <w:rFonts w:ascii="Garamond" w:hAnsi="Garamond"/>
          <w:b w:val="0"/>
          <w:sz w:val="26"/>
          <w:szCs w:val="26"/>
        </w:rPr>
        <w:t xml:space="preserve"> </w:t>
      </w:r>
      <w:r w:rsidR="00360EC9" w:rsidRPr="007C1AA8">
        <w:rPr>
          <w:rStyle w:val="Pogrubienie"/>
          <w:rFonts w:ascii="Garamond" w:hAnsi="Garamond"/>
          <w:b w:val="0"/>
          <w:sz w:val="26"/>
          <w:szCs w:val="26"/>
        </w:rPr>
        <w:t xml:space="preserve"> </w:t>
      </w:r>
      <w:r w:rsidR="00C8360F" w:rsidRPr="00822444">
        <w:rPr>
          <w:rStyle w:val="Pogrubienie"/>
          <w:rFonts w:ascii="Garamond" w:hAnsi="Garamond"/>
          <w:b w:val="0"/>
          <w:sz w:val="26"/>
          <w:szCs w:val="26"/>
        </w:rPr>
        <w:t>13-16 stycznia 2017</w:t>
      </w:r>
      <w:r w:rsidR="00C8360F" w:rsidRPr="00822444">
        <w:rPr>
          <w:rFonts w:ascii="Garamond" w:hAnsi="Garamond"/>
          <w:sz w:val="26"/>
          <w:szCs w:val="26"/>
        </w:rPr>
        <w:t xml:space="preserve"> </w:t>
      </w:r>
      <w:r w:rsidR="007C26B5" w:rsidRPr="00822444">
        <w:rPr>
          <w:rFonts w:ascii="Garamond" w:hAnsi="Garamond"/>
          <w:sz w:val="26"/>
          <w:szCs w:val="26"/>
        </w:rPr>
        <w:t xml:space="preserve">zaprezentowana zostanie </w:t>
      </w:r>
      <w:r w:rsidR="00C8360F" w:rsidRPr="00822444">
        <w:rPr>
          <w:rFonts w:ascii="Garamond" w:hAnsi="Garamond"/>
          <w:sz w:val="26"/>
          <w:szCs w:val="26"/>
        </w:rPr>
        <w:t xml:space="preserve">w gmachu Sejmu RP </w:t>
      </w:r>
      <w:r w:rsidR="007C1AA8" w:rsidRPr="00822444">
        <w:rPr>
          <w:rFonts w:ascii="Garamond" w:hAnsi="Garamond"/>
          <w:sz w:val="26"/>
          <w:szCs w:val="26"/>
        </w:rPr>
        <w:t>. Wys</w:t>
      </w:r>
      <w:r w:rsidR="007C1AA8" w:rsidRPr="007C1AA8">
        <w:rPr>
          <w:rFonts w:ascii="Garamond" w:hAnsi="Garamond"/>
          <w:sz w:val="26"/>
          <w:szCs w:val="26"/>
        </w:rPr>
        <w:t xml:space="preserve">tawa autorstwa </w:t>
      </w:r>
      <w:r w:rsidR="00C8360F" w:rsidRPr="007C1AA8">
        <w:rPr>
          <w:rFonts w:ascii="Garamond" w:hAnsi="Garamond"/>
          <w:sz w:val="26"/>
          <w:szCs w:val="26"/>
        </w:rPr>
        <w:t>Marcin</w:t>
      </w:r>
      <w:r w:rsidR="007C1AA8" w:rsidRPr="007C1AA8">
        <w:rPr>
          <w:rFonts w:ascii="Garamond" w:hAnsi="Garamond"/>
          <w:sz w:val="26"/>
          <w:szCs w:val="26"/>
        </w:rPr>
        <w:t>a</w:t>
      </w:r>
      <w:r w:rsidR="00C8360F" w:rsidRPr="007C1AA8">
        <w:rPr>
          <w:rFonts w:ascii="Garamond" w:hAnsi="Garamond"/>
          <w:sz w:val="26"/>
          <w:szCs w:val="26"/>
        </w:rPr>
        <w:t xml:space="preserve"> Wiśniewski</w:t>
      </w:r>
      <w:r w:rsidR="007C1AA8" w:rsidRPr="007C1AA8">
        <w:rPr>
          <w:rFonts w:ascii="Garamond" w:hAnsi="Garamond"/>
          <w:sz w:val="26"/>
          <w:szCs w:val="26"/>
        </w:rPr>
        <w:t>ego</w:t>
      </w:r>
      <w:r w:rsidR="00C8360F" w:rsidRPr="007C1AA8">
        <w:rPr>
          <w:rFonts w:ascii="Garamond" w:hAnsi="Garamond"/>
          <w:sz w:val="26"/>
          <w:szCs w:val="26"/>
        </w:rPr>
        <w:t xml:space="preserve"> otrzymała nagro</w:t>
      </w:r>
      <w:r>
        <w:rPr>
          <w:rFonts w:ascii="Garamond" w:hAnsi="Garamond"/>
          <w:sz w:val="26"/>
          <w:szCs w:val="26"/>
        </w:rPr>
        <w:t xml:space="preserve">dę - wyróżnienie Izabella 2015: </w:t>
      </w:r>
      <w:r w:rsidR="00C8360F" w:rsidRPr="007C1AA8">
        <w:rPr>
          <w:rFonts w:ascii="Garamond" w:hAnsi="Garamond"/>
          <w:sz w:val="26"/>
          <w:szCs w:val="26"/>
        </w:rPr>
        <w:t>Wielkopolskie wydarzenie muzealne roku.</w:t>
      </w:r>
    </w:p>
    <w:p w:rsidR="007C1AA8" w:rsidRPr="007C1AA8" w:rsidRDefault="009F685D" w:rsidP="007C1AA8">
      <w:pPr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noProof/>
          <w:sz w:val="26"/>
          <w:szCs w:val="26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428625</wp:posOffset>
            </wp:positionV>
            <wp:extent cx="1635760" cy="2452370"/>
            <wp:effectExtent l="19050" t="0" r="2540" b="0"/>
            <wp:wrapSquare wrapText="bothSides"/>
            <wp:docPr id="16" name="Obraz 15" descr="FIG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02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AA8" w:rsidRPr="007C1AA8">
        <w:rPr>
          <w:rFonts w:ascii="Garamond" w:hAnsi="Garamond"/>
          <w:b/>
          <w:sz w:val="26"/>
          <w:szCs w:val="26"/>
        </w:rPr>
        <w:t xml:space="preserve">Poznański  Chór Nauczycieli </w:t>
      </w:r>
      <w:r w:rsidR="00822444">
        <w:rPr>
          <w:rFonts w:ascii="Garamond" w:hAnsi="Garamond"/>
          <w:b/>
          <w:sz w:val="26"/>
          <w:szCs w:val="26"/>
        </w:rPr>
        <w:t>im. Ignacego Jana Paderewskiego</w:t>
      </w:r>
      <w:r w:rsidR="007C1AA8" w:rsidRPr="007C1AA8">
        <w:rPr>
          <w:rFonts w:ascii="Garamond" w:hAnsi="Garamond"/>
          <w:b/>
          <w:sz w:val="26"/>
          <w:szCs w:val="26"/>
        </w:rPr>
        <w:t xml:space="preserve"> </w:t>
      </w:r>
    </w:p>
    <w:p w:rsidR="007C1AA8" w:rsidRPr="007C1AA8" w:rsidRDefault="007C1AA8" w:rsidP="007C1AA8">
      <w:pPr>
        <w:pStyle w:val="Akapitzlist"/>
        <w:numPr>
          <w:ilvl w:val="0"/>
          <w:numId w:val="10"/>
        </w:numPr>
        <w:jc w:val="both"/>
        <w:rPr>
          <w:rFonts w:ascii="Garamond" w:hAnsi="Garamond"/>
          <w:b/>
          <w:sz w:val="26"/>
          <w:szCs w:val="26"/>
        </w:rPr>
      </w:pPr>
      <w:r w:rsidRPr="007C1AA8">
        <w:rPr>
          <w:rFonts w:ascii="Garamond" w:hAnsi="Garamond"/>
          <w:sz w:val="26"/>
          <w:szCs w:val="26"/>
        </w:rPr>
        <w:t xml:space="preserve">W sobotę 26 grudnia br. na poznańskim Dworcu Letnim o godz. 16.00 </w:t>
      </w:r>
      <w:r w:rsidR="00822444">
        <w:rPr>
          <w:rFonts w:ascii="Garamond" w:hAnsi="Garamond"/>
          <w:sz w:val="26"/>
          <w:szCs w:val="26"/>
        </w:rPr>
        <w:t>zainscenizowany</w:t>
      </w:r>
      <w:r w:rsidRPr="007C1AA8">
        <w:rPr>
          <w:rFonts w:ascii="Garamond" w:hAnsi="Garamond"/>
          <w:sz w:val="26"/>
          <w:szCs w:val="26"/>
        </w:rPr>
        <w:t xml:space="preserve"> zostanie uroczysty przyjazd Mistrza Ignacego Jana Paderewskiego do Poznania. Wydarzenie </w:t>
      </w:r>
      <w:r w:rsidRPr="00822444">
        <w:rPr>
          <w:rFonts w:ascii="Garamond" w:hAnsi="Garamond"/>
          <w:sz w:val="26"/>
          <w:szCs w:val="26"/>
        </w:rPr>
        <w:t>organizuje Poznański  Chór Nauczycieli im. Ignacego Jana Paderewskiego</w:t>
      </w:r>
      <w:r w:rsidRPr="007C1AA8">
        <w:rPr>
          <w:rFonts w:ascii="Garamond" w:hAnsi="Garamond"/>
          <w:b/>
          <w:sz w:val="26"/>
          <w:szCs w:val="26"/>
        </w:rPr>
        <w:t xml:space="preserve"> </w:t>
      </w:r>
      <w:r w:rsidRPr="007C1AA8">
        <w:rPr>
          <w:rFonts w:ascii="Garamond" w:hAnsi="Garamond"/>
          <w:sz w:val="26"/>
          <w:szCs w:val="26"/>
        </w:rPr>
        <w:t xml:space="preserve">przy współudziale </w:t>
      </w:r>
      <w:r w:rsidR="00C8360F" w:rsidRPr="007C1AA8">
        <w:rPr>
          <w:rFonts w:ascii="Garamond" w:hAnsi="Garamond"/>
          <w:sz w:val="26"/>
          <w:szCs w:val="26"/>
        </w:rPr>
        <w:t>Wielkopolskie</w:t>
      </w:r>
      <w:r w:rsidRPr="007C1AA8">
        <w:rPr>
          <w:rFonts w:ascii="Garamond" w:hAnsi="Garamond"/>
          <w:sz w:val="26"/>
          <w:szCs w:val="26"/>
        </w:rPr>
        <w:t>go</w:t>
      </w:r>
      <w:r w:rsidR="00C8360F" w:rsidRPr="007C1AA8">
        <w:rPr>
          <w:rFonts w:ascii="Garamond" w:hAnsi="Garamond"/>
          <w:sz w:val="26"/>
          <w:szCs w:val="26"/>
        </w:rPr>
        <w:t xml:space="preserve"> Muzeum Niepodległości</w:t>
      </w:r>
      <w:r w:rsidR="004F1FF0">
        <w:rPr>
          <w:rFonts w:ascii="Garamond" w:hAnsi="Garamond"/>
          <w:sz w:val="26"/>
          <w:szCs w:val="26"/>
        </w:rPr>
        <w:t>. Ignacy Ja</w:t>
      </w:r>
      <w:r w:rsidRPr="007C1AA8">
        <w:rPr>
          <w:rFonts w:ascii="Garamond" w:hAnsi="Garamond"/>
          <w:sz w:val="26"/>
          <w:szCs w:val="26"/>
        </w:rPr>
        <w:t xml:space="preserve">n Paderewski przybędzie na dworzec </w:t>
      </w:r>
      <w:r w:rsidR="00C8360F" w:rsidRPr="007C1AA8">
        <w:rPr>
          <w:rFonts w:ascii="Garamond" w:hAnsi="Garamond"/>
          <w:sz w:val="26"/>
          <w:szCs w:val="26"/>
        </w:rPr>
        <w:t>zabytkową lokomotywą. Uroczystościom towarzyszyć będzie odśpiewanie Mazurka Dąbrowskiego i wspólne śpiewanie pieśni patriotycznych oraz kolęd. Wydarzenie zakończy się złożeniem kwiatów pod</w:t>
      </w:r>
      <w:r w:rsidR="00822444">
        <w:rPr>
          <w:rFonts w:ascii="Garamond" w:hAnsi="Garamond"/>
          <w:sz w:val="26"/>
          <w:szCs w:val="26"/>
        </w:rPr>
        <w:t xml:space="preserve"> pomnikiem Jana Ignacego Paderewskiego i pod h</w:t>
      </w:r>
      <w:r w:rsidR="00C8360F" w:rsidRPr="007C1AA8">
        <w:rPr>
          <w:rFonts w:ascii="Garamond" w:hAnsi="Garamond"/>
          <w:sz w:val="26"/>
          <w:szCs w:val="26"/>
        </w:rPr>
        <w:t xml:space="preserve">otelem Bazar. </w:t>
      </w:r>
      <w:r w:rsidR="00C16AFF">
        <w:rPr>
          <w:rFonts w:ascii="Garamond" w:hAnsi="Garamond"/>
          <w:sz w:val="26"/>
          <w:szCs w:val="26"/>
        </w:rPr>
        <w:t xml:space="preserve">Inscenizacja </w:t>
      </w:r>
      <w:r w:rsidR="001D7512">
        <w:rPr>
          <w:rFonts w:ascii="Garamond" w:hAnsi="Garamond"/>
          <w:sz w:val="26"/>
          <w:szCs w:val="26"/>
        </w:rPr>
        <w:t>dofinansow</w:t>
      </w:r>
      <w:r w:rsidR="00C16AFF">
        <w:rPr>
          <w:rFonts w:ascii="Garamond" w:hAnsi="Garamond"/>
          <w:sz w:val="26"/>
          <w:szCs w:val="26"/>
        </w:rPr>
        <w:t xml:space="preserve">ana </w:t>
      </w:r>
      <w:r w:rsidR="001D7512">
        <w:rPr>
          <w:rFonts w:ascii="Garamond" w:hAnsi="Garamond"/>
          <w:sz w:val="26"/>
          <w:szCs w:val="26"/>
        </w:rPr>
        <w:t>został</w:t>
      </w:r>
      <w:r w:rsidR="00C16AFF">
        <w:rPr>
          <w:rFonts w:ascii="Garamond" w:hAnsi="Garamond"/>
          <w:sz w:val="26"/>
          <w:szCs w:val="26"/>
        </w:rPr>
        <w:t>a przez Samorząd Wojewó</w:t>
      </w:r>
      <w:r w:rsidR="001D7512">
        <w:rPr>
          <w:rFonts w:ascii="Garamond" w:hAnsi="Garamond"/>
          <w:sz w:val="26"/>
          <w:szCs w:val="26"/>
        </w:rPr>
        <w:t>dztwa Wielkopol</w:t>
      </w:r>
      <w:r w:rsidR="00C16AFF">
        <w:rPr>
          <w:rFonts w:ascii="Garamond" w:hAnsi="Garamond"/>
          <w:sz w:val="26"/>
          <w:szCs w:val="26"/>
        </w:rPr>
        <w:t>s</w:t>
      </w:r>
      <w:r w:rsidR="001D7512">
        <w:rPr>
          <w:rFonts w:ascii="Garamond" w:hAnsi="Garamond"/>
          <w:sz w:val="26"/>
          <w:szCs w:val="26"/>
        </w:rPr>
        <w:t>ki</w:t>
      </w:r>
      <w:r w:rsidR="00C16AFF">
        <w:rPr>
          <w:rFonts w:ascii="Garamond" w:hAnsi="Garamond"/>
          <w:sz w:val="26"/>
          <w:szCs w:val="26"/>
        </w:rPr>
        <w:t>e</w:t>
      </w:r>
      <w:r w:rsidR="001D7512">
        <w:rPr>
          <w:rFonts w:ascii="Garamond" w:hAnsi="Garamond"/>
          <w:sz w:val="26"/>
          <w:szCs w:val="26"/>
        </w:rPr>
        <w:t>go</w:t>
      </w:r>
      <w:r w:rsidR="00DA62EC">
        <w:rPr>
          <w:rFonts w:ascii="Garamond" w:hAnsi="Garamond"/>
          <w:sz w:val="26"/>
          <w:szCs w:val="26"/>
        </w:rPr>
        <w:t>.</w:t>
      </w:r>
      <w:r w:rsidR="001D7512">
        <w:rPr>
          <w:rFonts w:ascii="Garamond" w:hAnsi="Garamond"/>
          <w:sz w:val="26"/>
          <w:szCs w:val="26"/>
        </w:rPr>
        <w:t xml:space="preserve"> </w:t>
      </w:r>
    </w:p>
    <w:p w:rsidR="00920298" w:rsidRPr="00DA62EC" w:rsidRDefault="00DA62EC" w:rsidP="001D7512">
      <w:pPr>
        <w:jc w:val="both"/>
        <w:rPr>
          <w:rFonts w:ascii="Garamond" w:hAnsi="Garamond" w:cs="Helvetica"/>
          <w:b/>
          <w:color w:val="2C302F"/>
          <w:sz w:val="26"/>
          <w:szCs w:val="26"/>
        </w:rPr>
      </w:pPr>
      <w:r>
        <w:rPr>
          <w:rFonts w:ascii="Garamond" w:hAnsi="Garamond"/>
          <w:b/>
          <w:noProof/>
          <w:sz w:val="26"/>
          <w:szCs w:val="26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427355</wp:posOffset>
            </wp:positionV>
            <wp:extent cx="2543175" cy="971550"/>
            <wp:effectExtent l="19050" t="0" r="9525" b="0"/>
            <wp:wrapSquare wrapText="bothSides"/>
            <wp:docPr id="12" name="Obraz 11" descr="ind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512" w:rsidRPr="00DA62EC">
        <w:rPr>
          <w:rFonts w:ascii="Garamond" w:hAnsi="Garamond"/>
          <w:b/>
          <w:sz w:val="26"/>
          <w:szCs w:val="26"/>
        </w:rPr>
        <w:t>Chorągiew Wielkopolska Związku Harcerstwa Polskiego</w:t>
      </w:r>
    </w:p>
    <w:p w:rsidR="00C16AFF" w:rsidRPr="00C16AFF" w:rsidRDefault="00C16AFF" w:rsidP="00C16AFF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27 grudnia </w:t>
      </w:r>
      <w:r w:rsidR="00DA62EC">
        <w:rPr>
          <w:rFonts w:ascii="Garamond" w:hAnsi="Garamond"/>
          <w:sz w:val="26"/>
          <w:szCs w:val="26"/>
        </w:rPr>
        <w:t>o</w:t>
      </w:r>
      <w:r w:rsidRPr="00C16AFF">
        <w:rPr>
          <w:rFonts w:ascii="Garamond" w:hAnsi="Garamond"/>
          <w:sz w:val="26"/>
          <w:szCs w:val="26"/>
        </w:rPr>
        <w:t>dbędzie się w Poznaniu pierwsza z cyklu edukacyjna gra miejska dla kilkuset harcerzy – Raj</w:t>
      </w:r>
      <w:r w:rsidR="00822444">
        <w:rPr>
          <w:rFonts w:ascii="Garamond" w:hAnsi="Garamond"/>
          <w:sz w:val="26"/>
          <w:szCs w:val="26"/>
        </w:rPr>
        <w:t>d Powstanie 18 -  z finałem na p</w:t>
      </w:r>
      <w:r w:rsidRPr="00C16AFF">
        <w:rPr>
          <w:rFonts w:ascii="Garamond" w:hAnsi="Garamond"/>
          <w:sz w:val="26"/>
          <w:szCs w:val="26"/>
        </w:rPr>
        <w:t xml:space="preserve">lacu Wolności. </w:t>
      </w:r>
    </w:p>
    <w:p w:rsidR="001D7512" w:rsidRPr="001D7512" w:rsidRDefault="001D7512" w:rsidP="001D7512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6"/>
          <w:szCs w:val="26"/>
        </w:rPr>
      </w:pPr>
      <w:r w:rsidRPr="001D7512">
        <w:rPr>
          <w:rFonts w:ascii="Garamond" w:hAnsi="Garamond"/>
          <w:sz w:val="26"/>
          <w:szCs w:val="26"/>
        </w:rPr>
        <w:t>W godz</w:t>
      </w:r>
      <w:r w:rsidR="00822444">
        <w:rPr>
          <w:rFonts w:ascii="Garamond" w:hAnsi="Garamond"/>
          <w:sz w:val="26"/>
          <w:szCs w:val="26"/>
        </w:rPr>
        <w:t>inach popołudniowych w okolicy p</w:t>
      </w:r>
      <w:r w:rsidRPr="001D7512">
        <w:rPr>
          <w:rFonts w:ascii="Garamond" w:hAnsi="Garamond"/>
          <w:sz w:val="26"/>
          <w:szCs w:val="26"/>
        </w:rPr>
        <w:t xml:space="preserve">lacu Wolności </w:t>
      </w:r>
      <w:r w:rsidR="00822444">
        <w:rPr>
          <w:rFonts w:ascii="Garamond" w:hAnsi="Garamond"/>
          <w:sz w:val="26"/>
          <w:szCs w:val="26"/>
        </w:rPr>
        <w:t>uroczyście rozpocznie się dwuletni</w:t>
      </w:r>
      <w:r w:rsidRPr="001D7512">
        <w:rPr>
          <w:rFonts w:ascii="Garamond" w:hAnsi="Garamond"/>
          <w:sz w:val="26"/>
          <w:szCs w:val="26"/>
        </w:rPr>
        <w:t xml:space="preserve"> projek</w:t>
      </w:r>
      <w:r w:rsidR="00822444">
        <w:rPr>
          <w:rFonts w:ascii="Garamond" w:hAnsi="Garamond"/>
          <w:sz w:val="26"/>
          <w:szCs w:val="26"/>
        </w:rPr>
        <w:t>t edukacyjny</w:t>
      </w:r>
      <w:r w:rsidRPr="001D7512">
        <w:rPr>
          <w:rFonts w:ascii="Garamond" w:hAnsi="Garamond"/>
          <w:sz w:val="26"/>
          <w:szCs w:val="26"/>
        </w:rPr>
        <w:t xml:space="preserve"> „730 kroków do Wolności’’</w:t>
      </w:r>
      <w:r w:rsidR="00822444">
        <w:rPr>
          <w:rFonts w:ascii="Garamond" w:hAnsi="Garamond"/>
          <w:sz w:val="26"/>
          <w:szCs w:val="26"/>
        </w:rPr>
        <w:t>, realizowany</w:t>
      </w:r>
      <w:r w:rsidRPr="001D7512">
        <w:rPr>
          <w:rFonts w:ascii="Garamond" w:hAnsi="Garamond"/>
          <w:sz w:val="26"/>
          <w:szCs w:val="26"/>
        </w:rPr>
        <w:t xml:space="preserve"> przez Chorągiew Wielkopolską ZHP oraz Towarzystwo Pamięci Powstania Wielkopolskiego 1918/1919. Projekt zakłada przygotowanie materiałów edukacyjnych dla </w:t>
      </w:r>
      <w:r w:rsidRPr="001D7512">
        <w:rPr>
          <w:rFonts w:ascii="Garamond" w:hAnsi="Garamond"/>
          <w:sz w:val="26"/>
          <w:szCs w:val="26"/>
        </w:rPr>
        <w:lastRenderedPageBreak/>
        <w:t xml:space="preserve">środowisk harcerskich oraz szkół o tematyce Powstania Wielkopolskiego. Drugim celem projektu jest promowanie, przygotowanie, koordynowanie przedsięwzięć lokalnych, regionalnych w całej Polsce związanych z setną rocznicą wybuchu Powstania Wielkopolskiego.   </w:t>
      </w:r>
    </w:p>
    <w:p w:rsidR="00920298" w:rsidRPr="001D7512" w:rsidRDefault="00920298" w:rsidP="001D7512">
      <w:pPr>
        <w:jc w:val="both"/>
        <w:rPr>
          <w:rFonts w:ascii="Garamond" w:hAnsi="Garamond" w:cs="Helvetica"/>
          <w:sz w:val="26"/>
          <w:szCs w:val="26"/>
        </w:rPr>
      </w:pPr>
    </w:p>
    <w:p w:rsidR="0000085F" w:rsidRPr="00920298" w:rsidRDefault="0000085F" w:rsidP="0074032C">
      <w:pPr>
        <w:pStyle w:val="Cytatintensywny"/>
      </w:pPr>
    </w:p>
    <w:sectPr w:rsidR="0000085F" w:rsidRPr="00920298" w:rsidSect="00055071">
      <w:headerReference w:type="default" r:id="rId25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DF3" w:rsidRDefault="00880DF3" w:rsidP="003716B4">
      <w:pPr>
        <w:spacing w:after="0" w:line="240" w:lineRule="auto"/>
      </w:pPr>
      <w:r>
        <w:separator/>
      </w:r>
    </w:p>
  </w:endnote>
  <w:endnote w:type="continuationSeparator" w:id="0">
    <w:p w:rsidR="00880DF3" w:rsidRDefault="00880DF3" w:rsidP="00371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DejaVu Sans Condensed">
    <w:panose1 w:val="020B0606030804020204"/>
    <w:charset w:val="EE"/>
    <w:family w:val="swiss"/>
    <w:pitch w:val="variable"/>
    <w:sig w:usb0="E7002EFF" w:usb1="D200F5FF" w:usb2="0A24602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DF3" w:rsidRDefault="00880DF3" w:rsidP="003716B4">
      <w:pPr>
        <w:spacing w:after="0" w:line="240" w:lineRule="auto"/>
      </w:pPr>
      <w:r>
        <w:separator/>
      </w:r>
    </w:p>
  </w:footnote>
  <w:footnote w:type="continuationSeparator" w:id="0">
    <w:p w:rsidR="00880DF3" w:rsidRDefault="00880DF3" w:rsidP="00371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3F" w:rsidRDefault="00E27E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528B3"/>
    <w:multiLevelType w:val="hybridMultilevel"/>
    <w:tmpl w:val="8B3620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72FC3"/>
    <w:multiLevelType w:val="hybridMultilevel"/>
    <w:tmpl w:val="BDA0552A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1D9750D"/>
    <w:multiLevelType w:val="hybridMultilevel"/>
    <w:tmpl w:val="AB904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D3C07"/>
    <w:multiLevelType w:val="hybridMultilevel"/>
    <w:tmpl w:val="0D3AB6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CD0F23"/>
    <w:multiLevelType w:val="hybridMultilevel"/>
    <w:tmpl w:val="B936F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534BE"/>
    <w:multiLevelType w:val="hybridMultilevel"/>
    <w:tmpl w:val="3E6C31E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9495E19"/>
    <w:multiLevelType w:val="hybridMultilevel"/>
    <w:tmpl w:val="7C1A5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D66"/>
    <w:rsid w:val="0000085F"/>
    <w:rsid w:val="00011201"/>
    <w:rsid w:val="00020531"/>
    <w:rsid w:val="00024307"/>
    <w:rsid w:val="00055071"/>
    <w:rsid w:val="000632C3"/>
    <w:rsid w:val="000A5BAD"/>
    <w:rsid w:val="0011353F"/>
    <w:rsid w:val="00145A5E"/>
    <w:rsid w:val="0017216A"/>
    <w:rsid w:val="001A3F7A"/>
    <w:rsid w:val="001C6686"/>
    <w:rsid w:val="001D2AC0"/>
    <w:rsid w:val="001D7512"/>
    <w:rsid w:val="001F70DD"/>
    <w:rsid w:val="00223152"/>
    <w:rsid w:val="0024340A"/>
    <w:rsid w:val="0029167E"/>
    <w:rsid w:val="002A326D"/>
    <w:rsid w:val="002C76B0"/>
    <w:rsid w:val="002E48DB"/>
    <w:rsid w:val="00303327"/>
    <w:rsid w:val="00344124"/>
    <w:rsid w:val="003444B2"/>
    <w:rsid w:val="00353902"/>
    <w:rsid w:val="00360EC9"/>
    <w:rsid w:val="0037139E"/>
    <w:rsid w:val="003716B4"/>
    <w:rsid w:val="003A377A"/>
    <w:rsid w:val="003C3AD2"/>
    <w:rsid w:val="003D54A4"/>
    <w:rsid w:val="003F34E7"/>
    <w:rsid w:val="003F38B9"/>
    <w:rsid w:val="00424226"/>
    <w:rsid w:val="00434502"/>
    <w:rsid w:val="00463CB9"/>
    <w:rsid w:val="00493A85"/>
    <w:rsid w:val="00494D7F"/>
    <w:rsid w:val="00495CE5"/>
    <w:rsid w:val="004B4685"/>
    <w:rsid w:val="004F1FF0"/>
    <w:rsid w:val="0050020C"/>
    <w:rsid w:val="0051774C"/>
    <w:rsid w:val="0052576F"/>
    <w:rsid w:val="00554D59"/>
    <w:rsid w:val="00576BBE"/>
    <w:rsid w:val="005B0F97"/>
    <w:rsid w:val="005D5C24"/>
    <w:rsid w:val="00601076"/>
    <w:rsid w:val="00653476"/>
    <w:rsid w:val="00656AB8"/>
    <w:rsid w:val="00703247"/>
    <w:rsid w:val="00723158"/>
    <w:rsid w:val="0074032C"/>
    <w:rsid w:val="00755C4A"/>
    <w:rsid w:val="007623EF"/>
    <w:rsid w:val="00764AF2"/>
    <w:rsid w:val="00770BA1"/>
    <w:rsid w:val="007C1AA8"/>
    <w:rsid w:val="007C26B5"/>
    <w:rsid w:val="007E313B"/>
    <w:rsid w:val="007E3A5E"/>
    <w:rsid w:val="00822444"/>
    <w:rsid w:val="00841808"/>
    <w:rsid w:val="00876CDE"/>
    <w:rsid w:val="00880DF3"/>
    <w:rsid w:val="008D21E2"/>
    <w:rsid w:val="008E1524"/>
    <w:rsid w:val="008E5785"/>
    <w:rsid w:val="008F0EBE"/>
    <w:rsid w:val="00903AFB"/>
    <w:rsid w:val="00907FD0"/>
    <w:rsid w:val="00920298"/>
    <w:rsid w:val="00970FD4"/>
    <w:rsid w:val="009F685D"/>
    <w:rsid w:val="00A21F7E"/>
    <w:rsid w:val="00A25D72"/>
    <w:rsid w:val="00A510C2"/>
    <w:rsid w:val="00A65180"/>
    <w:rsid w:val="00AC2071"/>
    <w:rsid w:val="00AD56DD"/>
    <w:rsid w:val="00AE52CD"/>
    <w:rsid w:val="00B03A07"/>
    <w:rsid w:val="00B062A3"/>
    <w:rsid w:val="00B11CFC"/>
    <w:rsid w:val="00B21E0B"/>
    <w:rsid w:val="00B25FAF"/>
    <w:rsid w:val="00B34B74"/>
    <w:rsid w:val="00B90A9C"/>
    <w:rsid w:val="00B90E3D"/>
    <w:rsid w:val="00BA2311"/>
    <w:rsid w:val="00BA59D3"/>
    <w:rsid w:val="00BC4548"/>
    <w:rsid w:val="00BE43E8"/>
    <w:rsid w:val="00BE5717"/>
    <w:rsid w:val="00BE600E"/>
    <w:rsid w:val="00BF0474"/>
    <w:rsid w:val="00BF7BAB"/>
    <w:rsid w:val="00C1337F"/>
    <w:rsid w:val="00C16AFF"/>
    <w:rsid w:val="00C27424"/>
    <w:rsid w:val="00C37DB6"/>
    <w:rsid w:val="00C50909"/>
    <w:rsid w:val="00C5517F"/>
    <w:rsid w:val="00C75A4A"/>
    <w:rsid w:val="00C8360F"/>
    <w:rsid w:val="00C8399C"/>
    <w:rsid w:val="00CD06F4"/>
    <w:rsid w:val="00CE1CE6"/>
    <w:rsid w:val="00CF126F"/>
    <w:rsid w:val="00CF7FDF"/>
    <w:rsid w:val="00D009AA"/>
    <w:rsid w:val="00D13BEC"/>
    <w:rsid w:val="00D34670"/>
    <w:rsid w:val="00D415B5"/>
    <w:rsid w:val="00D43614"/>
    <w:rsid w:val="00D44838"/>
    <w:rsid w:val="00D67ECC"/>
    <w:rsid w:val="00D73A82"/>
    <w:rsid w:val="00D77F08"/>
    <w:rsid w:val="00DA62EC"/>
    <w:rsid w:val="00DB2CCA"/>
    <w:rsid w:val="00DD1E9F"/>
    <w:rsid w:val="00DD528F"/>
    <w:rsid w:val="00DE7D66"/>
    <w:rsid w:val="00DF22E8"/>
    <w:rsid w:val="00E21875"/>
    <w:rsid w:val="00E27E3F"/>
    <w:rsid w:val="00E50A7D"/>
    <w:rsid w:val="00E6422E"/>
    <w:rsid w:val="00E72F05"/>
    <w:rsid w:val="00EB52F2"/>
    <w:rsid w:val="00EC3DF9"/>
    <w:rsid w:val="00EC6E55"/>
    <w:rsid w:val="00F065FE"/>
    <w:rsid w:val="00F0700C"/>
    <w:rsid w:val="00F90046"/>
    <w:rsid w:val="00F95B74"/>
    <w:rsid w:val="00FE1D9B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7D6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DE7D66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E7D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DE7D66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Pa0">
    <w:name w:val="Pa0"/>
    <w:basedOn w:val="Normalny"/>
    <w:next w:val="Normalny"/>
    <w:uiPriority w:val="99"/>
    <w:rsid w:val="00DE7D66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  <w:lang w:eastAsia="pl-PL"/>
    </w:rPr>
  </w:style>
  <w:style w:type="character" w:customStyle="1" w:styleId="A2">
    <w:name w:val="A2"/>
    <w:uiPriority w:val="99"/>
    <w:rsid w:val="00DE7D66"/>
    <w:rPr>
      <w:rFonts w:cs="Myriad Pro"/>
      <w:b/>
      <w:bCs/>
      <w:color w:val="000000"/>
      <w:sz w:val="28"/>
      <w:szCs w:val="28"/>
    </w:rPr>
  </w:style>
  <w:style w:type="character" w:styleId="Hipercze">
    <w:name w:val="Hyperlink"/>
    <w:uiPriority w:val="99"/>
    <w:unhideWhenUsed/>
    <w:rsid w:val="00B21E0B"/>
    <w:rPr>
      <w:color w:val="0000FF"/>
      <w:u w:val="single"/>
    </w:rPr>
  </w:style>
  <w:style w:type="character" w:styleId="Odwoaniedokomentarza">
    <w:name w:val="annotation reference"/>
    <w:uiPriority w:val="99"/>
    <w:semiHidden/>
    <w:unhideWhenUsed/>
    <w:rsid w:val="00970F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FD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970FD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FD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70FD4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0FD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70FD4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F065F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71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16B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1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16B4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1D9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1D9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1D9B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BE571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403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4032C"/>
    <w:rPr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7D6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DE7D66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E7D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DE7D66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Pa0">
    <w:name w:val="Pa0"/>
    <w:basedOn w:val="Normalny"/>
    <w:next w:val="Normalny"/>
    <w:uiPriority w:val="99"/>
    <w:rsid w:val="00DE7D66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  <w:lang w:eastAsia="pl-PL"/>
    </w:rPr>
  </w:style>
  <w:style w:type="character" w:customStyle="1" w:styleId="A2">
    <w:name w:val="A2"/>
    <w:uiPriority w:val="99"/>
    <w:rsid w:val="00DE7D66"/>
    <w:rPr>
      <w:rFonts w:cs="Myriad Pro"/>
      <w:b/>
      <w:bCs/>
      <w:color w:val="000000"/>
      <w:sz w:val="28"/>
      <w:szCs w:val="28"/>
    </w:rPr>
  </w:style>
  <w:style w:type="character" w:styleId="Hipercze">
    <w:name w:val="Hyperlink"/>
    <w:uiPriority w:val="99"/>
    <w:unhideWhenUsed/>
    <w:rsid w:val="00B21E0B"/>
    <w:rPr>
      <w:color w:val="0000FF"/>
      <w:u w:val="single"/>
    </w:rPr>
  </w:style>
  <w:style w:type="character" w:styleId="Odwoaniedokomentarza">
    <w:name w:val="annotation reference"/>
    <w:uiPriority w:val="99"/>
    <w:semiHidden/>
    <w:unhideWhenUsed/>
    <w:rsid w:val="00970F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FD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970FD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FD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70FD4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0FD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70FD4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F065F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71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16B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1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16B4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1D9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1D9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1D9B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BE571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403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4032C"/>
    <w:rPr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84719-CF7F-4C6E-BA2F-AADB42AE2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10</Pages>
  <Words>2161</Words>
  <Characters>12967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UMWW</Company>
  <LinksUpToDate>false</LinksUpToDate>
  <CharactersWithSpaces>15098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karolina.hopko</dc:creator>
  <cp:lastModifiedBy>Sowier Malgorzata</cp:lastModifiedBy>
  <cp:revision>18</cp:revision>
  <cp:lastPrinted>2016-12-08T07:59:00Z</cp:lastPrinted>
  <dcterms:created xsi:type="dcterms:W3CDTF">2016-12-07T12:39:00Z</dcterms:created>
  <dcterms:modified xsi:type="dcterms:W3CDTF">2016-12-12T12:21:00Z</dcterms:modified>
</cp:coreProperties>
</file>